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C50334">
        <w:rPr>
          <w:rFonts w:ascii="Times New Roman CYR" w:hAnsi="Times New Roman CYR" w:cs="Times New Roman CYR"/>
          <w:sz w:val="28"/>
          <w:szCs w:val="28"/>
        </w:rPr>
        <w:t>1</w:t>
      </w:r>
      <w:r w:rsidR="00622CC6">
        <w:rPr>
          <w:rFonts w:ascii="Times New Roman CYR" w:hAnsi="Times New Roman CYR" w:cs="Times New Roman CYR"/>
          <w:sz w:val="28"/>
          <w:szCs w:val="28"/>
        </w:rPr>
        <w:t>2</w:t>
      </w:r>
      <w:r w:rsidR="00E34835">
        <w:rPr>
          <w:rFonts w:ascii="Times New Roman CYR" w:hAnsi="Times New Roman CYR" w:cs="Times New Roman CYR"/>
          <w:sz w:val="28"/>
          <w:szCs w:val="28"/>
        </w:rPr>
        <w:t xml:space="preserve"> </w:t>
      </w:r>
      <w:r w:rsidR="00C50334">
        <w:rPr>
          <w:rFonts w:ascii="Times New Roman CYR" w:hAnsi="Times New Roman CYR" w:cs="Times New Roman CYR"/>
          <w:sz w:val="28"/>
          <w:szCs w:val="28"/>
        </w:rPr>
        <w:t>мая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150712">
        <w:rPr>
          <w:rFonts w:ascii="Times New Roman CYR" w:hAnsi="Times New Roman CYR" w:cs="Times New Roman CYR"/>
          <w:sz w:val="28"/>
          <w:szCs w:val="28"/>
        </w:rPr>
        <w:t>1</w:t>
      </w:r>
      <w:r w:rsidR="00622CC6">
        <w:rPr>
          <w:rFonts w:ascii="Times New Roman CYR" w:hAnsi="Times New Roman CYR" w:cs="Times New Roman CYR"/>
          <w:sz w:val="28"/>
          <w:szCs w:val="28"/>
        </w:rPr>
        <w:t>60</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C50334" w:rsidRDefault="00C50334" w:rsidP="00060D0F">
      <w:pPr>
        <w:pStyle w:val="a6"/>
        <w:ind w:right="5293"/>
        <w:rPr>
          <w:rFonts w:ascii="Times New Roman" w:hAnsi="Times New Roman" w:cs="Times New Roman"/>
          <w:sz w:val="28"/>
          <w:szCs w:val="28"/>
        </w:rPr>
      </w:pPr>
    </w:p>
    <w:p w:rsidR="00642957" w:rsidRDefault="00642957" w:rsidP="00060D0F">
      <w:pPr>
        <w:pStyle w:val="a6"/>
        <w:ind w:right="5293"/>
        <w:rPr>
          <w:rFonts w:ascii="Times New Roman" w:hAnsi="Times New Roman" w:cs="Times New Roman"/>
          <w:sz w:val="28"/>
          <w:szCs w:val="28"/>
        </w:rPr>
      </w:pPr>
    </w:p>
    <w:p w:rsidR="00622CC6" w:rsidRDefault="00622CC6" w:rsidP="00622CC6">
      <w:pPr>
        <w:spacing w:after="0" w:line="240" w:lineRule="auto"/>
        <w:ind w:right="5102"/>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olor w:val="000000" w:themeColor="text1"/>
          <w:sz w:val="28"/>
          <w:szCs w:val="28"/>
        </w:rPr>
        <w:t>«Предоставление разрешения</w:t>
      </w:r>
      <w:r>
        <w:rPr>
          <w:rFonts w:ascii="Times New Roman" w:hAnsi="Times New Roman"/>
          <w:sz w:val="28"/>
          <w:szCs w:val="28"/>
        </w:rPr>
        <w:t xml:space="preserve">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w:t>
      </w:r>
    </w:p>
    <w:p w:rsidR="00622CC6" w:rsidRDefault="00622CC6" w:rsidP="00622CC6">
      <w:pPr>
        <w:pStyle w:val="a6"/>
        <w:rPr>
          <w:rFonts w:ascii="Times New Roman" w:hAnsi="Times New Roman"/>
          <w:sz w:val="28"/>
          <w:szCs w:val="28"/>
        </w:rPr>
      </w:pP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В целях реализации прав и законных интересов граждан и организации при предоставлении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в соотв</w:t>
      </w:r>
      <w:r>
        <w:rPr>
          <w:rFonts w:ascii="Times New Roman" w:hAnsi="Times New Roman" w:cs="Times New Roman"/>
          <w:sz w:val="28"/>
          <w:szCs w:val="28"/>
        </w:rPr>
        <w:t xml:space="preserve">етствии с </w:t>
      </w:r>
      <w:r w:rsidRPr="00622CC6">
        <w:rPr>
          <w:rFonts w:ascii="Times New Roman" w:hAnsi="Times New Roman" w:cs="Times New Roman"/>
          <w:sz w:val="28"/>
          <w:szCs w:val="28"/>
        </w:rPr>
        <w:t>Федеральным законом Российской Ф</w:t>
      </w:r>
      <w:r>
        <w:rPr>
          <w:rFonts w:ascii="Times New Roman" w:hAnsi="Times New Roman" w:cs="Times New Roman"/>
          <w:sz w:val="28"/>
          <w:szCs w:val="28"/>
        </w:rPr>
        <w:t>едерации от 27 июля 2010 года №</w:t>
      </w:r>
      <w:r w:rsidRPr="00622CC6">
        <w:rPr>
          <w:rFonts w:ascii="Times New Roman" w:hAnsi="Times New Roman" w:cs="Times New Roman"/>
          <w:sz w:val="28"/>
          <w:szCs w:val="28"/>
        </w:rPr>
        <w:t>210-ФЗ «Об организации предоставления государственных и муниципальных услуг», постановлением администрации Питерского муниципального</w:t>
      </w:r>
      <w:r>
        <w:rPr>
          <w:rFonts w:ascii="Times New Roman" w:hAnsi="Times New Roman" w:cs="Times New Roman"/>
          <w:sz w:val="28"/>
          <w:szCs w:val="28"/>
        </w:rPr>
        <w:t xml:space="preserve"> района от 22 марта 2019 года №</w:t>
      </w:r>
      <w:r w:rsidRPr="00622CC6">
        <w:rPr>
          <w:rFonts w:ascii="Times New Roman" w:hAnsi="Times New Roman" w:cs="Times New Roman"/>
          <w:sz w:val="28"/>
          <w:szCs w:val="28"/>
        </w:rPr>
        <w:t xml:space="preserve">94 «О разработке административных регламентов», руководствуясь </w:t>
      </w:r>
      <w:r>
        <w:rPr>
          <w:rFonts w:ascii="Times New Roman" w:hAnsi="Times New Roman" w:cs="Times New Roman"/>
          <w:sz w:val="28"/>
          <w:szCs w:val="28"/>
        </w:rPr>
        <w:t>У</w:t>
      </w:r>
      <w:r w:rsidRPr="00622CC6">
        <w:rPr>
          <w:rFonts w:ascii="Times New Roman" w:hAnsi="Times New Roman" w:cs="Times New Roman"/>
          <w:sz w:val="28"/>
          <w:szCs w:val="28"/>
        </w:rPr>
        <w:t xml:space="preserve">ставом Питерского муниципального района, администрация муниципального района </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ПОСТАНОВЛЯЕТ</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Pr="00622CC6">
        <w:rPr>
          <w:rFonts w:ascii="Times New Roman" w:hAnsi="Times New Roman" w:cs="Times New Roman"/>
          <w:color w:val="000000" w:themeColor="text1"/>
          <w:sz w:val="28"/>
          <w:szCs w:val="28"/>
        </w:rPr>
        <w:t>«</w:t>
      </w:r>
      <w:r w:rsidRPr="00622CC6">
        <w:rPr>
          <w:rFonts w:ascii="Times New Roman" w:hAnsi="Times New Roman" w:cs="Times New Roman"/>
          <w:bCs/>
          <w:color w:val="000000" w:themeColor="text1"/>
          <w:sz w:val="28"/>
          <w:szCs w:val="28"/>
        </w:rPr>
        <w:t>Предоставление разрешения</w:t>
      </w:r>
      <w:r w:rsidRPr="00622CC6">
        <w:rPr>
          <w:rFonts w:ascii="Times New Roman" w:hAnsi="Times New Roman" w:cs="Times New Roman"/>
          <w:color w:val="000000" w:themeColor="text1"/>
          <w:sz w:val="28"/>
          <w:szCs w:val="28"/>
        </w:rPr>
        <w:t xml:space="preserve">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w:t>
      </w:r>
      <w:r w:rsidRPr="00622CC6">
        <w:rPr>
          <w:rFonts w:ascii="Times New Roman" w:hAnsi="Times New Roman" w:cs="Times New Roman"/>
          <w:sz w:val="28"/>
          <w:szCs w:val="28"/>
        </w:rPr>
        <w:t>» согласно приложению.</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2.Признать утратившими силу следующие нормативно-правовые акты администрации Питерского муниципального района:</w:t>
      </w:r>
    </w:p>
    <w:p w:rsidR="00622CC6" w:rsidRPr="00622CC6" w:rsidRDefault="00622CC6" w:rsidP="00622CC6">
      <w:pPr>
        <w:tabs>
          <w:tab w:val="left" w:pos="3793"/>
        </w:tabs>
        <w:spacing w:after="0" w:line="240" w:lineRule="auto"/>
        <w:ind w:firstLine="851"/>
        <w:jc w:val="both"/>
        <w:rPr>
          <w:rFonts w:ascii="Times New Roman" w:hAnsi="Times New Roman" w:cs="Times New Roman"/>
          <w:color w:val="000000" w:themeColor="text1"/>
          <w:sz w:val="28"/>
          <w:szCs w:val="28"/>
        </w:rPr>
      </w:pPr>
      <w:r w:rsidRPr="00622CC6">
        <w:rPr>
          <w:rFonts w:ascii="Times New Roman" w:hAnsi="Times New Roman" w:cs="Times New Roman"/>
          <w:sz w:val="28"/>
          <w:szCs w:val="28"/>
        </w:rPr>
        <w:lastRenderedPageBreak/>
        <w:t xml:space="preserve">- </w:t>
      </w:r>
      <w:r>
        <w:rPr>
          <w:rFonts w:ascii="Times New Roman" w:hAnsi="Times New Roman" w:cs="Times New Roman"/>
          <w:sz w:val="28"/>
          <w:szCs w:val="28"/>
        </w:rPr>
        <w:t>Постановление администрации Питерского муниципального района от 7 июня 2016 года №</w:t>
      </w:r>
      <w:r w:rsidRPr="00622CC6">
        <w:rPr>
          <w:rFonts w:ascii="Times New Roman" w:hAnsi="Times New Roman" w:cs="Times New Roman"/>
          <w:sz w:val="28"/>
          <w:szCs w:val="28"/>
        </w:rPr>
        <w:t xml:space="preserve">248 «Об утверждении административного регламента предоставления муниципальной услуги </w:t>
      </w:r>
      <w:r w:rsidRPr="00622CC6">
        <w:rPr>
          <w:rFonts w:ascii="Times New Roman" w:hAnsi="Times New Roman" w:cs="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Питерского муниципального района от 29 сентября 2016 года №</w:t>
      </w:r>
      <w:r w:rsidRPr="00622CC6">
        <w:rPr>
          <w:rFonts w:ascii="Times New Roman" w:hAnsi="Times New Roman" w:cs="Times New Roman"/>
          <w:sz w:val="28"/>
          <w:szCs w:val="28"/>
        </w:rPr>
        <w:t>356 «О внесении дополнений в постановление администрации Питерского муниципально</w:t>
      </w:r>
      <w:r>
        <w:rPr>
          <w:rFonts w:ascii="Times New Roman" w:hAnsi="Times New Roman" w:cs="Times New Roman"/>
          <w:sz w:val="28"/>
          <w:szCs w:val="28"/>
        </w:rPr>
        <w:t>го района от 7 июня 2016 года №</w:t>
      </w:r>
      <w:r w:rsidRPr="00622CC6">
        <w:rPr>
          <w:rFonts w:ascii="Times New Roman" w:hAnsi="Times New Roman" w:cs="Times New Roman"/>
          <w:sz w:val="28"/>
          <w:szCs w:val="28"/>
        </w:rPr>
        <w:t>248;</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Питерского муниципального района от 30 марта 2018 года №</w:t>
      </w:r>
      <w:r w:rsidRPr="00622CC6">
        <w:rPr>
          <w:rFonts w:ascii="Times New Roman" w:hAnsi="Times New Roman" w:cs="Times New Roman"/>
          <w:sz w:val="28"/>
          <w:szCs w:val="28"/>
        </w:rPr>
        <w:t xml:space="preserve">128  «О внесении изменений в административный регламент по предоставлению муниципальной услуги </w:t>
      </w:r>
      <w:r w:rsidRPr="00622CC6">
        <w:rPr>
          <w:rFonts w:ascii="Times New Roman" w:hAnsi="Times New Roman" w:cs="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r w:rsidRPr="00622CC6">
        <w:rPr>
          <w:rFonts w:ascii="Times New Roman" w:hAnsi="Times New Roman" w:cs="Times New Roman"/>
          <w:sz w:val="28"/>
          <w:szCs w:val="28"/>
        </w:rPr>
        <w:t xml:space="preserve"> утвержденный постановлением администрации Питерского муниципального района Саратовско</w:t>
      </w:r>
      <w:r>
        <w:rPr>
          <w:rFonts w:ascii="Times New Roman" w:hAnsi="Times New Roman" w:cs="Times New Roman"/>
          <w:sz w:val="28"/>
          <w:szCs w:val="28"/>
        </w:rPr>
        <w:t>й области от 7 июня 2016 года №</w:t>
      </w:r>
      <w:r w:rsidRPr="00622CC6">
        <w:rPr>
          <w:rFonts w:ascii="Times New Roman" w:hAnsi="Times New Roman" w:cs="Times New Roman"/>
          <w:sz w:val="28"/>
          <w:szCs w:val="28"/>
        </w:rPr>
        <w:t>248;</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Питерского муниципального района от 11 октября 2018 года №</w:t>
      </w:r>
      <w:r w:rsidRPr="00622CC6">
        <w:rPr>
          <w:rFonts w:ascii="Times New Roman" w:hAnsi="Times New Roman" w:cs="Times New Roman"/>
          <w:sz w:val="28"/>
          <w:szCs w:val="28"/>
        </w:rPr>
        <w:t xml:space="preserve">387 «О внесении изменений в административный регламент по предоставлению муниципальной услуги </w:t>
      </w:r>
      <w:r w:rsidRPr="00622CC6">
        <w:rPr>
          <w:rFonts w:ascii="Times New Roman" w:hAnsi="Times New Roman" w:cs="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расположенного на территории поселения, входящего в состав Питерского муниципального района»,</w:t>
      </w:r>
      <w:r w:rsidRPr="00622CC6">
        <w:rPr>
          <w:rFonts w:ascii="Times New Roman" w:hAnsi="Times New Roman" w:cs="Times New Roman"/>
          <w:sz w:val="28"/>
          <w:szCs w:val="28"/>
        </w:rPr>
        <w:t xml:space="preserve"> утвержденный постановлением администрации Питерского муниципального района Саратовско</w:t>
      </w:r>
      <w:r>
        <w:rPr>
          <w:rFonts w:ascii="Times New Roman" w:hAnsi="Times New Roman" w:cs="Times New Roman"/>
          <w:sz w:val="28"/>
          <w:szCs w:val="28"/>
        </w:rPr>
        <w:t>й области от 7 июня 2016 года №</w:t>
      </w:r>
      <w:r w:rsidRPr="00622CC6">
        <w:rPr>
          <w:rFonts w:ascii="Times New Roman" w:hAnsi="Times New Roman" w:cs="Times New Roman"/>
          <w:sz w:val="28"/>
          <w:szCs w:val="28"/>
        </w:rPr>
        <w:t>248;</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Питерского муниципального района от 19 марта 2020 года №70</w:t>
      </w:r>
      <w:r w:rsidRPr="00622CC6">
        <w:rPr>
          <w:rFonts w:ascii="Times New Roman" w:hAnsi="Times New Roman" w:cs="Times New Roman"/>
          <w:sz w:val="28"/>
          <w:szCs w:val="28"/>
        </w:rPr>
        <w:t xml:space="preserve"> «О внесении дополнений в постановление администрации Питерского муниципально</w:t>
      </w:r>
      <w:r>
        <w:rPr>
          <w:rFonts w:ascii="Times New Roman" w:hAnsi="Times New Roman" w:cs="Times New Roman"/>
          <w:sz w:val="28"/>
          <w:szCs w:val="28"/>
        </w:rPr>
        <w:t>го района от 7 июня 2016 года №</w:t>
      </w:r>
      <w:r w:rsidRPr="00622CC6">
        <w:rPr>
          <w:rFonts w:ascii="Times New Roman" w:hAnsi="Times New Roman" w:cs="Times New Roman"/>
          <w:sz w:val="28"/>
          <w:szCs w:val="28"/>
        </w:rPr>
        <w:t>248;</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 xml:space="preserve">3. Настоящее постановление вступает в силу со дня </w:t>
      </w:r>
      <w:r>
        <w:rPr>
          <w:rFonts w:ascii="Times New Roman" w:hAnsi="Times New Roman" w:cs="Times New Roman"/>
          <w:sz w:val="28"/>
          <w:szCs w:val="28"/>
        </w:rPr>
        <w:t xml:space="preserve">его </w:t>
      </w:r>
      <w:r w:rsidRPr="00622CC6">
        <w:rPr>
          <w:rFonts w:ascii="Times New Roman" w:hAnsi="Times New Roman" w:cs="Times New Roman"/>
          <w:sz w:val="28"/>
          <w:szCs w:val="28"/>
        </w:rPr>
        <w:t xml:space="preserve">опубликования </w:t>
      </w:r>
      <w:r>
        <w:rPr>
          <w:rFonts w:ascii="Times New Roman" w:hAnsi="Times New Roman" w:cs="Times New Roman"/>
          <w:sz w:val="28"/>
          <w:szCs w:val="28"/>
        </w:rPr>
        <w:t xml:space="preserve">и подлежит размещению </w:t>
      </w:r>
      <w:r w:rsidRPr="00622CC6">
        <w:rPr>
          <w:rFonts w:ascii="Times New Roman" w:hAnsi="Times New Roman" w:cs="Times New Roman"/>
          <w:sz w:val="28"/>
          <w:szCs w:val="28"/>
        </w:rPr>
        <w:t xml:space="preserve">на официальном сайте Питерского муниципального района в информационно-телекоммуникационной сети </w:t>
      </w:r>
      <w:r>
        <w:rPr>
          <w:rFonts w:ascii="Times New Roman" w:hAnsi="Times New Roman" w:cs="Times New Roman"/>
          <w:sz w:val="28"/>
          <w:szCs w:val="28"/>
        </w:rPr>
        <w:t>«</w:t>
      </w:r>
      <w:r w:rsidRPr="00622CC6">
        <w:rPr>
          <w:rFonts w:ascii="Times New Roman" w:hAnsi="Times New Roman" w:cs="Times New Roman"/>
          <w:sz w:val="28"/>
          <w:szCs w:val="28"/>
        </w:rPr>
        <w:t>Интернет</w:t>
      </w:r>
      <w:r>
        <w:rPr>
          <w:rFonts w:ascii="Times New Roman" w:hAnsi="Times New Roman" w:cs="Times New Roman"/>
          <w:sz w:val="28"/>
          <w:szCs w:val="28"/>
        </w:rPr>
        <w:t>»</w:t>
      </w:r>
      <w:r w:rsidRPr="00622CC6">
        <w:rPr>
          <w:rFonts w:ascii="Times New Roman" w:hAnsi="Times New Roman" w:cs="Times New Roman"/>
          <w:sz w:val="28"/>
          <w:szCs w:val="28"/>
        </w:rPr>
        <w:t xml:space="preserve"> по адресу: http://питерка.рф</w:t>
      </w:r>
      <w:r>
        <w:rPr>
          <w:rFonts w:ascii="Times New Roman" w:hAnsi="Times New Roman" w:cs="Times New Roman"/>
          <w:sz w:val="28"/>
          <w:szCs w:val="28"/>
        </w:rPr>
        <w:t>/</w:t>
      </w:r>
      <w:r w:rsidRPr="00622CC6">
        <w:rPr>
          <w:rFonts w:ascii="Times New Roman" w:hAnsi="Times New Roman" w:cs="Times New Roman"/>
          <w:sz w:val="28"/>
          <w:szCs w:val="28"/>
        </w:rPr>
        <w:t>.</w:t>
      </w:r>
    </w:p>
    <w:p w:rsidR="00622CC6" w:rsidRPr="00622CC6" w:rsidRDefault="00622CC6" w:rsidP="00622CC6">
      <w:pPr>
        <w:tabs>
          <w:tab w:val="left" w:pos="3793"/>
        </w:tabs>
        <w:spacing w:after="0" w:line="240" w:lineRule="auto"/>
        <w:ind w:firstLine="851"/>
        <w:jc w:val="both"/>
        <w:rPr>
          <w:rFonts w:ascii="Times New Roman" w:hAnsi="Times New Roman" w:cs="Times New Roman"/>
          <w:sz w:val="28"/>
          <w:szCs w:val="28"/>
        </w:rPr>
      </w:pPr>
      <w:r w:rsidRPr="00622CC6">
        <w:rPr>
          <w:rFonts w:ascii="Times New Roman" w:hAnsi="Times New Roman" w:cs="Times New Roman"/>
          <w:sz w:val="28"/>
          <w:szCs w:val="28"/>
        </w:rPr>
        <w:t>4. Контроль за исполнением настоящего постановления возложить на первого заместителя главы администрации муниципального района.</w:t>
      </w:r>
    </w:p>
    <w:p w:rsidR="00622CC6" w:rsidRDefault="00622CC6" w:rsidP="00622CC6">
      <w:pPr>
        <w:tabs>
          <w:tab w:val="left" w:pos="3793"/>
        </w:tabs>
        <w:spacing w:after="0" w:line="240" w:lineRule="auto"/>
        <w:ind w:firstLine="709"/>
        <w:jc w:val="both"/>
        <w:rPr>
          <w:rFonts w:ascii="Times New Roman" w:hAnsi="Times New Roman"/>
          <w:sz w:val="28"/>
          <w:szCs w:val="28"/>
        </w:rPr>
      </w:pPr>
    </w:p>
    <w:p w:rsidR="00622CC6" w:rsidRDefault="00622CC6" w:rsidP="00622CC6">
      <w:pPr>
        <w:tabs>
          <w:tab w:val="left" w:pos="3793"/>
        </w:tabs>
        <w:spacing w:after="0" w:line="240" w:lineRule="auto"/>
        <w:ind w:firstLine="709"/>
        <w:jc w:val="both"/>
        <w:rPr>
          <w:rFonts w:ascii="Times New Roman" w:hAnsi="Times New Roman"/>
          <w:sz w:val="28"/>
          <w:szCs w:val="28"/>
        </w:rPr>
      </w:pPr>
    </w:p>
    <w:p w:rsidR="00622CC6" w:rsidRDefault="00622CC6" w:rsidP="00622CC6">
      <w:pPr>
        <w:tabs>
          <w:tab w:val="left" w:pos="3793"/>
        </w:tabs>
        <w:spacing w:after="0" w:line="240" w:lineRule="auto"/>
        <w:ind w:firstLine="709"/>
        <w:jc w:val="both"/>
        <w:rPr>
          <w:rFonts w:ascii="Times New Roman" w:hAnsi="Times New Roman"/>
          <w:sz w:val="28"/>
          <w:szCs w:val="28"/>
        </w:rPr>
      </w:pPr>
    </w:p>
    <w:p w:rsidR="00622CC6" w:rsidRDefault="00622CC6">
      <w:pPr>
        <w:spacing w:after="0" w:line="240" w:lineRule="auto"/>
        <w:rPr>
          <w:rFonts w:ascii="Times New Roman" w:hAnsi="Times New Roman"/>
          <w:sz w:val="28"/>
          <w:szCs w:val="28"/>
        </w:rPr>
      </w:pPr>
      <w:r>
        <w:rPr>
          <w:rFonts w:ascii="Times New Roman" w:hAnsi="Times New Roman"/>
          <w:sz w:val="28"/>
          <w:szCs w:val="28"/>
        </w:rPr>
        <w:t>Глава муниципального района                                                                   А.А.Рябов</w:t>
      </w:r>
      <w:r>
        <w:rPr>
          <w:rFonts w:ascii="Times New Roman" w:hAnsi="Times New Roman"/>
          <w:sz w:val="28"/>
          <w:szCs w:val="28"/>
        </w:rPr>
        <w:br w:type="page"/>
      </w:r>
    </w:p>
    <w:p w:rsidR="00622CC6" w:rsidRPr="00622CC6" w:rsidRDefault="00622CC6" w:rsidP="00622CC6">
      <w:pPr>
        <w:keepNext/>
        <w:spacing w:after="0" w:line="240" w:lineRule="auto"/>
        <w:ind w:right="-1" w:firstLine="851"/>
        <w:jc w:val="center"/>
        <w:outlineLvl w:val="0"/>
        <w:rPr>
          <w:rFonts w:ascii="Times New Roman" w:hAnsi="Times New Roman" w:cs="Times New Roman"/>
          <w:bCs/>
          <w:sz w:val="28"/>
          <w:szCs w:val="28"/>
          <w:lang w:eastAsia="zh-CN"/>
        </w:rPr>
      </w:pPr>
      <w:r>
        <w:rPr>
          <w:rFonts w:ascii="Times New Roman" w:hAnsi="Times New Roman" w:cs="Times New Roman"/>
          <w:bCs/>
          <w:sz w:val="28"/>
          <w:szCs w:val="28"/>
          <w:lang w:eastAsia="zh-CN"/>
        </w:rPr>
        <w:lastRenderedPageBreak/>
        <w:t>А</w:t>
      </w:r>
      <w:r w:rsidRPr="00622CC6">
        <w:rPr>
          <w:rFonts w:ascii="Times New Roman" w:hAnsi="Times New Roman" w:cs="Times New Roman"/>
          <w:bCs/>
          <w:sz w:val="28"/>
          <w:szCs w:val="28"/>
          <w:lang w:eastAsia="zh-CN"/>
        </w:rPr>
        <w:t>дминистративный регламент</w:t>
      </w:r>
    </w:p>
    <w:p w:rsidR="00622CC6" w:rsidRPr="00622CC6" w:rsidRDefault="00622CC6" w:rsidP="00622CC6">
      <w:pPr>
        <w:keepNext/>
        <w:spacing w:after="0" w:line="240" w:lineRule="auto"/>
        <w:ind w:right="-1" w:firstLine="851"/>
        <w:jc w:val="center"/>
        <w:outlineLvl w:val="0"/>
        <w:rPr>
          <w:rFonts w:ascii="Times New Roman" w:hAnsi="Times New Roman" w:cs="Times New Roman"/>
          <w:sz w:val="28"/>
          <w:szCs w:val="28"/>
        </w:rPr>
      </w:pPr>
      <w:r w:rsidRPr="00622CC6">
        <w:rPr>
          <w:rFonts w:ascii="Times New Roman" w:hAnsi="Times New Roman" w:cs="Times New Roman"/>
          <w:bCs/>
          <w:sz w:val="28"/>
          <w:szCs w:val="28"/>
          <w:lang w:eastAsia="zh-CN"/>
        </w:rPr>
        <w:t>предост</w:t>
      </w:r>
      <w:r w:rsidR="001F720F">
        <w:rPr>
          <w:rFonts w:ascii="Times New Roman" w:hAnsi="Times New Roman" w:cs="Times New Roman"/>
          <w:bCs/>
          <w:sz w:val="28"/>
          <w:szCs w:val="28"/>
          <w:lang w:eastAsia="zh-CN"/>
        </w:rPr>
        <w:t>авления муниципальной услуги «П</w:t>
      </w:r>
      <w:r w:rsidRPr="00622CC6">
        <w:rPr>
          <w:rFonts w:ascii="Times New Roman" w:hAnsi="Times New Roman" w:cs="Times New Roman"/>
          <w:sz w:val="28"/>
          <w:szCs w:val="28"/>
        </w:rPr>
        <w:t>редоставлени</w:t>
      </w:r>
      <w:r w:rsidR="001F720F">
        <w:rPr>
          <w:rFonts w:ascii="Times New Roman" w:hAnsi="Times New Roman" w:cs="Times New Roman"/>
          <w:sz w:val="28"/>
          <w:szCs w:val="28"/>
        </w:rPr>
        <w:t>е</w:t>
      </w:r>
      <w:r w:rsidRPr="00622CC6">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1F720F">
        <w:rPr>
          <w:rFonts w:ascii="Times New Roman" w:hAnsi="Times New Roman" w:cs="Times New Roman"/>
          <w:sz w:val="28"/>
          <w:szCs w:val="28"/>
        </w:rPr>
        <w:t xml:space="preserve"> на территории Питерского муниципального района»</w:t>
      </w:r>
    </w:p>
    <w:p w:rsidR="00622CC6" w:rsidRPr="00622CC6" w:rsidRDefault="00622CC6" w:rsidP="00622CC6">
      <w:pPr>
        <w:spacing w:after="0" w:line="240" w:lineRule="auto"/>
        <w:ind w:right="-1" w:firstLine="851"/>
        <w:rPr>
          <w:rFonts w:ascii="Times New Roman" w:hAnsi="Times New Roman" w:cs="Times New Roman"/>
          <w:sz w:val="28"/>
          <w:szCs w:val="28"/>
          <w:lang w:val="tt-RU"/>
        </w:rPr>
      </w:pPr>
    </w:p>
    <w:p w:rsidR="00622CC6" w:rsidRPr="00622CC6" w:rsidRDefault="00622CC6" w:rsidP="00622CC6">
      <w:pPr>
        <w:spacing w:after="0" w:line="240" w:lineRule="auto"/>
        <w:ind w:right="-1" w:firstLine="851"/>
        <w:jc w:val="center"/>
        <w:rPr>
          <w:rFonts w:ascii="Times New Roman" w:hAnsi="Times New Roman" w:cs="Times New Roman"/>
          <w:sz w:val="28"/>
          <w:szCs w:val="28"/>
        </w:rPr>
      </w:pPr>
      <w:r w:rsidRPr="00622CC6">
        <w:rPr>
          <w:rFonts w:ascii="Times New Roman" w:hAnsi="Times New Roman" w:cs="Times New Roman"/>
          <w:sz w:val="28"/>
          <w:szCs w:val="28"/>
        </w:rPr>
        <w:t>1. Общие положения</w:t>
      </w:r>
    </w:p>
    <w:p w:rsidR="00622CC6" w:rsidRPr="00622CC6" w:rsidRDefault="00622CC6" w:rsidP="00622CC6">
      <w:pPr>
        <w:keepNext/>
        <w:spacing w:after="0" w:line="240" w:lineRule="auto"/>
        <w:ind w:right="-1" w:firstLine="851"/>
        <w:jc w:val="both"/>
        <w:outlineLvl w:val="0"/>
        <w:rPr>
          <w:rFonts w:ascii="Times New Roman" w:hAnsi="Times New Roman" w:cs="Times New Roman"/>
          <w:sz w:val="28"/>
          <w:szCs w:val="28"/>
          <w:lang w:eastAsia="zh-CN"/>
        </w:rPr>
      </w:pPr>
      <w:bookmarkStart w:id="0" w:name="_Hlk40973750"/>
      <w:bookmarkStart w:id="1" w:name="_Hlk41043988"/>
      <w:bookmarkStart w:id="2" w:name="_Hlk40972767"/>
      <w:r w:rsidRPr="00622CC6">
        <w:rPr>
          <w:rFonts w:ascii="Times New Roman" w:hAnsi="Times New Roman" w:cs="Times New Roman"/>
          <w:sz w:val="28"/>
          <w:szCs w:val="28"/>
          <w:lang w:eastAsia="zh-CN"/>
        </w:rPr>
        <w:t>1.1.</w:t>
      </w:r>
      <w:r w:rsidRPr="00622CC6">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622CC6">
        <w:rPr>
          <w:rFonts w:ascii="Times New Roman" w:hAnsi="Times New Roman" w:cs="Times New Roman"/>
          <w:bCs/>
          <w:sz w:val="28"/>
          <w:szCs w:val="28"/>
        </w:rPr>
        <w:t xml:space="preserve">предоставлению разрешения на отклонение от предельных </w:t>
      </w:r>
      <w:r w:rsidRPr="00622CC6">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 (далее – муниципальная услуга).</w:t>
      </w:r>
    </w:p>
    <w:p w:rsidR="00622CC6" w:rsidRPr="00622CC6" w:rsidRDefault="00622CC6" w:rsidP="00622CC6">
      <w:pPr>
        <w:keepNext/>
        <w:spacing w:after="0" w:line="240" w:lineRule="auto"/>
        <w:ind w:right="-1" w:firstLine="851"/>
        <w:jc w:val="both"/>
        <w:outlineLvl w:val="0"/>
        <w:rPr>
          <w:rFonts w:ascii="Times New Roman" w:hAnsi="Times New Roman" w:cs="Times New Roman"/>
          <w:sz w:val="28"/>
          <w:szCs w:val="28"/>
          <w:lang w:eastAsia="zh-CN"/>
        </w:rPr>
      </w:pPr>
      <w:r w:rsidRPr="00622CC6">
        <w:rPr>
          <w:rFonts w:ascii="Times New Roman" w:hAnsi="Times New Roman" w:cs="Times New Roman"/>
          <w:sz w:val="28"/>
          <w:szCs w:val="28"/>
          <w:lang w:eastAsia="zh-CN"/>
        </w:rPr>
        <w:t>1.2. Получатели услуги: физические лица, индивидуальные предприниматели, юридические лица (далее - заявитель).</w:t>
      </w:r>
    </w:p>
    <w:p w:rsidR="00622CC6" w:rsidRPr="00622CC6" w:rsidRDefault="00622CC6" w:rsidP="00622CC6">
      <w:pPr>
        <w:keepNext/>
        <w:spacing w:after="0" w:line="240" w:lineRule="auto"/>
        <w:ind w:right="-1" w:firstLine="851"/>
        <w:jc w:val="both"/>
        <w:outlineLvl w:val="0"/>
        <w:rPr>
          <w:rFonts w:ascii="Times New Roman" w:hAnsi="Times New Roman" w:cs="Times New Roman"/>
          <w:sz w:val="28"/>
          <w:szCs w:val="28"/>
          <w:lang w:eastAsia="zh-CN"/>
        </w:rPr>
      </w:pPr>
      <w:r w:rsidRPr="00622CC6">
        <w:rPr>
          <w:rFonts w:ascii="Times New Roman" w:hAnsi="Times New Roman" w:cs="Times New Roman"/>
          <w:sz w:val="28"/>
          <w:szCs w:val="28"/>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22CC6" w:rsidRPr="00622CC6" w:rsidRDefault="00622CC6" w:rsidP="00622CC6">
      <w:pPr>
        <w:keepNext/>
        <w:spacing w:after="0" w:line="240" w:lineRule="auto"/>
        <w:ind w:right="-1" w:firstLine="851"/>
        <w:jc w:val="both"/>
        <w:outlineLvl w:val="0"/>
        <w:rPr>
          <w:rFonts w:ascii="Times New Roman" w:hAnsi="Times New Roman" w:cs="Times New Roman"/>
          <w:sz w:val="28"/>
          <w:szCs w:val="28"/>
          <w:lang w:eastAsia="zh-CN"/>
        </w:rPr>
      </w:pPr>
      <w:r w:rsidRPr="00622CC6">
        <w:rPr>
          <w:rFonts w:ascii="Times New Roman" w:hAnsi="Times New Roman" w:cs="Times New Roman"/>
          <w:sz w:val="28"/>
          <w:szCs w:val="28"/>
          <w:lang w:eastAsia="zh-CN"/>
        </w:rPr>
        <w:t>1.3. Информирование о предоставлении муниципальной услуги:</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1.3.1. информация о порядке предоставления муниципальной услуги размещается:</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 xml:space="preserve">2) на официальном сайте Уполномоченного органа в информационно-телекоммуникационной сети «Интернет» </w:t>
      </w:r>
      <w:r w:rsidRPr="001F720F">
        <w:rPr>
          <w:rFonts w:ascii="Times New Roman" w:hAnsi="Times New Roman" w:cs="Times New Roman"/>
          <w:sz w:val="28"/>
          <w:szCs w:val="28"/>
          <w:lang w:val="en-US"/>
        </w:rPr>
        <w:t>http</w:t>
      </w:r>
      <w:r w:rsidRPr="001F720F">
        <w:rPr>
          <w:rFonts w:ascii="Times New Roman" w:hAnsi="Times New Roman" w:cs="Times New Roman"/>
          <w:sz w:val="28"/>
          <w:szCs w:val="28"/>
        </w:rPr>
        <w:t>://питерка.рф</w:t>
      </w:r>
      <w:r w:rsidR="001F720F">
        <w:rPr>
          <w:rFonts w:ascii="Times New Roman" w:hAnsi="Times New Roman" w:cs="Times New Roman"/>
          <w:sz w:val="28"/>
          <w:szCs w:val="28"/>
        </w:rPr>
        <w:t>/</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3) на Портале государственных и муниципальных услуг</w:t>
      </w:r>
      <w:r w:rsidRPr="00622CC6">
        <w:rPr>
          <w:rFonts w:ascii="Times New Roman" w:hAnsi="Times New Roman" w:cs="Times New Roman"/>
          <w:i/>
          <w:sz w:val="28"/>
          <w:szCs w:val="28"/>
        </w:rPr>
        <w:t xml:space="preserve"> </w:t>
      </w:r>
      <w:r w:rsidRPr="00622CC6">
        <w:rPr>
          <w:rFonts w:ascii="Times New Roman" w:hAnsi="Times New Roman" w:cs="Times New Roman"/>
          <w:spacing w:val="1"/>
          <w:sz w:val="28"/>
          <w:szCs w:val="28"/>
        </w:rPr>
        <w:t>(далее – Региональный портал);</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4) на Едином портале государственных и муниципальных услуг (функций) (http</w:t>
      </w:r>
      <w:r w:rsidRPr="00622CC6">
        <w:rPr>
          <w:rFonts w:ascii="Times New Roman" w:hAnsi="Times New Roman" w:cs="Times New Roman"/>
          <w:spacing w:val="1"/>
          <w:sz w:val="28"/>
          <w:szCs w:val="28"/>
          <w:lang w:val="en-US"/>
        </w:rPr>
        <w:t>s</w:t>
      </w:r>
      <w:r w:rsidRPr="00622CC6">
        <w:rPr>
          <w:rFonts w:ascii="Times New Roman" w:hAnsi="Times New Roman" w:cs="Times New Roman"/>
          <w:spacing w:val="1"/>
          <w:sz w:val="28"/>
          <w:szCs w:val="28"/>
        </w:rPr>
        <w:t>:// www.gosuslugi.ru/) (далее – Единый портал);</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6) непосредственно при личном приеме заявителя в администрации Питерского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многофункционального центра, МФЦ);</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7) по телефону Уполномоченным органом или многофункционального центра;</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8) письменно, в том числе посредством электронной почты, факсимильной</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связи.</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lastRenderedPageBreak/>
        <w:t>1.3.2. Консультирование по вопросам предоставления муниципальной услуги осуществляется:</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1.3.3. Информация о порядке и сроках предоставления муниципальной услуги предоставляется заявителю бесплатно.</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местного самоуправления с учетом требований к информированию, установленных Административным регламентом.</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0"/>
    <w:bookmarkEnd w:id="1"/>
    <w:bookmarkEnd w:id="2"/>
    <w:p w:rsidR="00622CC6" w:rsidRPr="00622CC6" w:rsidRDefault="00622CC6" w:rsidP="00622CC6">
      <w:pPr>
        <w:spacing w:after="0" w:line="240" w:lineRule="auto"/>
        <w:ind w:right="-1" w:firstLine="851"/>
        <w:jc w:val="center"/>
        <w:rPr>
          <w:rFonts w:ascii="Times New Roman" w:hAnsi="Times New Roman" w:cs="Times New Roman"/>
          <w:bCs/>
          <w:sz w:val="28"/>
          <w:szCs w:val="28"/>
        </w:rPr>
      </w:pPr>
    </w:p>
    <w:p w:rsidR="00622CC6" w:rsidRPr="00622CC6" w:rsidRDefault="00622CC6" w:rsidP="00622CC6">
      <w:pPr>
        <w:spacing w:after="0" w:line="240" w:lineRule="auto"/>
        <w:ind w:right="-1" w:firstLine="851"/>
        <w:jc w:val="center"/>
        <w:rPr>
          <w:rFonts w:ascii="Times New Roman" w:hAnsi="Times New Roman" w:cs="Times New Roman"/>
          <w:sz w:val="28"/>
          <w:szCs w:val="28"/>
        </w:rPr>
      </w:pPr>
      <w:r w:rsidRPr="00622CC6">
        <w:rPr>
          <w:rFonts w:ascii="Times New Roman" w:hAnsi="Times New Roman" w:cs="Times New Roman"/>
          <w:bCs/>
          <w:sz w:val="28"/>
          <w:szCs w:val="28"/>
        </w:rPr>
        <w:t>2. Стандарт предоставления муниципальной услуги</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r w:rsidRPr="00622CC6">
        <w:rPr>
          <w:rFonts w:ascii="Times New Roman" w:hAnsi="Times New Roman" w:cs="Times New Roman"/>
          <w:sz w:val="28"/>
          <w:szCs w:val="28"/>
        </w:rPr>
        <w:t xml:space="preserve">2.1. Наименование </w:t>
      </w:r>
      <w:r w:rsidRPr="00622CC6">
        <w:rPr>
          <w:rFonts w:ascii="Times New Roman" w:hAnsi="Times New Roman" w:cs="Times New Roman"/>
          <w:spacing w:val="1"/>
          <w:sz w:val="28"/>
          <w:szCs w:val="28"/>
        </w:rPr>
        <w:t>муниципальной</w:t>
      </w:r>
      <w:r w:rsidRPr="00622CC6">
        <w:rPr>
          <w:rFonts w:ascii="Times New Roman" w:hAnsi="Times New Roman" w:cs="Times New Roman"/>
          <w:sz w:val="28"/>
          <w:szCs w:val="28"/>
        </w:rPr>
        <w:t xml:space="preserve"> услуги</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z w:val="28"/>
          <w:szCs w:val="28"/>
        </w:rPr>
      </w:pPr>
      <w:r w:rsidRPr="00622CC6">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22CC6">
        <w:rPr>
          <w:rFonts w:ascii="Times New Roman" w:hAnsi="Times New Roman" w:cs="Times New Roman"/>
          <w:bCs/>
          <w:sz w:val="28"/>
          <w:szCs w:val="28"/>
          <w:lang w:eastAsia="zh-CN"/>
        </w:rPr>
        <w:t xml:space="preserve"> </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bCs/>
          <w:sz w:val="28"/>
          <w:szCs w:val="28"/>
          <w:lang w:eastAsia="zh-CN"/>
        </w:rPr>
      </w:pPr>
    </w:p>
    <w:p w:rsidR="00622CC6" w:rsidRPr="00622CC6" w:rsidRDefault="00622CC6" w:rsidP="00622CC6">
      <w:pPr>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622CC6">
        <w:rPr>
          <w:rFonts w:ascii="Times New Roman" w:hAnsi="Times New Roman" w:cs="Times New Roman"/>
          <w:sz w:val="28"/>
          <w:szCs w:val="28"/>
        </w:rPr>
        <w:t>2.2</w:t>
      </w:r>
      <w:r w:rsidRPr="00622CC6">
        <w:rPr>
          <w:rFonts w:ascii="Times New Roman" w:hAnsi="Times New Roman" w:cs="Times New Roman"/>
          <w:bCs/>
          <w:color w:val="000000"/>
          <w:sz w:val="28"/>
          <w:szCs w:val="28"/>
        </w:rPr>
        <w:t xml:space="preserve"> Наименование органа государственной власти, органа местного самоуправления (организации), предоставляющего муниципальную услугу</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spacing w:val="1"/>
          <w:sz w:val="28"/>
          <w:szCs w:val="28"/>
        </w:rPr>
      </w:pPr>
      <w:r w:rsidRPr="00622CC6">
        <w:rPr>
          <w:rFonts w:ascii="Times New Roman" w:hAnsi="Times New Roman" w:cs="Times New Roman"/>
          <w:spacing w:val="1"/>
          <w:sz w:val="28"/>
          <w:szCs w:val="28"/>
        </w:rPr>
        <w:lastRenderedPageBreak/>
        <w:t>Муниципальная услуга предоставляется 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i/>
          <w:sz w:val="28"/>
          <w:szCs w:val="28"/>
        </w:rPr>
      </w:pP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r w:rsidRPr="00622CC6">
        <w:rPr>
          <w:rFonts w:ascii="Times New Roman" w:hAnsi="Times New Roman" w:cs="Times New Roman"/>
          <w:sz w:val="28"/>
          <w:szCs w:val="28"/>
        </w:rPr>
        <w:t>2.3. Перечень нормативных правовых актов, регулирующих предоставление  муниципальной услуги</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r w:rsidRPr="00622CC6">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i/>
          <w:sz w:val="28"/>
          <w:szCs w:val="28"/>
        </w:rPr>
      </w:pPr>
      <w:r w:rsidRPr="00622CC6">
        <w:rPr>
          <w:rFonts w:ascii="Times New Roman" w:hAnsi="Times New Roman" w:cs="Times New Roman"/>
          <w:sz w:val="28"/>
          <w:szCs w:val="28"/>
        </w:rPr>
        <w:t>2.4. Описание результата предоставления муниципальной услуги</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i/>
          <w:sz w:val="28"/>
          <w:szCs w:val="28"/>
        </w:rPr>
      </w:pPr>
    </w:p>
    <w:p w:rsidR="00622CC6" w:rsidRPr="00622CC6" w:rsidRDefault="00622CC6" w:rsidP="00622CC6">
      <w:pPr>
        <w:autoSpaceDE w:val="0"/>
        <w:autoSpaceDN w:val="0"/>
        <w:adjustRightInd w:val="0"/>
        <w:spacing w:after="0" w:line="240" w:lineRule="auto"/>
        <w:ind w:right="-1" w:firstLine="851"/>
        <w:jc w:val="both"/>
        <w:outlineLvl w:val="2"/>
        <w:rPr>
          <w:rFonts w:ascii="Times New Roman" w:hAnsi="Times New Roman" w:cs="Times New Roman"/>
          <w:sz w:val="28"/>
          <w:szCs w:val="28"/>
        </w:rPr>
      </w:pPr>
      <w:r w:rsidRPr="00622CC6">
        <w:rPr>
          <w:rFonts w:ascii="Times New Roman" w:hAnsi="Times New Roman" w:cs="Times New Roman"/>
          <w:sz w:val="28"/>
          <w:szCs w:val="28"/>
        </w:rPr>
        <w:t>Результатами предоставления муниципальной услуги являются:</w:t>
      </w:r>
    </w:p>
    <w:p w:rsidR="00622CC6" w:rsidRPr="00622CC6" w:rsidRDefault="00622CC6" w:rsidP="00622CC6">
      <w:pPr>
        <w:pStyle w:val="a9"/>
        <w:numPr>
          <w:ilvl w:val="0"/>
          <w:numId w:val="15"/>
        </w:numPr>
        <w:tabs>
          <w:tab w:val="left" w:pos="1134"/>
        </w:tabs>
        <w:autoSpaceDE w:val="0"/>
        <w:autoSpaceDN w:val="0"/>
        <w:adjustRightInd w:val="0"/>
        <w:spacing w:after="0" w:line="240" w:lineRule="auto"/>
        <w:ind w:left="0" w:right="-1" w:firstLine="851"/>
        <w:jc w:val="both"/>
        <w:outlineLvl w:val="2"/>
        <w:rPr>
          <w:rFonts w:ascii="Times New Roman" w:hAnsi="Times New Roman" w:cs="Times New Roman"/>
          <w:sz w:val="28"/>
          <w:szCs w:val="28"/>
        </w:rPr>
      </w:pPr>
      <w:r w:rsidRPr="00622CC6">
        <w:rPr>
          <w:rFonts w:ascii="Times New Roman" w:hAnsi="Times New Roman" w:cs="Times New Roman"/>
          <w:sz w:val="28"/>
          <w:szCs w:val="28"/>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w:t>
      </w:r>
      <w:r w:rsidR="001F720F">
        <w:rPr>
          <w:rFonts w:ascii="Times New Roman" w:hAnsi="Times New Roman" w:cs="Times New Roman"/>
          <w:sz w:val="28"/>
          <w:szCs w:val="28"/>
        </w:rPr>
        <w:t>по форме, согласно приложению №</w:t>
      </w:r>
      <w:r w:rsidRPr="00622CC6">
        <w:rPr>
          <w:rFonts w:ascii="Times New Roman" w:hAnsi="Times New Roman" w:cs="Times New Roman"/>
          <w:sz w:val="28"/>
          <w:szCs w:val="28"/>
        </w:rPr>
        <w:t>2 к настоящему Административному регламенту);</w:t>
      </w:r>
    </w:p>
    <w:p w:rsidR="00622CC6" w:rsidRPr="00622CC6" w:rsidRDefault="00622CC6" w:rsidP="00622CC6">
      <w:pPr>
        <w:pStyle w:val="a9"/>
        <w:numPr>
          <w:ilvl w:val="0"/>
          <w:numId w:val="15"/>
        </w:numPr>
        <w:tabs>
          <w:tab w:val="left" w:pos="1134"/>
        </w:tabs>
        <w:autoSpaceDE w:val="0"/>
        <w:autoSpaceDN w:val="0"/>
        <w:adjustRightInd w:val="0"/>
        <w:spacing w:after="0" w:line="240" w:lineRule="auto"/>
        <w:ind w:left="0" w:right="-1" w:firstLine="851"/>
        <w:jc w:val="both"/>
        <w:outlineLvl w:val="2"/>
        <w:rPr>
          <w:rFonts w:ascii="Times New Roman" w:hAnsi="Times New Roman" w:cs="Times New Roman"/>
          <w:sz w:val="28"/>
          <w:szCs w:val="28"/>
        </w:rPr>
      </w:pPr>
      <w:r w:rsidRPr="00622CC6">
        <w:rPr>
          <w:rFonts w:ascii="Times New Roman" w:hAnsi="Times New Roman" w:cs="Times New Roman"/>
          <w:sz w:val="28"/>
          <w:szCs w:val="28"/>
        </w:rPr>
        <w:t xml:space="preserve"> решение об отказе в предоставлении муниципальной услуги (</w:t>
      </w:r>
      <w:r w:rsidR="001F720F">
        <w:rPr>
          <w:rFonts w:ascii="Times New Roman" w:hAnsi="Times New Roman" w:cs="Times New Roman"/>
          <w:sz w:val="28"/>
          <w:szCs w:val="28"/>
        </w:rPr>
        <w:t>по форме, согласно приложению №</w:t>
      </w:r>
      <w:r w:rsidRPr="00622CC6">
        <w:rPr>
          <w:rFonts w:ascii="Times New Roman" w:hAnsi="Times New Roman" w:cs="Times New Roman"/>
          <w:sz w:val="28"/>
          <w:szCs w:val="28"/>
        </w:rPr>
        <w:t>3 к настоящему Административному регламенту).</w:t>
      </w:r>
    </w:p>
    <w:p w:rsidR="00622CC6" w:rsidRPr="00622CC6" w:rsidRDefault="00622CC6" w:rsidP="00622CC6">
      <w:pPr>
        <w:autoSpaceDE w:val="0"/>
        <w:autoSpaceDN w:val="0"/>
        <w:adjustRightInd w:val="0"/>
        <w:spacing w:after="0" w:line="240" w:lineRule="auto"/>
        <w:ind w:right="-1" w:firstLine="851"/>
        <w:jc w:val="both"/>
        <w:rPr>
          <w:rFonts w:ascii="Times New Roman" w:hAnsi="Times New Roman" w:cs="Times New Roman"/>
          <w:i/>
          <w:sz w:val="28"/>
          <w:szCs w:val="28"/>
        </w:rPr>
      </w:pP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lang w:bidi="ru-RU"/>
        </w:rPr>
      </w:pPr>
      <w:r w:rsidRPr="00622CC6">
        <w:rPr>
          <w:rFonts w:ascii="Times New Roman" w:hAnsi="Times New Roman" w:cs="Times New Roman"/>
          <w:sz w:val="28"/>
          <w:szCs w:val="28"/>
        </w:rPr>
        <w:t>2.5.</w:t>
      </w:r>
      <w:r w:rsidRPr="00622CC6">
        <w:rPr>
          <w:rFonts w:ascii="Times New Roman" w:hAnsi="Times New Roman" w:cs="Times New Roman"/>
          <w:sz w:val="28"/>
          <w:szCs w:val="28"/>
          <w:lang w:val="en-US"/>
        </w:rPr>
        <w:t> </w:t>
      </w:r>
      <w:r w:rsidRPr="00622CC6">
        <w:rPr>
          <w:rFonts w:ascii="Times New Roman" w:hAnsi="Times New Roman" w:cs="Times New Roman"/>
          <w:sz w:val="28"/>
          <w:szCs w:val="28"/>
          <w:lang w:bidi="ru-RU"/>
        </w:rPr>
        <w:t xml:space="preserve">Срок предоставления муниципальной услуги, в том </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lang w:bidi="ru-RU"/>
        </w:rPr>
      </w:pPr>
      <w:r w:rsidRPr="00622CC6">
        <w:rPr>
          <w:rFonts w:ascii="Times New Roman" w:hAnsi="Times New Roman" w:cs="Times New Roman"/>
          <w:sz w:val="28"/>
          <w:szCs w:val="28"/>
          <w:lang w:bidi="ru-RU"/>
        </w:rPr>
        <w:t xml:space="preserve">числе с учетом необходимости обращения в организации, </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lang w:bidi="ru-RU"/>
        </w:rPr>
      </w:pPr>
      <w:r w:rsidRPr="00622CC6">
        <w:rPr>
          <w:rFonts w:ascii="Times New Roman" w:hAnsi="Times New Roman" w:cs="Times New Roman"/>
          <w:sz w:val="28"/>
          <w:szCs w:val="28"/>
          <w:lang w:bidi="ru-RU"/>
        </w:rPr>
        <w:t xml:space="preserve">участвующие в предоставлении муниципальной </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lang w:bidi="ru-RU"/>
        </w:rPr>
      </w:pPr>
      <w:r w:rsidRPr="00622CC6">
        <w:rPr>
          <w:rFonts w:ascii="Times New Roman" w:hAnsi="Times New Roman" w:cs="Times New Roman"/>
          <w:sz w:val="28"/>
          <w:szCs w:val="28"/>
          <w:lang w:bidi="ru-RU"/>
        </w:rPr>
        <w:t xml:space="preserve">услуги, срок приостановления предоставления муниципальной </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sz w:val="28"/>
          <w:szCs w:val="28"/>
        </w:rPr>
      </w:pPr>
      <w:r w:rsidRPr="00622CC6">
        <w:rPr>
          <w:rFonts w:ascii="Times New Roman" w:hAnsi="Times New Roman" w:cs="Times New Roman"/>
          <w:sz w:val="28"/>
          <w:szCs w:val="28"/>
          <w:lang w:bidi="ru-RU"/>
        </w:rPr>
        <w:t>услуги, срок выдачи (направления) документов, являющихся результатом предоставления муниципальной услуги</w:t>
      </w:r>
    </w:p>
    <w:p w:rsidR="00622CC6" w:rsidRPr="00622CC6" w:rsidRDefault="00622CC6" w:rsidP="00622CC6">
      <w:pPr>
        <w:autoSpaceDE w:val="0"/>
        <w:autoSpaceDN w:val="0"/>
        <w:adjustRightInd w:val="0"/>
        <w:spacing w:after="0" w:line="240" w:lineRule="auto"/>
        <w:ind w:right="-1" w:firstLine="851"/>
        <w:jc w:val="center"/>
        <w:rPr>
          <w:rFonts w:ascii="Times New Roman" w:hAnsi="Times New Roman" w:cs="Times New Roman"/>
          <w:i/>
          <w:sz w:val="28"/>
          <w:szCs w:val="28"/>
        </w:rPr>
      </w:pPr>
    </w:p>
    <w:p w:rsidR="00622CC6" w:rsidRPr="00622CC6" w:rsidRDefault="00622CC6" w:rsidP="00622CC6">
      <w:pPr>
        <w:spacing w:after="0" w:line="240" w:lineRule="auto"/>
        <w:ind w:right="-1" w:firstLine="851"/>
        <w:jc w:val="both"/>
        <w:rPr>
          <w:rFonts w:ascii="Times New Roman" w:hAnsi="Times New Roman" w:cs="Times New Roman"/>
          <w:sz w:val="28"/>
          <w:szCs w:val="28"/>
        </w:rPr>
      </w:pPr>
      <w:r w:rsidRPr="00622CC6">
        <w:rPr>
          <w:rFonts w:ascii="Times New Roman" w:hAnsi="Times New Roman" w:cs="Times New Roman"/>
          <w:sz w:val="28"/>
          <w:szCs w:val="28"/>
        </w:rPr>
        <w:t>2.5.1.</w:t>
      </w:r>
      <w:r w:rsidRPr="00622CC6">
        <w:rPr>
          <w:rFonts w:ascii="Times New Roman" w:hAnsi="Times New Roman" w:cs="Times New Roman"/>
          <w:sz w:val="28"/>
          <w:szCs w:val="28"/>
          <w:lang w:val="en-US"/>
        </w:rPr>
        <w:t> </w:t>
      </w:r>
      <w:r w:rsidRPr="00622CC6">
        <w:rPr>
          <w:rFonts w:ascii="Times New Roman" w:hAnsi="Times New Roman" w:cs="Times New Roman"/>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22CC6" w:rsidRPr="00622CC6" w:rsidRDefault="00622CC6" w:rsidP="00622CC6">
      <w:pPr>
        <w:spacing w:after="0" w:line="240" w:lineRule="auto"/>
        <w:ind w:right="-1" w:firstLine="851"/>
        <w:jc w:val="both"/>
        <w:rPr>
          <w:rFonts w:ascii="Times New Roman" w:hAnsi="Times New Roman" w:cs="Times New Roman"/>
          <w:sz w:val="28"/>
          <w:szCs w:val="28"/>
          <w:lang w:bidi="ru-RU"/>
        </w:rPr>
      </w:pPr>
      <w:r w:rsidRPr="00622CC6">
        <w:rPr>
          <w:rFonts w:ascii="Times New Roman" w:hAnsi="Times New Roman" w:cs="Times New Roman"/>
          <w:sz w:val="28"/>
          <w:szCs w:val="28"/>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622CC6">
        <w:rPr>
          <w:rFonts w:ascii="Times New Roman" w:hAnsi="Times New Roman" w:cs="Times New Roman"/>
          <w:iCs/>
          <w:sz w:val="28"/>
          <w:szCs w:val="28"/>
          <w:lang w:bidi="ru-RU"/>
        </w:rPr>
        <w:t>2.3</w:t>
      </w:r>
      <w:r w:rsidRPr="00622CC6">
        <w:rPr>
          <w:rFonts w:ascii="Times New Roman" w:hAnsi="Times New Roman" w:cs="Times New Roman"/>
          <w:sz w:val="28"/>
          <w:szCs w:val="28"/>
          <w:lang w:bidi="ru-RU"/>
        </w:rPr>
        <w:t xml:space="preserve"> Административного регламента. </w:t>
      </w:r>
    </w:p>
    <w:p w:rsidR="00622CC6" w:rsidRPr="00622CC6" w:rsidRDefault="00622CC6" w:rsidP="00622CC6">
      <w:pPr>
        <w:spacing w:after="0" w:line="240" w:lineRule="auto"/>
        <w:ind w:right="-1" w:firstLine="851"/>
        <w:jc w:val="both"/>
        <w:rPr>
          <w:rFonts w:ascii="Times New Roman" w:hAnsi="Times New Roman" w:cs="Times New Roman"/>
          <w:sz w:val="28"/>
          <w:szCs w:val="28"/>
          <w:lang w:bidi="ru-RU"/>
        </w:rPr>
      </w:pPr>
      <w:r w:rsidRPr="00622CC6">
        <w:rPr>
          <w:rFonts w:ascii="Times New Roman" w:hAnsi="Times New Roman" w:cs="Times New Roman"/>
          <w:sz w:val="28"/>
          <w:szCs w:val="28"/>
          <w:lang w:bidi="ru-RU"/>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622CC6" w:rsidRPr="00622CC6" w:rsidRDefault="00622CC6" w:rsidP="00622CC6">
      <w:pPr>
        <w:spacing w:after="0" w:line="240" w:lineRule="auto"/>
        <w:ind w:right="-1" w:firstLine="851"/>
        <w:jc w:val="both"/>
        <w:rPr>
          <w:rFonts w:ascii="Times New Roman" w:hAnsi="Times New Roman" w:cs="Times New Roman"/>
          <w:sz w:val="28"/>
          <w:szCs w:val="28"/>
        </w:rPr>
      </w:pPr>
      <w:r w:rsidRPr="00622CC6">
        <w:rPr>
          <w:rFonts w:ascii="Times New Roman" w:hAnsi="Times New Roman" w:cs="Times New Roman"/>
          <w:sz w:val="28"/>
          <w:szCs w:val="28"/>
        </w:rPr>
        <w:lastRenderedPageBreak/>
        <w:t>2.5.4. Приостановление срока предоставления муниципальной услуги не предусмотрено.</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2.5.5. Выдача документа, являющегося результатом предоставления муниципальной услуги, в Уполномоченном органе, МФЦ осуществляется в </w:t>
      </w:r>
      <w:r w:rsidRPr="001F720F">
        <w:rPr>
          <w:rFonts w:ascii="Times New Roman" w:hAnsi="Times New Roman"/>
          <w:sz w:val="28"/>
          <w:szCs w:val="28"/>
        </w:rPr>
        <w:t>день обращения заявителя за результатом предоставления муниципальной услуги.</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Pr="001F720F" w:rsidRDefault="00622CC6" w:rsidP="001F720F">
      <w:pPr>
        <w:autoSpaceDE w:val="0"/>
        <w:autoSpaceDN w:val="0"/>
        <w:adjustRightInd w:val="0"/>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622CC6" w:rsidRPr="001F720F" w:rsidRDefault="00622CC6" w:rsidP="001F720F">
      <w:pPr>
        <w:autoSpaceDE w:val="0"/>
        <w:autoSpaceDN w:val="0"/>
        <w:adjustRightInd w:val="0"/>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 xml:space="preserve">которые являются необходимыми и обязательными для </w:t>
      </w:r>
    </w:p>
    <w:p w:rsidR="00622CC6" w:rsidRPr="001F720F" w:rsidRDefault="00622CC6" w:rsidP="001F720F">
      <w:pPr>
        <w:autoSpaceDE w:val="0"/>
        <w:autoSpaceDN w:val="0"/>
        <w:adjustRightInd w:val="0"/>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предоставления государственной или муниципальных услуг, подлежащих представлению заявителем, способы их получения заявителем</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2.6.1.</w:t>
      </w:r>
      <w:r w:rsidRPr="001F720F">
        <w:rPr>
          <w:rFonts w:ascii="Times New Roman" w:hAnsi="Times New Roman"/>
          <w:sz w:val="28"/>
          <w:szCs w:val="28"/>
          <w:lang w:val="en-US"/>
        </w:rPr>
        <w:t> </w:t>
      </w:r>
      <w:r w:rsidRPr="001F720F">
        <w:rPr>
          <w:rFonts w:ascii="Times New Roman" w:hAnsi="Times New Roman"/>
          <w:sz w:val="28"/>
          <w:szCs w:val="28"/>
        </w:rPr>
        <w:t>Для получения муниципальной услуги заявитель представляет следующие документы:</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1) документ, удостоверяющий личность;</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Pr="001F720F">
        <w:t xml:space="preserve"> </w:t>
      </w:r>
      <w:r w:rsidRPr="001F720F">
        <w:rPr>
          <w:rFonts w:ascii="Times New Roman" w:hAnsi="Times New Roman"/>
          <w:sz w:val="28"/>
          <w:szCs w:val="28"/>
        </w:rPr>
        <w:t>муниципальной услуги представителя заявителя (за исключением законных представителей физических лиц);</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3) заявление:</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w:t>
      </w:r>
      <w:r w:rsidR="001F720F">
        <w:rPr>
          <w:rFonts w:ascii="Times New Roman" w:hAnsi="Times New Roman"/>
          <w:sz w:val="28"/>
          <w:szCs w:val="28"/>
        </w:rPr>
        <w:t>ода №</w:t>
      </w:r>
      <w:r w:rsidRPr="001F720F">
        <w:rPr>
          <w:rFonts w:ascii="Times New Roman" w:hAnsi="Times New Roman"/>
          <w:sz w:val="28"/>
          <w:szCs w:val="28"/>
        </w:rPr>
        <w:t>63-ФЗ «Об электронной подпис</w:t>
      </w:r>
      <w:r w:rsidR="001F720F">
        <w:rPr>
          <w:rFonts w:ascii="Times New Roman" w:hAnsi="Times New Roman"/>
          <w:sz w:val="28"/>
          <w:szCs w:val="28"/>
        </w:rPr>
        <w:t>и» (далее – Федеральный закон №</w:t>
      </w:r>
      <w:r w:rsidRPr="001F720F">
        <w:rPr>
          <w:rFonts w:ascii="Times New Roman" w:hAnsi="Times New Roman"/>
          <w:sz w:val="28"/>
          <w:szCs w:val="28"/>
        </w:rPr>
        <w:t>63-ФЗ).</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2CC6" w:rsidRPr="001F720F" w:rsidRDefault="00622CC6" w:rsidP="001F720F">
      <w:pPr>
        <w:autoSpaceDE w:val="0"/>
        <w:autoSpaceDN w:val="0"/>
        <w:adjustRightInd w:val="0"/>
        <w:spacing w:after="0" w:line="240" w:lineRule="auto"/>
        <w:ind w:firstLine="851"/>
        <w:jc w:val="both"/>
        <w:rPr>
          <w:rFonts w:ascii="Times New Roman" w:hAnsi="Times New Roman"/>
          <w:sz w:val="28"/>
          <w:szCs w:val="28"/>
        </w:rPr>
      </w:pPr>
      <w:r w:rsidRPr="001F720F">
        <w:rPr>
          <w:rFonts w:ascii="Times New Roman" w:hAnsi="Times New Roman"/>
          <w:sz w:val="28"/>
          <w:szCs w:val="28"/>
        </w:rPr>
        <w:t>2.6.2. К заявлению прилагаются:</w:t>
      </w:r>
    </w:p>
    <w:p w:rsidR="00622CC6" w:rsidRPr="001F720F" w:rsidRDefault="00622CC6" w:rsidP="001F720F">
      <w:pPr>
        <w:autoSpaceDE w:val="0"/>
        <w:autoSpaceDN w:val="0"/>
        <w:adjustRightInd w:val="0"/>
        <w:spacing w:after="0" w:line="240" w:lineRule="auto"/>
        <w:ind w:firstLine="851"/>
        <w:jc w:val="both"/>
        <w:rPr>
          <w:rFonts w:ascii="Times New Roman" w:hAnsi="Times New Roman"/>
          <w:sz w:val="28"/>
          <w:szCs w:val="28"/>
        </w:rPr>
      </w:pPr>
      <w:r w:rsidRPr="001F720F">
        <w:rPr>
          <w:rFonts w:ascii="Times New Roman" w:hAnsi="Times New Roman"/>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22CC6" w:rsidRPr="001F720F" w:rsidRDefault="00622CC6" w:rsidP="001F720F">
      <w:pPr>
        <w:autoSpaceDE w:val="0"/>
        <w:autoSpaceDN w:val="0"/>
        <w:adjustRightInd w:val="0"/>
        <w:spacing w:after="0" w:line="240" w:lineRule="auto"/>
        <w:ind w:firstLine="851"/>
        <w:jc w:val="both"/>
        <w:rPr>
          <w:rFonts w:ascii="Times New Roman" w:hAnsi="Times New Roman"/>
          <w:sz w:val="28"/>
          <w:szCs w:val="28"/>
        </w:rPr>
      </w:pPr>
      <w:r w:rsidRPr="001F720F">
        <w:rPr>
          <w:rFonts w:ascii="Times New Roman" w:hAnsi="Times New Roman"/>
          <w:sz w:val="28"/>
          <w:szCs w:val="28"/>
        </w:rPr>
        <w:lastRenderedPageBreak/>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1F720F">
        <w:t xml:space="preserve"> </w:t>
      </w:r>
      <w:r w:rsidRPr="001F720F">
        <w:rPr>
          <w:rFonts w:ascii="Times New Roman" w:hAnsi="Times New Roman"/>
          <w:sz w:val="28"/>
          <w:szCs w:val="28"/>
        </w:rPr>
        <w:t>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622CC6" w:rsidRPr="001F720F" w:rsidRDefault="00622CC6" w:rsidP="001F720F">
      <w:pPr>
        <w:pStyle w:val="a9"/>
        <w:numPr>
          <w:ilvl w:val="0"/>
          <w:numId w:val="16"/>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через МФЦ;</w:t>
      </w:r>
    </w:p>
    <w:p w:rsidR="00622CC6" w:rsidRPr="001F720F" w:rsidRDefault="00622CC6" w:rsidP="001F720F">
      <w:pPr>
        <w:pStyle w:val="a9"/>
        <w:numPr>
          <w:ilvl w:val="0"/>
          <w:numId w:val="16"/>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через Региональный или Единый портал.</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2.6.4. Запрещается требовать от заявителя:</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w:t>
      </w:r>
      <w:r w:rsidR="001F720F">
        <w:rPr>
          <w:rFonts w:ascii="Times New Roman" w:hAnsi="Times New Roman"/>
          <w:sz w:val="28"/>
          <w:szCs w:val="28"/>
        </w:rPr>
        <w:t>ого закона от 27 июля 2010 года №</w:t>
      </w:r>
      <w:r w:rsidRPr="001F720F">
        <w:rPr>
          <w:rFonts w:ascii="Times New Roman" w:hAnsi="Times New Roman"/>
          <w:sz w:val="28"/>
          <w:szCs w:val="28"/>
        </w:rPr>
        <w:t>210-ФЗ «Об организации предоставления государственных и муниципальных услу</w:t>
      </w:r>
      <w:r w:rsidR="001F720F">
        <w:rPr>
          <w:rFonts w:ascii="Times New Roman" w:hAnsi="Times New Roman"/>
          <w:sz w:val="28"/>
          <w:szCs w:val="28"/>
        </w:rPr>
        <w:t>г» (далее – Федеральный закон №</w:t>
      </w:r>
      <w:r w:rsidRPr="001F720F">
        <w:rPr>
          <w:rFonts w:ascii="Times New Roman" w:hAnsi="Times New Roman"/>
          <w:sz w:val="28"/>
          <w:szCs w:val="28"/>
        </w:rPr>
        <w:t>210-ФЗ);</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1F720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w:t>
      </w:r>
      <w:r w:rsidR="001F720F">
        <w:rPr>
          <w:rFonts w:ascii="Times New Roman" w:hAnsi="Times New Roman"/>
          <w:sz w:val="28"/>
          <w:szCs w:val="28"/>
        </w:rPr>
        <w:t>статьи 16 Федерального закона №</w:t>
      </w:r>
      <w:r w:rsidRPr="001F720F">
        <w:rPr>
          <w:rFonts w:ascii="Times New Roman" w:hAnsi="Times New Roman"/>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1F720F">
        <w:rPr>
          <w:rFonts w:ascii="Times New Roman" w:hAnsi="Times New Roman"/>
          <w:sz w:val="28"/>
          <w:szCs w:val="28"/>
        </w:rPr>
        <w:t>статьи 16 Федерального закона №</w:t>
      </w:r>
      <w:r w:rsidRPr="001F720F">
        <w:rPr>
          <w:rFonts w:ascii="Times New Roman" w:hAnsi="Times New Roman"/>
          <w:sz w:val="28"/>
          <w:szCs w:val="28"/>
        </w:rPr>
        <w:t>210-ФЗ, уведомляется заявитель, а также приносятся извинения за доставленные неудобства.</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Default="00622CC6" w:rsidP="001F720F">
      <w:pPr>
        <w:autoSpaceDE w:val="0"/>
        <w:autoSpaceDN w:val="0"/>
        <w:adjustRightInd w:val="0"/>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F720F" w:rsidRPr="001F720F" w:rsidRDefault="001F720F" w:rsidP="001F720F">
      <w:pPr>
        <w:autoSpaceDE w:val="0"/>
        <w:autoSpaceDN w:val="0"/>
        <w:adjustRightInd w:val="0"/>
        <w:spacing w:after="0" w:line="240" w:lineRule="auto"/>
        <w:ind w:right="-1" w:firstLine="851"/>
        <w:jc w:val="center"/>
        <w:rPr>
          <w:rFonts w:ascii="Times New Roman" w:hAnsi="Times New Roman"/>
          <w:sz w:val="28"/>
          <w:szCs w:val="28"/>
        </w:rPr>
      </w:pP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2.7.1. Получаются в рамках межведомственного взаимодействия:</w:t>
      </w:r>
    </w:p>
    <w:p w:rsidR="00622CC6" w:rsidRPr="001F720F" w:rsidRDefault="00622CC6" w:rsidP="001F720F">
      <w:pPr>
        <w:pStyle w:val="a9"/>
        <w:numPr>
          <w:ilvl w:val="0"/>
          <w:numId w:val="17"/>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22CC6" w:rsidRPr="001F720F" w:rsidRDefault="00622CC6" w:rsidP="001F720F">
      <w:pPr>
        <w:pStyle w:val="a9"/>
        <w:numPr>
          <w:ilvl w:val="0"/>
          <w:numId w:val="17"/>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622CC6" w:rsidRPr="001F720F" w:rsidRDefault="00622CC6" w:rsidP="001F720F">
      <w:pPr>
        <w:pStyle w:val="a9"/>
        <w:numPr>
          <w:ilvl w:val="0"/>
          <w:numId w:val="17"/>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22CC6" w:rsidRPr="001F720F" w:rsidRDefault="00622CC6" w:rsidP="001F720F">
      <w:pPr>
        <w:pStyle w:val="a9"/>
        <w:numPr>
          <w:ilvl w:val="0"/>
          <w:numId w:val="17"/>
        </w:numPr>
        <w:tabs>
          <w:tab w:val="left" w:pos="1134"/>
        </w:tabs>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Pr="001F720F" w:rsidRDefault="00622CC6" w:rsidP="001F720F">
      <w:pPr>
        <w:autoSpaceDE w:val="0"/>
        <w:autoSpaceDN w:val="0"/>
        <w:adjustRightInd w:val="0"/>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2.8. Исчерпывающий перечень оснований для отказа в приеме документов, необходимых для предоставления</w:t>
      </w:r>
      <w:r w:rsidRPr="001F720F">
        <w:t xml:space="preserve"> </w:t>
      </w:r>
      <w:r w:rsidRPr="001F720F">
        <w:rPr>
          <w:rFonts w:ascii="Times New Roman" w:hAnsi="Times New Roman"/>
          <w:sz w:val="28"/>
          <w:szCs w:val="28"/>
        </w:rPr>
        <w:t xml:space="preserve">муниципальной услуги </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2.8.1. Основаниями для отказа в приеме документов, необходимых для предоставления</w:t>
      </w:r>
      <w:r w:rsidRPr="001F720F">
        <w:t xml:space="preserve"> </w:t>
      </w:r>
      <w:r w:rsidRPr="001F720F">
        <w:rPr>
          <w:rFonts w:ascii="Times New Roman" w:hAnsi="Times New Roman"/>
          <w:sz w:val="28"/>
          <w:szCs w:val="28"/>
        </w:rPr>
        <w:t>муниципальной услуги, являются:</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1)</w:t>
      </w:r>
      <w:r w:rsidRPr="001F720F">
        <w:rPr>
          <w:rFonts w:ascii="Times New Roman" w:hAnsi="Times New Roman"/>
          <w:sz w:val="28"/>
          <w:szCs w:val="28"/>
        </w:rPr>
        <w:tab/>
      </w:r>
      <w:r w:rsidRPr="001F720F">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1F720F">
        <w:rPr>
          <w:rFonts w:ascii="Times New Roman" w:hAnsi="Times New Roman"/>
          <w:sz w:val="28"/>
          <w:szCs w:val="28"/>
        </w:rPr>
        <w:t>;</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w:t>
      </w:r>
      <w:r w:rsidRPr="001F720F">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3)</w:t>
      </w:r>
      <w:r w:rsidRPr="001F720F">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4)</w:t>
      </w:r>
      <w:r w:rsidRPr="001F720F">
        <w:rPr>
          <w:rFonts w:ascii="Times New Roman" w:hAnsi="Times New Roman"/>
          <w:sz w:val="28"/>
          <w:szCs w:val="28"/>
        </w:rPr>
        <w:tab/>
        <w:t>подача заявления (запроса) от имени заявителя не уполномоченным на то лицом;</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lastRenderedPageBreak/>
        <w:t>5)</w:t>
      </w:r>
      <w:r w:rsidRPr="001F720F">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6)</w:t>
      </w:r>
      <w:r w:rsidRPr="001F720F">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7)</w:t>
      </w:r>
      <w:r w:rsidRPr="001F720F">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622CC6" w:rsidRDefault="00622CC6" w:rsidP="001F720F">
      <w:pPr>
        <w:spacing w:after="0" w:line="240" w:lineRule="auto"/>
        <w:ind w:right="-1" w:firstLine="851"/>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несоблюдение установленных с</w:t>
      </w:r>
      <w:r w:rsidR="001F720F">
        <w:rPr>
          <w:rFonts w:ascii="Times New Roman" w:hAnsi="Times New Roman"/>
          <w:sz w:val="28"/>
          <w:szCs w:val="28"/>
        </w:rPr>
        <w:t>татьей 11 Федерального закона №</w:t>
      </w:r>
      <w:r>
        <w:rPr>
          <w:rFonts w:ascii="Times New Roman" w:hAnsi="Times New Roman"/>
          <w:sz w:val="28"/>
          <w:szCs w:val="28"/>
        </w:rPr>
        <w:t>63-ФЗ условий признания действительности, усиленной квалифицированной электронной подписи».</w:t>
      </w:r>
    </w:p>
    <w:p w:rsidR="00622CC6"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Default="00622CC6" w:rsidP="001F720F">
      <w:pPr>
        <w:autoSpaceDE w:val="0"/>
        <w:autoSpaceDN w:val="0"/>
        <w:adjustRightInd w:val="0"/>
        <w:spacing w:after="0" w:line="240" w:lineRule="auto"/>
        <w:ind w:right="-1" w:firstLine="851"/>
        <w:jc w:val="center"/>
        <w:rPr>
          <w:rFonts w:ascii="Times New Roman" w:hAnsi="Times New Roman"/>
          <w:sz w:val="28"/>
          <w:szCs w:val="28"/>
        </w:rPr>
      </w:pPr>
      <w:r>
        <w:rPr>
          <w:rFonts w:ascii="Times New Roman" w:hAnsi="Times New Roman"/>
          <w:sz w:val="28"/>
          <w:szCs w:val="28"/>
        </w:rPr>
        <w:t>2.9.</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22CC6" w:rsidRDefault="00622CC6" w:rsidP="001F720F">
      <w:pPr>
        <w:autoSpaceDE w:val="0"/>
        <w:autoSpaceDN w:val="0"/>
        <w:adjustRightInd w:val="0"/>
        <w:spacing w:after="0" w:line="240" w:lineRule="auto"/>
        <w:ind w:right="-1" w:firstLine="851"/>
        <w:jc w:val="both"/>
        <w:rPr>
          <w:rFonts w:ascii="Times New Roman" w:hAnsi="Times New Roman"/>
          <w:sz w:val="28"/>
          <w:szCs w:val="28"/>
        </w:rPr>
      </w:pPr>
    </w:p>
    <w:p w:rsidR="00622CC6" w:rsidRDefault="00622CC6" w:rsidP="001F720F">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2.9.1. Основания для приостановления предоставления муниципальной услуги отсутствуют.</w:t>
      </w:r>
    </w:p>
    <w:p w:rsidR="00622CC6" w:rsidRDefault="00622CC6" w:rsidP="001F720F">
      <w:pPr>
        <w:autoSpaceDE w:val="0"/>
        <w:autoSpaceDN w:val="0"/>
        <w:adjustRightInd w:val="0"/>
        <w:spacing w:after="0" w:line="240" w:lineRule="auto"/>
        <w:ind w:right="-1" w:firstLine="851"/>
        <w:jc w:val="both"/>
        <w:rPr>
          <w:rFonts w:ascii="Times New Roman" w:hAnsi="Times New Roman"/>
          <w:sz w:val="28"/>
          <w:szCs w:val="28"/>
        </w:rPr>
      </w:pPr>
      <w:r>
        <w:rPr>
          <w:rFonts w:ascii="Times New Roman" w:hAnsi="Times New Roman"/>
          <w:sz w:val="28"/>
          <w:szCs w:val="28"/>
        </w:rPr>
        <w:t>2.9.2. Основания для отказа в предоставлении муниципальной услуги:</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2) сведения, указанные в заявлении, не подтверждены сведениями, полученными в рамках межведомственного взаимодействия;</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22CC6" w:rsidRDefault="00622CC6" w:rsidP="001F720F">
      <w:pPr>
        <w:spacing w:after="0" w:line="240" w:lineRule="auto"/>
        <w:ind w:firstLine="851"/>
        <w:jc w:val="both"/>
        <w:rPr>
          <w:rFonts w:ascii="Times New Roman" w:hAnsi="Times New Roman"/>
          <w:sz w:val="28"/>
          <w:szCs w:val="28"/>
        </w:rPr>
      </w:pPr>
      <w:r>
        <w:rPr>
          <w:rFonts w:ascii="Times New Roman" w:hAnsi="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622CC6" w:rsidRPr="001F720F" w:rsidRDefault="00622CC6" w:rsidP="001F720F">
      <w:pPr>
        <w:spacing w:after="0" w:line="240" w:lineRule="auto"/>
        <w:ind w:firstLine="851"/>
        <w:jc w:val="both"/>
        <w:rPr>
          <w:rFonts w:ascii="Times New Roman" w:hAnsi="Times New Roman" w:cs="Times New Roman"/>
          <w:sz w:val="28"/>
          <w:szCs w:val="28"/>
        </w:rPr>
      </w:pPr>
      <w:r>
        <w:rPr>
          <w:rFonts w:ascii="Times New Roman" w:hAnsi="Times New Roman"/>
          <w:sz w:val="28"/>
          <w:szCs w:val="28"/>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w:t>
      </w:r>
      <w:r w:rsidRPr="001F720F">
        <w:rPr>
          <w:rFonts w:ascii="Times New Roman" w:hAnsi="Times New Roman" w:cs="Times New Roman"/>
          <w:sz w:val="28"/>
          <w:szCs w:val="28"/>
        </w:rPr>
        <w:t>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22CC6" w:rsidRPr="001F720F" w:rsidRDefault="00622CC6" w:rsidP="001F720F">
      <w:pPr>
        <w:spacing w:after="0" w:line="240" w:lineRule="auto"/>
        <w:ind w:firstLine="851"/>
        <w:jc w:val="both"/>
        <w:rPr>
          <w:rFonts w:ascii="Times New Roman" w:hAnsi="Times New Roman" w:cs="Times New Roman"/>
          <w:sz w:val="28"/>
          <w:szCs w:val="28"/>
        </w:rPr>
      </w:pPr>
      <w:r w:rsidRPr="001F720F">
        <w:rPr>
          <w:rFonts w:ascii="Times New Roman" w:hAnsi="Times New Roman" w:cs="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622CC6" w:rsidRPr="001F720F" w:rsidRDefault="00622CC6" w:rsidP="001F720F">
      <w:pPr>
        <w:spacing w:after="0" w:line="240" w:lineRule="auto"/>
        <w:ind w:firstLine="851"/>
        <w:jc w:val="both"/>
        <w:rPr>
          <w:rFonts w:ascii="Times New Roman" w:hAnsi="Times New Roman" w:cs="Times New Roman"/>
          <w:sz w:val="28"/>
          <w:szCs w:val="28"/>
        </w:rPr>
      </w:pPr>
      <w:r w:rsidRPr="001F720F">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622CC6" w:rsidRPr="001F720F" w:rsidRDefault="00622CC6" w:rsidP="001F720F">
      <w:pPr>
        <w:autoSpaceDE w:val="0"/>
        <w:autoSpaceDN w:val="0"/>
        <w:adjustRightInd w:val="0"/>
        <w:spacing w:after="0" w:line="240" w:lineRule="auto"/>
        <w:ind w:right="-1" w:firstLine="851"/>
        <w:jc w:val="center"/>
        <w:rPr>
          <w:rFonts w:ascii="Times New Roman" w:hAnsi="Times New Roman" w:cs="Times New Roman"/>
          <w:sz w:val="28"/>
          <w:szCs w:val="28"/>
        </w:rPr>
      </w:pPr>
    </w:p>
    <w:p w:rsidR="00622CC6" w:rsidRPr="001F720F" w:rsidRDefault="00622CC6" w:rsidP="001F720F">
      <w:pPr>
        <w:autoSpaceDE w:val="0"/>
        <w:autoSpaceDN w:val="0"/>
        <w:adjustRightInd w:val="0"/>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cs="Times New Roman"/>
          <w:sz w:val="28"/>
          <w:szCs w:val="28"/>
        </w:rPr>
      </w:pPr>
    </w:p>
    <w:p w:rsidR="00622CC6" w:rsidRPr="001F720F" w:rsidRDefault="00622CC6" w:rsidP="001F720F">
      <w:pPr>
        <w:tabs>
          <w:tab w:val="left" w:pos="1458"/>
        </w:tabs>
        <w:spacing w:after="0" w:line="240" w:lineRule="auto"/>
        <w:ind w:firstLine="851"/>
        <w:rPr>
          <w:rFonts w:ascii="Times New Roman" w:hAnsi="Times New Roman" w:cs="Times New Roman"/>
          <w:sz w:val="28"/>
          <w:szCs w:val="28"/>
        </w:rPr>
      </w:pPr>
      <w:r w:rsidRPr="001F720F">
        <w:rPr>
          <w:rFonts w:ascii="Times New Roman" w:hAnsi="Times New Roman" w:cs="Times New Roman"/>
          <w:sz w:val="28"/>
          <w:szCs w:val="28"/>
        </w:rPr>
        <w:t>Муниципальная услуга предоставляется бесплатно.</w:t>
      </w:r>
    </w:p>
    <w:p w:rsidR="00622CC6" w:rsidRPr="001F720F" w:rsidRDefault="00622CC6" w:rsidP="001F720F">
      <w:pPr>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22CC6" w:rsidRPr="001F720F" w:rsidRDefault="00622CC6" w:rsidP="001F720F">
      <w:pPr>
        <w:spacing w:after="0" w:line="240" w:lineRule="auto"/>
        <w:ind w:right="-1" w:firstLine="851"/>
        <w:jc w:val="center"/>
        <w:rPr>
          <w:rFonts w:ascii="Times New Roman" w:hAnsi="Times New Roman" w:cs="Times New Roman"/>
          <w:sz w:val="28"/>
          <w:szCs w:val="28"/>
        </w:rPr>
      </w:pPr>
    </w:p>
    <w:p w:rsidR="00622CC6" w:rsidRPr="001F720F" w:rsidRDefault="00622CC6" w:rsidP="001F720F">
      <w:pPr>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2CC6" w:rsidRPr="001F720F" w:rsidRDefault="00622CC6" w:rsidP="001F720F">
      <w:pPr>
        <w:spacing w:after="0" w:line="240" w:lineRule="auto"/>
        <w:ind w:right="-1" w:firstLine="851"/>
        <w:jc w:val="both"/>
        <w:rPr>
          <w:rFonts w:ascii="Times New Roman" w:hAnsi="Times New Roman" w:cs="Times New Roman"/>
          <w:sz w:val="28"/>
          <w:szCs w:val="28"/>
        </w:rPr>
      </w:pPr>
    </w:p>
    <w:p w:rsidR="00622CC6" w:rsidRPr="001F720F" w:rsidRDefault="00622CC6" w:rsidP="001F720F">
      <w:pPr>
        <w:tabs>
          <w:tab w:val="left" w:pos="0"/>
        </w:tabs>
        <w:autoSpaceDE w:val="0"/>
        <w:autoSpaceDN w:val="0"/>
        <w:adjustRightInd w:val="0"/>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2.11.1. Время ожидания при подаче заявления на получение муниципальной услуги - не более 15 минут.</w:t>
      </w:r>
    </w:p>
    <w:p w:rsidR="00622CC6" w:rsidRPr="001F720F" w:rsidRDefault="00622CC6" w:rsidP="001F720F">
      <w:pPr>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lastRenderedPageBreak/>
        <w:t>2.11.2. При получении результата предоставления муниципальной услуги максимальный срок ожидания в очереди не должен превышать 15 минут.</w:t>
      </w:r>
    </w:p>
    <w:p w:rsidR="00622CC6" w:rsidRPr="001F720F" w:rsidRDefault="00622CC6" w:rsidP="001F720F">
      <w:pPr>
        <w:spacing w:after="0" w:line="240" w:lineRule="auto"/>
        <w:ind w:right="-1" w:firstLine="851"/>
        <w:jc w:val="both"/>
        <w:rPr>
          <w:rFonts w:ascii="Times New Roman" w:hAnsi="Times New Roman" w:cs="Times New Roman"/>
          <w:sz w:val="28"/>
          <w:szCs w:val="28"/>
        </w:rPr>
      </w:pPr>
    </w:p>
    <w:p w:rsidR="00622CC6" w:rsidRPr="001F720F" w:rsidRDefault="00622CC6" w:rsidP="001F720F">
      <w:pPr>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2CC6" w:rsidRPr="001F720F" w:rsidRDefault="00622CC6" w:rsidP="001F720F">
      <w:pPr>
        <w:spacing w:after="0" w:line="240" w:lineRule="auto"/>
        <w:ind w:right="-1" w:firstLine="851"/>
        <w:jc w:val="center"/>
        <w:rPr>
          <w:rFonts w:ascii="Times New Roman" w:hAnsi="Times New Roman" w:cs="Times New Roman"/>
          <w:sz w:val="28"/>
          <w:szCs w:val="28"/>
        </w:rPr>
      </w:pPr>
    </w:p>
    <w:p w:rsidR="00622CC6" w:rsidRPr="001F720F" w:rsidRDefault="00622CC6" w:rsidP="001F720F">
      <w:pPr>
        <w:tabs>
          <w:tab w:val="num" w:pos="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622CC6" w:rsidRPr="001F720F" w:rsidRDefault="00622CC6" w:rsidP="001F720F">
      <w:pPr>
        <w:tabs>
          <w:tab w:val="num" w:pos="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22CC6" w:rsidRPr="001F720F" w:rsidRDefault="00622CC6" w:rsidP="001F720F">
      <w:pPr>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22CC6" w:rsidRPr="001F720F" w:rsidRDefault="00622CC6" w:rsidP="001F720F">
      <w:pPr>
        <w:spacing w:after="0" w:line="240" w:lineRule="auto"/>
        <w:ind w:right="-1" w:firstLine="851"/>
        <w:jc w:val="both"/>
        <w:rPr>
          <w:rFonts w:ascii="Times New Roman" w:hAnsi="Times New Roman" w:cs="Times New Roman"/>
          <w:sz w:val="28"/>
          <w:szCs w:val="28"/>
        </w:rPr>
      </w:pPr>
    </w:p>
    <w:p w:rsidR="00622CC6" w:rsidRPr="001F720F" w:rsidRDefault="00622CC6" w:rsidP="001F720F">
      <w:pPr>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 xml:space="preserve">2.13. Требования к помещениям, в которых предоставляются </w:t>
      </w:r>
    </w:p>
    <w:p w:rsidR="00622CC6" w:rsidRPr="001F720F" w:rsidRDefault="00622CC6" w:rsidP="001F720F">
      <w:pPr>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622CC6" w:rsidRPr="001F720F" w:rsidRDefault="00622CC6" w:rsidP="001F720F">
      <w:pPr>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622CC6" w:rsidRPr="001F720F" w:rsidRDefault="00622CC6" w:rsidP="001F720F">
      <w:pPr>
        <w:spacing w:after="0" w:line="240" w:lineRule="auto"/>
        <w:ind w:right="-1" w:firstLine="851"/>
        <w:jc w:val="center"/>
        <w:rPr>
          <w:rFonts w:ascii="Times New Roman" w:hAnsi="Times New Roman" w:cs="Times New Roman"/>
          <w:sz w:val="28"/>
          <w:szCs w:val="28"/>
        </w:rPr>
      </w:pPr>
      <w:r w:rsidRPr="001F720F">
        <w:rPr>
          <w:rFonts w:ascii="Times New Roman" w:hAnsi="Times New Roman" w:cs="Times New Roman"/>
          <w:sz w:val="28"/>
          <w:szCs w:val="28"/>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2CC6" w:rsidRPr="001F720F" w:rsidRDefault="00622CC6" w:rsidP="001F720F">
      <w:pPr>
        <w:spacing w:after="0" w:line="240" w:lineRule="auto"/>
        <w:ind w:right="-1" w:firstLine="851"/>
        <w:jc w:val="both"/>
        <w:rPr>
          <w:rFonts w:ascii="Times New Roman" w:hAnsi="Times New Roman" w:cs="Times New Roman"/>
          <w:sz w:val="28"/>
          <w:szCs w:val="28"/>
        </w:rPr>
      </w:pPr>
    </w:p>
    <w:p w:rsidR="00622CC6" w:rsidRPr="001F720F" w:rsidRDefault="00622CC6" w:rsidP="001F720F">
      <w:pPr>
        <w:pStyle w:val="ConsPlusNormal"/>
        <w:ind w:right="-1" w:firstLine="851"/>
        <w:jc w:val="both"/>
        <w:rPr>
          <w:rFonts w:ascii="Times New Roman" w:hAnsi="Times New Roman" w:cs="Times New Roman"/>
          <w:sz w:val="28"/>
          <w:szCs w:val="28"/>
        </w:rPr>
      </w:pPr>
      <w:r w:rsidRPr="001F720F">
        <w:rPr>
          <w:rFonts w:ascii="Times New Roman" w:hAnsi="Times New Roman" w:cs="Times New Roman"/>
          <w:sz w:val="28"/>
          <w:szCs w:val="28"/>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622CC6" w:rsidRPr="001F720F" w:rsidRDefault="00622CC6" w:rsidP="001F720F">
      <w:pPr>
        <w:pStyle w:val="ConsPlusNormal"/>
        <w:ind w:right="-1" w:firstLine="851"/>
        <w:jc w:val="both"/>
        <w:rPr>
          <w:rFonts w:ascii="Times New Roman" w:hAnsi="Times New Roman" w:cs="Times New Roman"/>
          <w:sz w:val="28"/>
          <w:szCs w:val="28"/>
        </w:rPr>
      </w:pPr>
      <w:r w:rsidRPr="001F720F">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22CC6" w:rsidRPr="001F720F" w:rsidRDefault="00622CC6" w:rsidP="001F720F">
      <w:pPr>
        <w:pStyle w:val="ConsPlusNormal"/>
        <w:ind w:right="-1" w:firstLine="851"/>
        <w:jc w:val="both"/>
        <w:rPr>
          <w:rFonts w:ascii="Times New Roman" w:hAnsi="Times New Roman" w:cs="Times New Roman"/>
          <w:sz w:val="28"/>
          <w:szCs w:val="28"/>
        </w:rPr>
      </w:pPr>
      <w:r w:rsidRPr="001F720F">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lastRenderedPageBreak/>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2CC6" w:rsidRPr="001F720F" w:rsidRDefault="00622CC6" w:rsidP="001F720F">
      <w:pPr>
        <w:tabs>
          <w:tab w:val="num" w:pos="370"/>
        </w:tabs>
        <w:spacing w:after="0" w:line="240" w:lineRule="auto"/>
        <w:ind w:right="-1" w:firstLine="851"/>
        <w:jc w:val="both"/>
        <w:rPr>
          <w:rFonts w:ascii="Times New Roman" w:hAnsi="Times New Roman" w:cs="Times New Roman"/>
          <w:sz w:val="28"/>
          <w:szCs w:val="28"/>
        </w:rPr>
      </w:pPr>
      <w:r w:rsidRPr="001F720F">
        <w:rPr>
          <w:rFonts w:ascii="Times New Roman" w:hAnsi="Times New Roman" w:cs="Times New Roman"/>
          <w:sz w:val="28"/>
          <w:szCs w:val="28"/>
        </w:rPr>
        <w:t>5) допуск сурдопереводчика и тифлосурдопереводчика;</w:t>
      </w:r>
    </w:p>
    <w:p w:rsidR="00622CC6" w:rsidRPr="001F720F" w:rsidRDefault="00622CC6" w:rsidP="001F720F">
      <w:pPr>
        <w:tabs>
          <w:tab w:val="num" w:pos="370"/>
        </w:tabs>
        <w:spacing w:after="0" w:line="240" w:lineRule="auto"/>
        <w:ind w:right="-1" w:firstLine="851"/>
        <w:jc w:val="both"/>
        <w:rPr>
          <w:rFonts w:ascii="Times New Roman" w:hAnsi="Times New Roman"/>
          <w:sz w:val="28"/>
          <w:szCs w:val="28"/>
        </w:rPr>
      </w:pPr>
      <w:r w:rsidRPr="001F720F">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w:t>
      </w:r>
      <w:r w:rsidRPr="001F720F">
        <w:rPr>
          <w:rFonts w:ascii="Times New Roman" w:hAnsi="Times New Roman"/>
          <w:sz w:val="28"/>
          <w:szCs w:val="28"/>
        </w:rPr>
        <w:t xml:space="preserve">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22CC6" w:rsidRPr="001F720F" w:rsidRDefault="00622CC6" w:rsidP="001F720F">
      <w:pPr>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22CC6" w:rsidRPr="001F720F" w:rsidRDefault="00622CC6" w:rsidP="001F720F">
      <w:pPr>
        <w:spacing w:after="0" w:line="240" w:lineRule="auto"/>
        <w:ind w:right="-1" w:firstLine="851"/>
        <w:jc w:val="both"/>
        <w:rPr>
          <w:rFonts w:ascii="Times New Roman" w:hAnsi="Times New Roman"/>
          <w:sz w:val="28"/>
          <w:szCs w:val="28"/>
        </w:rPr>
      </w:pPr>
    </w:p>
    <w:p w:rsidR="00622CC6" w:rsidRPr="001F720F" w:rsidRDefault="00622CC6" w:rsidP="001F720F">
      <w:pPr>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2.14. Показатели доступности и качества муниципальной услуги</w:t>
      </w:r>
    </w:p>
    <w:p w:rsidR="00622CC6" w:rsidRPr="001F720F" w:rsidRDefault="00622CC6" w:rsidP="001F720F">
      <w:pPr>
        <w:spacing w:after="0" w:line="240" w:lineRule="auto"/>
        <w:ind w:right="-1" w:firstLine="851"/>
        <w:jc w:val="both"/>
        <w:rPr>
          <w:rFonts w:ascii="Times New Roman" w:hAnsi="Times New Roman"/>
          <w:sz w:val="28"/>
          <w:szCs w:val="28"/>
        </w:rPr>
      </w:pP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2.14.1. Показателями доступности предоставления муниципальной услуги являются:</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 на Едином портале, Региональном портале;</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2.14.2. Показателями качества предоставления муниципальной услуги являются:</w:t>
      </w:r>
    </w:p>
    <w:p w:rsidR="00622CC6" w:rsidRPr="001F720F" w:rsidRDefault="00622CC6" w:rsidP="001F720F">
      <w:pPr>
        <w:pStyle w:val="a9"/>
        <w:numPr>
          <w:ilvl w:val="0"/>
          <w:numId w:val="18"/>
        </w:numPr>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соблюдение сроков приема и рассмотр</w:t>
      </w:r>
      <w:bookmarkStart w:id="3" w:name="_GoBack"/>
      <w:bookmarkEnd w:id="3"/>
      <w:r w:rsidRPr="001F720F">
        <w:rPr>
          <w:rFonts w:ascii="Times New Roman" w:hAnsi="Times New Roman"/>
          <w:sz w:val="28"/>
          <w:szCs w:val="28"/>
        </w:rPr>
        <w:t xml:space="preserve">ения документов; </w:t>
      </w:r>
    </w:p>
    <w:p w:rsidR="00622CC6" w:rsidRPr="001F720F" w:rsidRDefault="00622CC6" w:rsidP="001F720F">
      <w:pPr>
        <w:pStyle w:val="a9"/>
        <w:numPr>
          <w:ilvl w:val="0"/>
          <w:numId w:val="18"/>
        </w:numPr>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lastRenderedPageBreak/>
        <w:t>соблюдение срока получения результата муниципальной услуги;</w:t>
      </w:r>
    </w:p>
    <w:p w:rsidR="00622CC6" w:rsidRPr="001F720F" w:rsidRDefault="00622CC6" w:rsidP="001F720F">
      <w:pPr>
        <w:pStyle w:val="a9"/>
        <w:numPr>
          <w:ilvl w:val="0"/>
          <w:numId w:val="18"/>
        </w:numPr>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Уполномоченного органа; </w:t>
      </w:r>
    </w:p>
    <w:p w:rsidR="00622CC6" w:rsidRPr="001F720F" w:rsidRDefault="00622CC6" w:rsidP="001F720F">
      <w:pPr>
        <w:pStyle w:val="a9"/>
        <w:numPr>
          <w:ilvl w:val="0"/>
          <w:numId w:val="18"/>
        </w:numPr>
        <w:autoSpaceDE w:val="0"/>
        <w:autoSpaceDN w:val="0"/>
        <w:adjustRightInd w:val="0"/>
        <w:spacing w:after="0" w:line="240" w:lineRule="auto"/>
        <w:ind w:left="0" w:right="-1" w:firstLine="851"/>
        <w:jc w:val="both"/>
        <w:rPr>
          <w:rFonts w:ascii="Times New Roman" w:hAnsi="Times New Roman"/>
          <w:sz w:val="28"/>
          <w:szCs w:val="28"/>
        </w:rPr>
      </w:pPr>
      <w:r w:rsidRPr="001F720F">
        <w:rPr>
          <w:rFonts w:ascii="Times New Roman" w:hAnsi="Times New Roman"/>
          <w:sz w:val="28"/>
          <w:szCs w:val="28"/>
        </w:rPr>
        <w:t>количество взаимодействий заявителя с должностными лицами (без учета консультаций).</w:t>
      </w:r>
    </w:p>
    <w:p w:rsidR="00622CC6" w:rsidRPr="001F720F" w:rsidRDefault="00622CC6" w:rsidP="001F720F">
      <w:pPr>
        <w:autoSpaceDE w:val="0"/>
        <w:autoSpaceDN w:val="0"/>
        <w:adjustRightInd w:val="0"/>
        <w:spacing w:after="0" w:line="240" w:lineRule="auto"/>
        <w:ind w:right="-1" w:firstLine="851"/>
        <w:jc w:val="both"/>
        <w:rPr>
          <w:rFonts w:ascii="Times New Roman" w:hAnsi="Times New Roman"/>
          <w:sz w:val="28"/>
          <w:szCs w:val="28"/>
        </w:rPr>
      </w:pPr>
      <w:r w:rsidRPr="001F720F">
        <w:rPr>
          <w:rFonts w:ascii="Times New Roman" w:hAnsi="Times New Roman"/>
          <w:sz w:val="28"/>
          <w:szCs w:val="28"/>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622CC6" w:rsidRPr="001F720F" w:rsidRDefault="00622CC6" w:rsidP="001F720F">
      <w:pPr>
        <w:spacing w:after="0" w:line="240" w:lineRule="auto"/>
        <w:ind w:right="-1" w:firstLine="851"/>
        <w:jc w:val="both"/>
        <w:rPr>
          <w:rFonts w:ascii="Times New Roman" w:hAnsi="Times New Roman"/>
          <w:sz w:val="28"/>
          <w:szCs w:val="28"/>
        </w:rPr>
      </w:pPr>
    </w:p>
    <w:p w:rsidR="00622CC6" w:rsidRPr="001F720F" w:rsidRDefault="00622CC6" w:rsidP="001F720F">
      <w:pPr>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2.15.</w:t>
      </w:r>
      <w:r w:rsidRPr="001F720F">
        <w:rPr>
          <w:rFonts w:ascii="Times New Roman" w:hAnsi="Times New Roman"/>
          <w:sz w:val="28"/>
          <w:szCs w:val="28"/>
          <w:lang w:val="en-US"/>
        </w:rPr>
        <w:t> </w:t>
      </w:r>
      <w:r w:rsidRPr="001F720F">
        <w:rPr>
          <w:rFonts w:ascii="Times New Roman" w:hAnsi="Times New Roman"/>
          <w:sz w:val="28"/>
          <w:szCs w:val="28"/>
        </w:rPr>
        <w:t xml:space="preserve">Иные требования, в том числе учитывающие особенности </w:t>
      </w:r>
    </w:p>
    <w:p w:rsidR="00622CC6" w:rsidRPr="001F720F" w:rsidRDefault="00622CC6" w:rsidP="001F720F">
      <w:pPr>
        <w:spacing w:after="0" w:line="240" w:lineRule="auto"/>
        <w:ind w:right="-1" w:firstLine="851"/>
        <w:jc w:val="center"/>
        <w:rPr>
          <w:rFonts w:ascii="Times New Roman" w:hAnsi="Times New Roman"/>
          <w:sz w:val="28"/>
          <w:szCs w:val="28"/>
        </w:rPr>
      </w:pPr>
      <w:r w:rsidRPr="001F720F">
        <w:rPr>
          <w:rFonts w:ascii="Times New Roman" w:hAnsi="Times New Roman"/>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2CC6" w:rsidRPr="00EA27EB" w:rsidRDefault="00622CC6" w:rsidP="00EA27EB">
      <w:pPr>
        <w:spacing w:after="0" w:line="240" w:lineRule="auto"/>
        <w:ind w:right="-1" w:firstLine="851"/>
        <w:jc w:val="both"/>
        <w:rPr>
          <w:rFonts w:ascii="Times New Roman" w:hAnsi="Times New Roman"/>
          <w:sz w:val="28"/>
          <w:szCs w:val="28"/>
        </w:rPr>
      </w:pPr>
    </w:p>
    <w:p w:rsidR="00622CC6" w:rsidRPr="00EA27EB" w:rsidRDefault="00622CC6" w:rsidP="00EA27EB">
      <w:pPr>
        <w:tabs>
          <w:tab w:val="left" w:pos="709"/>
        </w:tab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2.15.1. При предоставлении</w:t>
      </w:r>
      <w:r w:rsidRPr="00EA27EB">
        <w:t xml:space="preserve"> </w:t>
      </w:r>
      <w:r w:rsidRPr="00EA27EB">
        <w:rPr>
          <w:rFonts w:ascii="Times New Roman" w:hAnsi="Times New Roman"/>
          <w:sz w:val="28"/>
          <w:szCs w:val="28"/>
        </w:rPr>
        <w:t>муниципальной услуги в электронной форме заявитель вправе:</w:t>
      </w:r>
    </w:p>
    <w:p w:rsidR="00622CC6" w:rsidRPr="00EA27EB" w:rsidRDefault="00622CC6" w:rsidP="00EA27EB">
      <w:pPr>
        <w:tabs>
          <w:tab w:val="left" w:pos="709"/>
        </w:tab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622CC6" w:rsidRPr="00EA27EB" w:rsidRDefault="00622CC6" w:rsidP="00EA27EB">
      <w:pPr>
        <w:tabs>
          <w:tab w:val="left" w:pos="709"/>
        </w:tab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622CC6" w:rsidRPr="00EA27EB" w:rsidRDefault="00622CC6" w:rsidP="00EA27EB">
      <w:pPr>
        <w:tabs>
          <w:tab w:val="left" w:pos="709"/>
        </w:tab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22CC6" w:rsidRPr="00EA27EB" w:rsidRDefault="00622CC6" w:rsidP="00EA27EB">
      <w:pPr>
        <w:tabs>
          <w:tab w:val="left" w:pos="709"/>
        </w:tab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г) осуществить оценку качества предоставления муниципальной услуги посредством Регионального портала;</w:t>
      </w:r>
    </w:p>
    <w:p w:rsidR="00622CC6" w:rsidRPr="00EA27EB" w:rsidRDefault="00622CC6" w:rsidP="00EA27EB">
      <w:pPr>
        <w:tabs>
          <w:tab w:val="left" w:pos="709"/>
        </w:tab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д) получить результат предоставления муниципальной услуги в форме электронного документа;</w:t>
      </w:r>
    </w:p>
    <w:p w:rsidR="00622CC6" w:rsidRPr="00EA27EB" w:rsidRDefault="00622CC6" w:rsidP="00EA27EB">
      <w:pPr>
        <w:suppressAutoHyphen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22CC6" w:rsidRPr="00EA27EB" w:rsidRDefault="00622CC6" w:rsidP="00EA27EB">
      <w:pPr>
        <w:suppressAutoHyphens/>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622CC6" w:rsidRPr="00EA27EB" w:rsidRDefault="00622CC6" w:rsidP="00EA27EB">
      <w:pPr>
        <w:autoSpaceDE w:val="0"/>
        <w:autoSpaceDN w:val="0"/>
        <w:adjustRightInd w:val="0"/>
        <w:spacing w:after="0" w:line="240" w:lineRule="auto"/>
        <w:ind w:right="-1" w:firstLine="851"/>
        <w:jc w:val="center"/>
        <w:rPr>
          <w:rFonts w:ascii="Times New Roman" w:hAnsi="Times New Roman"/>
          <w:bCs/>
          <w:sz w:val="28"/>
          <w:szCs w:val="28"/>
        </w:rPr>
      </w:pPr>
    </w:p>
    <w:p w:rsidR="00622CC6" w:rsidRPr="00EA27EB" w:rsidRDefault="00622CC6" w:rsidP="00EA27EB">
      <w:pPr>
        <w:autoSpaceDE w:val="0"/>
        <w:autoSpaceDN w:val="0"/>
        <w:adjustRightInd w:val="0"/>
        <w:spacing w:after="0" w:line="240" w:lineRule="auto"/>
        <w:ind w:right="-1" w:firstLine="851"/>
        <w:jc w:val="center"/>
        <w:rPr>
          <w:rFonts w:ascii="Times New Roman" w:hAnsi="Times New Roman"/>
          <w:sz w:val="28"/>
          <w:szCs w:val="28"/>
        </w:rPr>
      </w:pPr>
      <w:r w:rsidRPr="00EA27EB">
        <w:rPr>
          <w:rFonts w:ascii="Times New Roman" w:hAnsi="Times New Roman"/>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2CC6" w:rsidRPr="00EA27EB" w:rsidRDefault="00622CC6" w:rsidP="00EA27EB">
      <w:pPr>
        <w:autoSpaceDE w:val="0"/>
        <w:autoSpaceDN w:val="0"/>
        <w:adjustRightInd w:val="0"/>
        <w:spacing w:after="0" w:line="240" w:lineRule="auto"/>
        <w:ind w:right="-1" w:firstLine="851"/>
        <w:jc w:val="center"/>
        <w:rPr>
          <w:rFonts w:ascii="Times New Roman" w:hAnsi="Times New Roman"/>
          <w:sz w:val="28"/>
          <w:szCs w:val="28"/>
        </w:rPr>
      </w:pPr>
    </w:p>
    <w:p w:rsidR="00622CC6" w:rsidRPr="00EA27EB" w:rsidRDefault="00622CC6" w:rsidP="00EA27EB">
      <w:pPr>
        <w:suppressAutoHyphens/>
        <w:autoSpaceDE w:val="0"/>
        <w:autoSpaceDN w:val="0"/>
        <w:adjustRightInd w:val="0"/>
        <w:spacing w:after="0" w:line="240" w:lineRule="auto"/>
        <w:ind w:right="-1" w:firstLine="851"/>
        <w:jc w:val="center"/>
        <w:rPr>
          <w:rFonts w:ascii="Times New Roman" w:hAnsi="Times New Roman"/>
          <w:sz w:val="28"/>
          <w:szCs w:val="28"/>
        </w:rPr>
      </w:pPr>
      <w:r w:rsidRPr="00EA27EB">
        <w:rPr>
          <w:rFonts w:ascii="Times New Roman" w:hAnsi="Times New Roman"/>
          <w:sz w:val="28"/>
          <w:szCs w:val="28"/>
        </w:rPr>
        <w:t xml:space="preserve">3.1. Описание последовательности действий при предоставлении </w:t>
      </w:r>
      <w:r w:rsidRPr="00EA27EB">
        <w:rPr>
          <w:rFonts w:ascii="Times New Roman" w:hAnsi="Times New Roman"/>
          <w:sz w:val="28"/>
          <w:szCs w:val="28"/>
        </w:rPr>
        <w:br/>
        <w:t>муниципальной услуги</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3.1. Предоставление муниципальной услуги включает в себя следующие процедуры:</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1)</w:t>
      </w:r>
      <w:r w:rsidRPr="00EA27EB">
        <w:rPr>
          <w:rFonts w:ascii="Times New Roman" w:hAnsi="Times New Roman"/>
          <w:sz w:val="28"/>
          <w:szCs w:val="28"/>
        </w:rPr>
        <w:tab/>
        <w:t>проверка документов и регистрация заявления;</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2)</w:t>
      </w:r>
      <w:r w:rsidRPr="00EA27EB">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3)</w:t>
      </w:r>
      <w:r w:rsidRPr="00EA27EB">
        <w:rPr>
          <w:rFonts w:ascii="Times New Roman" w:hAnsi="Times New Roman"/>
          <w:sz w:val="28"/>
          <w:szCs w:val="28"/>
        </w:rPr>
        <w:tab/>
        <w:t>рассмотрение документов и сведений;</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4)</w:t>
      </w:r>
      <w:r w:rsidRPr="00EA27EB">
        <w:rPr>
          <w:rFonts w:ascii="Times New Roman" w:hAnsi="Times New Roman"/>
          <w:sz w:val="28"/>
          <w:szCs w:val="28"/>
        </w:rPr>
        <w:tab/>
        <w:t>организация и проведение публичных слушаний или общественных обсуждений;</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5)</w:t>
      </w:r>
      <w:r w:rsidRPr="00EA27EB">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6)</w:t>
      </w:r>
      <w:r w:rsidRPr="00EA27EB">
        <w:rPr>
          <w:rFonts w:ascii="Times New Roman" w:hAnsi="Times New Roman"/>
          <w:sz w:val="28"/>
          <w:szCs w:val="28"/>
        </w:rPr>
        <w:tab/>
        <w:t>принятие решения о предоставлении услуги;</w:t>
      </w:r>
    </w:p>
    <w:p w:rsidR="00622CC6" w:rsidRPr="00EA27EB" w:rsidRDefault="00622CC6" w:rsidP="00EA27EB">
      <w:pPr>
        <w:suppressAutoHyphens/>
        <w:autoSpaceDE w:val="0"/>
        <w:autoSpaceDN w:val="0"/>
        <w:adjustRightInd w:val="0"/>
        <w:spacing w:after="0" w:line="240" w:lineRule="auto"/>
        <w:ind w:right="-1" w:firstLine="851"/>
        <w:jc w:val="both"/>
        <w:rPr>
          <w:rFonts w:ascii="Times New Roman" w:hAnsi="Times New Roman"/>
          <w:sz w:val="28"/>
          <w:szCs w:val="28"/>
        </w:rPr>
      </w:pPr>
      <w:r w:rsidRPr="00EA27EB">
        <w:rPr>
          <w:rFonts w:ascii="Times New Roman" w:hAnsi="Times New Roman"/>
          <w:sz w:val="28"/>
          <w:szCs w:val="28"/>
        </w:rPr>
        <w:t>7)</w:t>
      </w:r>
      <w:r w:rsidRPr="00EA27EB">
        <w:rPr>
          <w:rFonts w:ascii="Times New Roman" w:hAnsi="Times New Roman"/>
          <w:sz w:val="28"/>
          <w:szCs w:val="28"/>
        </w:rPr>
        <w:tab/>
        <w:t>выдача (направление) заявителю результата; муниципальной услуги.</w:t>
      </w:r>
    </w:p>
    <w:p w:rsidR="00622CC6" w:rsidRPr="00EA27EB" w:rsidRDefault="00622CC6" w:rsidP="00EA27EB">
      <w:pPr>
        <w:pStyle w:val="ConsPlusNonformat"/>
        <w:ind w:right="-1" w:firstLine="851"/>
        <w:rPr>
          <w:rFonts w:ascii="Times New Roman" w:hAnsi="Times New Roman" w:cs="Times New Roman"/>
          <w:sz w:val="28"/>
          <w:szCs w:val="28"/>
        </w:rPr>
      </w:pPr>
      <w:r w:rsidRPr="00EA27E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622CC6" w:rsidRPr="00EA27EB" w:rsidRDefault="00622CC6" w:rsidP="00EA27EB">
      <w:pPr>
        <w:pStyle w:val="ConsPlusNonformat"/>
        <w:ind w:right="-1" w:firstLine="851"/>
        <w:rPr>
          <w:rFonts w:ascii="Times New Roman" w:hAnsi="Times New Roman" w:cs="Times New Roman"/>
          <w:sz w:val="28"/>
          <w:szCs w:val="28"/>
        </w:rPr>
      </w:pPr>
    </w:p>
    <w:p w:rsidR="00622CC6" w:rsidRPr="00EA27EB" w:rsidRDefault="00622CC6" w:rsidP="00EA27EB">
      <w:pPr>
        <w:pStyle w:val="ConsPlusNonformat"/>
        <w:ind w:right="-1" w:firstLine="851"/>
        <w:jc w:val="center"/>
        <w:rPr>
          <w:rFonts w:ascii="Times New Roman" w:hAnsi="Times New Roman" w:cs="Times New Roman"/>
          <w:sz w:val="28"/>
          <w:szCs w:val="28"/>
        </w:rPr>
      </w:pPr>
      <w:r w:rsidRPr="00EA27EB">
        <w:rPr>
          <w:rFonts w:ascii="Times New Roman" w:hAnsi="Times New Roman" w:cs="Times New Roman"/>
          <w:sz w:val="28"/>
          <w:szCs w:val="28"/>
        </w:rPr>
        <w:t>4. Формы контроля за исполнением административного регламента</w:t>
      </w:r>
    </w:p>
    <w:p w:rsidR="00622CC6" w:rsidRPr="00EA27EB" w:rsidRDefault="00622CC6" w:rsidP="00EA27EB">
      <w:pPr>
        <w:pStyle w:val="ConsPlusNonformat"/>
        <w:ind w:right="-1" w:firstLine="851"/>
        <w:jc w:val="both"/>
        <w:rPr>
          <w:rFonts w:ascii="Times New Roman" w:hAnsi="Times New Roman" w:cs="Times New Roman"/>
          <w:sz w:val="28"/>
          <w:szCs w:val="28"/>
        </w:rPr>
      </w:pP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22CC6" w:rsidRPr="00EA27EB" w:rsidRDefault="00622CC6" w:rsidP="00EA27EB">
      <w:pPr>
        <w:autoSpaceDE w:val="0"/>
        <w:autoSpaceDN w:val="0"/>
        <w:adjustRightInd w:val="0"/>
        <w:spacing w:after="0" w:line="240" w:lineRule="auto"/>
        <w:ind w:firstLine="851"/>
        <w:jc w:val="both"/>
        <w:rPr>
          <w:rFonts w:ascii="Times New Roman" w:hAnsi="Times New Roman"/>
          <w:color w:val="000000" w:themeColor="text1"/>
          <w:sz w:val="28"/>
          <w:szCs w:val="28"/>
        </w:rPr>
      </w:pPr>
      <w:r w:rsidRPr="00EA27EB">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22CC6" w:rsidRPr="00EA27EB" w:rsidRDefault="00622CC6" w:rsidP="00EA27EB">
      <w:pPr>
        <w:autoSpaceDE w:val="0"/>
        <w:autoSpaceDN w:val="0"/>
        <w:adjustRightInd w:val="0"/>
        <w:spacing w:after="0" w:line="240" w:lineRule="auto"/>
        <w:ind w:firstLine="851"/>
        <w:jc w:val="both"/>
        <w:rPr>
          <w:rFonts w:ascii="Times New Roman" w:hAnsi="Times New Roman"/>
          <w:color w:val="000000" w:themeColor="text1"/>
          <w:sz w:val="28"/>
          <w:szCs w:val="28"/>
        </w:rPr>
      </w:pPr>
      <w:r w:rsidRPr="00EA27EB">
        <w:rPr>
          <w:rFonts w:ascii="Times New Roman" w:hAnsi="Times New Roman"/>
          <w:color w:val="000000" w:themeColor="text1"/>
          <w:sz w:val="28"/>
          <w:szCs w:val="28"/>
        </w:rPr>
        <w:t>Текущий контроль осуществляется путем проведения проверок:</w:t>
      </w:r>
    </w:p>
    <w:p w:rsidR="00622CC6" w:rsidRPr="00EA27EB" w:rsidRDefault="00622CC6" w:rsidP="00EA27EB">
      <w:pPr>
        <w:autoSpaceDE w:val="0"/>
        <w:autoSpaceDN w:val="0"/>
        <w:adjustRightInd w:val="0"/>
        <w:spacing w:after="0" w:line="240" w:lineRule="auto"/>
        <w:ind w:firstLine="851"/>
        <w:jc w:val="both"/>
        <w:rPr>
          <w:rFonts w:ascii="Times New Roman" w:hAnsi="Times New Roman"/>
          <w:color w:val="000000" w:themeColor="text1"/>
          <w:sz w:val="28"/>
          <w:szCs w:val="28"/>
        </w:rPr>
      </w:pPr>
      <w:r w:rsidRPr="00EA27EB">
        <w:rPr>
          <w:rFonts w:ascii="Times New Roman" w:hAnsi="Times New Roman"/>
          <w:color w:val="000000" w:themeColor="text1"/>
          <w:sz w:val="28"/>
          <w:szCs w:val="28"/>
        </w:rPr>
        <w:t>решений о предоставлении (об отказе в предоставлении) услуги;</w:t>
      </w:r>
    </w:p>
    <w:p w:rsidR="00622CC6" w:rsidRPr="00EA27EB" w:rsidRDefault="00622CC6" w:rsidP="00EA27EB">
      <w:pPr>
        <w:autoSpaceDE w:val="0"/>
        <w:autoSpaceDN w:val="0"/>
        <w:adjustRightInd w:val="0"/>
        <w:spacing w:after="0" w:line="240" w:lineRule="auto"/>
        <w:ind w:firstLine="851"/>
        <w:jc w:val="both"/>
        <w:rPr>
          <w:rFonts w:ascii="Times New Roman" w:hAnsi="Times New Roman"/>
          <w:color w:val="000000" w:themeColor="text1"/>
          <w:sz w:val="28"/>
          <w:szCs w:val="28"/>
        </w:rPr>
      </w:pPr>
      <w:r w:rsidRPr="00EA27EB">
        <w:rPr>
          <w:rFonts w:ascii="Times New Roman" w:hAnsi="Times New Roman"/>
          <w:color w:val="000000" w:themeColor="text1"/>
          <w:sz w:val="28"/>
          <w:szCs w:val="28"/>
        </w:rPr>
        <w:t>выявления и устранения нарушений прав граждан;</w:t>
      </w:r>
    </w:p>
    <w:p w:rsidR="00622CC6" w:rsidRPr="00EA27EB" w:rsidRDefault="00622CC6" w:rsidP="00EA27EB">
      <w:pPr>
        <w:autoSpaceDE w:val="0"/>
        <w:autoSpaceDN w:val="0"/>
        <w:adjustRightInd w:val="0"/>
        <w:spacing w:after="0" w:line="240" w:lineRule="auto"/>
        <w:ind w:firstLine="851"/>
        <w:jc w:val="both"/>
        <w:rPr>
          <w:rFonts w:ascii="Times New Roman" w:hAnsi="Times New Roman"/>
          <w:color w:val="000000" w:themeColor="text1"/>
          <w:sz w:val="28"/>
          <w:szCs w:val="28"/>
        </w:rPr>
      </w:pPr>
      <w:r w:rsidRPr="00EA27EB">
        <w:rPr>
          <w:rFonts w:ascii="Times New Roman" w:hAnsi="Times New Roman"/>
          <w:color w:val="000000" w:themeColor="text1"/>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2CC6" w:rsidRPr="00EA27EB" w:rsidRDefault="00622CC6" w:rsidP="00EA27EB">
      <w:pPr>
        <w:pStyle w:val="ConsPlusNonformat"/>
        <w:ind w:right="-1" w:firstLine="851"/>
        <w:jc w:val="center"/>
        <w:rPr>
          <w:rFonts w:ascii="Times New Roman" w:hAnsi="Times New Roman" w:cs="Times New Roman"/>
          <w:sz w:val="28"/>
          <w:szCs w:val="28"/>
        </w:rPr>
      </w:pPr>
    </w:p>
    <w:p w:rsidR="00622CC6" w:rsidRPr="00EA27EB" w:rsidRDefault="00622CC6" w:rsidP="00EA27E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A27EB">
        <w:rPr>
          <w:rFonts w:ascii="Times New Roman" w:eastAsia="Calibri" w:hAnsi="Times New Roman"/>
          <w:sz w:val="28"/>
          <w:szCs w:val="28"/>
        </w:rPr>
        <w:t xml:space="preserve">4.2. Контроль полноты и качества предоставления </w:t>
      </w:r>
      <w:r w:rsidRPr="00EA27EB">
        <w:rPr>
          <w:rFonts w:ascii="Times New Roman" w:hAnsi="Times New Roman"/>
          <w:sz w:val="28"/>
          <w:szCs w:val="28"/>
        </w:rPr>
        <w:t>муниципальной</w:t>
      </w:r>
      <w:r w:rsidRPr="00EA27EB">
        <w:rPr>
          <w:rFonts w:ascii="Times New Roman" w:eastAsia="Calibri" w:hAnsi="Times New Roman"/>
          <w:sz w:val="28"/>
          <w:szCs w:val="28"/>
        </w:rPr>
        <w:t xml:space="preserve"> услуги осуществляется путем проведения плановых и внеплановых проверок.</w:t>
      </w:r>
    </w:p>
    <w:p w:rsidR="00622CC6" w:rsidRPr="00EA27EB" w:rsidRDefault="00622CC6" w:rsidP="00EA27EB">
      <w:pPr>
        <w:widowControl w:val="0"/>
        <w:autoSpaceDE w:val="0"/>
        <w:autoSpaceDN w:val="0"/>
        <w:adjustRightInd w:val="0"/>
        <w:spacing w:after="0" w:line="240" w:lineRule="auto"/>
        <w:ind w:firstLine="851"/>
        <w:jc w:val="both"/>
        <w:rPr>
          <w:rFonts w:ascii="Times New Roman" w:eastAsia="Calibri" w:hAnsi="Times New Roman"/>
          <w:sz w:val="28"/>
          <w:szCs w:val="28"/>
        </w:rPr>
      </w:pPr>
    </w:p>
    <w:p w:rsidR="00622CC6" w:rsidRPr="00EA27EB" w:rsidRDefault="00622CC6" w:rsidP="00EA27EB">
      <w:pPr>
        <w:widowControl w:val="0"/>
        <w:autoSpaceDE w:val="0"/>
        <w:autoSpaceDN w:val="0"/>
        <w:adjustRightInd w:val="0"/>
        <w:spacing w:after="0" w:line="240" w:lineRule="auto"/>
        <w:ind w:firstLine="851"/>
        <w:jc w:val="both"/>
        <w:rPr>
          <w:rFonts w:ascii="Times New Roman" w:eastAsia="Calibri" w:hAnsi="Times New Roman"/>
          <w:sz w:val="28"/>
          <w:szCs w:val="28"/>
        </w:rPr>
      </w:pPr>
      <w:r w:rsidRPr="00EA27EB">
        <w:rPr>
          <w:rFonts w:ascii="Times New Roman" w:eastAsia="Calibri" w:hAnsi="Times New Roman"/>
          <w:sz w:val="28"/>
          <w:szCs w:val="28"/>
        </w:rPr>
        <w:t xml:space="preserve">4.2.1. Контроль полноты и качества предоставления </w:t>
      </w:r>
      <w:r w:rsidRPr="00EA27EB">
        <w:rPr>
          <w:rFonts w:ascii="Times New Roman" w:hAnsi="Times New Roman"/>
          <w:sz w:val="28"/>
          <w:szCs w:val="28"/>
        </w:rPr>
        <w:t>муниципальной</w:t>
      </w:r>
      <w:r w:rsidRPr="00EA27EB">
        <w:rPr>
          <w:rFonts w:ascii="Times New Roman" w:eastAsia="Calibri" w:hAnsi="Times New Roman"/>
          <w:sz w:val="28"/>
          <w:szCs w:val="28"/>
        </w:rPr>
        <w:t xml:space="preserve"> услуги осуществляется путем проведения плановых и внеплановых проверок.</w:t>
      </w:r>
    </w:p>
    <w:p w:rsidR="00622CC6" w:rsidRPr="00EA27EB" w:rsidRDefault="00622CC6" w:rsidP="00EA27EB">
      <w:pPr>
        <w:widowControl w:val="0"/>
        <w:autoSpaceDE w:val="0"/>
        <w:autoSpaceDN w:val="0"/>
        <w:adjustRightInd w:val="0"/>
        <w:spacing w:after="0" w:line="240" w:lineRule="auto"/>
        <w:ind w:firstLine="851"/>
        <w:jc w:val="both"/>
        <w:rPr>
          <w:rFonts w:ascii="Times New Roman" w:hAnsi="Times New Roman"/>
          <w:sz w:val="28"/>
          <w:szCs w:val="28"/>
        </w:rPr>
      </w:pPr>
      <w:r w:rsidRPr="00EA27EB">
        <w:rPr>
          <w:rFonts w:ascii="Times New Roman" w:hAnsi="Times New Roman"/>
          <w:sz w:val="28"/>
          <w:szCs w:val="28"/>
        </w:rPr>
        <w:t>Плановые проверки проводятся в соответствии с планом работы органа местного самоуправления</w:t>
      </w:r>
      <w:r w:rsidRPr="00EA27EB">
        <w:rPr>
          <w:rFonts w:ascii="Times New Roman" w:hAnsi="Times New Roman"/>
          <w:i/>
          <w:sz w:val="28"/>
          <w:szCs w:val="28"/>
        </w:rPr>
        <w:t>.</w:t>
      </w:r>
    </w:p>
    <w:p w:rsidR="00622CC6" w:rsidRPr="00EA27EB" w:rsidRDefault="00622CC6" w:rsidP="00EA27EB">
      <w:pPr>
        <w:widowControl w:val="0"/>
        <w:autoSpaceDE w:val="0"/>
        <w:autoSpaceDN w:val="0"/>
        <w:adjustRightInd w:val="0"/>
        <w:spacing w:after="0" w:line="240" w:lineRule="auto"/>
        <w:ind w:firstLine="851"/>
        <w:jc w:val="both"/>
        <w:rPr>
          <w:rFonts w:ascii="Times New Roman" w:hAnsi="Times New Roman"/>
          <w:sz w:val="28"/>
          <w:szCs w:val="28"/>
        </w:rPr>
      </w:pPr>
      <w:r w:rsidRPr="00EA27EB">
        <w:rPr>
          <w:rFonts w:ascii="Times New Roman" w:hAnsi="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622CC6" w:rsidRPr="00EA27EB" w:rsidRDefault="00622CC6" w:rsidP="00EA27EB">
      <w:pPr>
        <w:widowControl w:val="0"/>
        <w:autoSpaceDE w:val="0"/>
        <w:autoSpaceDN w:val="0"/>
        <w:adjustRightInd w:val="0"/>
        <w:spacing w:after="0" w:line="240" w:lineRule="auto"/>
        <w:ind w:firstLine="851"/>
        <w:jc w:val="both"/>
        <w:rPr>
          <w:rFonts w:ascii="Times New Roman" w:eastAsia="Calibri" w:hAnsi="Times New Roman"/>
          <w:sz w:val="28"/>
          <w:szCs w:val="28"/>
        </w:rPr>
      </w:pPr>
      <w:r w:rsidRPr="00EA27EB">
        <w:rPr>
          <w:rFonts w:ascii="Times New Roman" w:eastAsia="Calibri" w:hAnsi="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622CC6" w:rsidRDefault="00622CC6" w:rsidP="00EA27EB">
      <w:pPr>
        <w:widowControl w:val="0"/>
        <w:autoSpaceDE w:val="0"/>
        <w:autoSpaceDN w:val="0"/>
        <w:adjustRightInd w:val="0"/>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22CC6" w:rsidRDefault="00622CC6" w:rsidP="00EA27EB">
      <w:pPr>
        <w:widowControl w:val="0"/>
        <w:autoSpaceDE w:val="0"/>
        <w:autoSpaceDN w:val="0"/>
        <w:adjustRightInd w:val="0"/>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622CC6" w:rsidRDefault="00622CC6" w:rsidP="00EA27EB">
      <w:pPr>
        <w:pStyle w:val="ConsPlusNonformat"/>
        <w:ind w:right="-1" w:firstLine="851"/>
        <w:jc w:val="both"/>
        <w:rPr>
          <w:rFonts w:ascii="Times New Roman" w:hAnsi="Times New Roman" w:cs="Times New Roman"/>
          <w:sz w:val="28"/>
          <w:szCs w:val="28"/>
        </w:rPr>
      </w:pPr>
    </w:p>
    <w:p w:rsidR="00622CC6" w:rsidRDefault="00622CC6" w:rsidP="00EA27EB">
      <w:pPr>
        <w:pStyle w:val="ConsPlusNonformat"/>
        <w:ind w:right="-1" w:firstLine="851"/>
        <w:jc w:val="center"/>
        <w:rPr>
          <w:rFonts w:ascii="Times New Roman" w:hAnsi="Times New Roman" w:cs="Times New Roman"/>
          <w:sz w:val="28"/>
          <w:szCs w:val="28"/>
        </w:rPr>
      </w:pPr>
      <w:r>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622CC6" w:rsidRDefault="00622CC6" w:rsidP="00EA27EB">
      <w:pPr>
        <w:pStyle w:val="ConsPlusNonformat"/>
        <w:ind w:right="-1" w:firstLine="851"/>
        <w:jc w:val="center"/>
        <w:rPr>
          <w:rFonts w:ascii="Times New Roman" w:hAnsi="Times New Roman" w:cs="Times New Roman"/>
          <w:sz w:val="28"/>
          <w:szCs w:val="28"/>
        </w:rPr>
      </w:pPr>
      <w:r>
        <w:rPr>
          <w:rFonts w:ascii="Times New Roman" w:hAnsi="Times New Roman" w:cs="Times New Roman"/>
          <w:sz w:val="28"/>
          <w:szCs w:val="28"/>
        </w:rPr>
        <w:t xml:space="preserve">принимаемые (осуществляемые) ими в ходе предоставления </w:t>
      </w:r>
    </w:p>
    <w:p w:rsidR="00622CC6" w:rsidRDefault="00622CC6" w:rsidP="00EA27EB">
      <w:pPr>
        <w:pStyle w:val="ConsPlusNonformat"/>
        <w:ind w:right="-1" w:firstLine="851"/>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622CC6" w:rsidRDefault="00622CC6" w:rsidP="00EA27EB">
      <w:pPr>
        <w:pStyle w:val="ConsPlusNonformat"/>
        <w:ind w:right="-1" w:firstLine="851"/>
        <w:jc w:val="center"/>
        <w:rPr>
          <w:rFonts w:ascii="Times New Roman" w:hAnsi="Times New Roman" w:cs="Times New Roman"/>
          <w:sz w:val="28"/>
          <w:szCs w:val="28"/>
        </w:rPr>
      </w:pPr>
    </w:p>
    <w:p w:rsidR="00622CC6" w:rsidRDefault="00622CC6" w:rsidP="00EA27E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sz w:val="28"/>
          <w:szCs w:val="28"/>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Саратовкой области и нормативных правовых актов органов местного самоуправления Питерского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22CC6" w:rsidRDefault="00622CC6" w:rsidP="00EA27EB">
      <w:pPr>
        <w:widowControl w:val="0"/>
        <w:autoSpaceDE w:val="0"/>
        <w:autoSpaceDN w:val="0"/>
        <w:adjustRightInd w:val="0"/>
        <w:spacing w:after="0" w:line="240" w:lineRule="auto"/>
        <w:ind w:firstLine="851"/>
        <w:jc w:val="both"/>
        <w:rPr>
          <w:rFonts w:ascii="Times New Roman" w:eastAsia="Calibri" w:hAnsi="Times New Roman"/>
          <w:sz w:val="28"/>
          <w:szCs w:val="28"/>
        </w:rPr>
      </w:pPr>
      <w:r>
        <w:rPr>
          <w:rFonts w:ascii="Times New Roman" w:eastAsia="Calibri"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22CC6" w:rsidRDefault="00622CC6" w:rsidP="00EA27EB">
      <w:pPr>
        <w:pStyle w:val="ConsPlusNonformat"/>
        <w:ind w:right="-1" w:firstLine="851"/>
        <w:jc w:val="both"/>
        <w:rPr>
          <w:rFonts w:ascii="Times New Roman" w:hAnsi="Times New Roman" w:cs="Times New Roman"/>
          <w:sz w:val="28"/>
          <w:szCs w:val="28"/>
        </w:rPr>
      </w:pPr>
    </w:p>
    <w:p w:rsidR="00622CC6" w:rsidRDefault="00622CC6" w:rsidP="00EA27EB">
      <w:pPr>
        <w:pStyle w:val="ConsPlusNonformat"/>
        <w:ind w:right="-1" w:firstLine="85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2CC6" w:rsidRDefault="00622CC6" w:rsidP="00EA27EB">
      <w:pPr>
        <w:pStyle w:val="ConsPlusNonformat"/>
        <w:ind w:right="-1" w:firstLine="851"/>
        <w:jc w:val="center"/>
        <w:rPr>
          <w:rFonts w:ascii="Times New Roman" w:hAnsi="Times New Roman" w:cs="Times New Roman"/>
          <w:sz w:val="28"/>
          <w:szCs w:val="28"/>
        </w:rPr>
      </w:pPr>
    </w:p>
    <w:p w:rsidR="00622CC6" w:rsidRPr="00EA27EB" w:rsidRDefault="00622CC6" w:rsidP="00EA27EB">
      <w:pPr>
        <w:pStyle w:val="ConsPlusNonformat"/>
        <w:ind w:right="-1" w:firstLine="851"/>
        <w:jc w:val="both"/>
        <w:rPr>
          <w:rFonts w:ascii="Times New Roman" w:hAnsi="Times New Roman" w:cs="Times New Roman"/>
          <w:sz w:val="28"/>
          <w:szCs w:val="28"/>
        </w:rPr>
      </w:pPr>
      <w:r w:rsidRPr="00EA27EB">
        <w:rPr>
          <w:rFonts w:ascii="Times New Roman" w:hAnsi="Times New Roman" w:cs="Times New Roman"/>
          <w:sz w:val="28"/>
          <w:szCs w:val="28"/>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22CC6" w:rsidRPr="00EA27EB" w:rsidRDefault="00622CC6" w:rsidP="00EA27EB">
      <w:pPr>
        <w:widowControl w:val="0"/>
        <w:autoSpaceDE w:val="0"/>
        <w:autoSpaceDN w:val="0"/>
        <w:adjustRightInd w:val="0"/>
        <w:spacing w:after="0" w:line="240" w:lineRule="auto"/>
        <w:jc w:val="both"/>
        <w:rPr>
          <w:rFonts w:ascii="Times New Roman" w:eastAsia="Calibri" w:hAnsi="Times New Roman"/>
          <w:sz w:val="28"/>
          <w:szCs w:val="28"/>
        </w:rPr>
      </w:pPr>
    </w:p>
    <w:p w:rsidR="00622CC6" w:rsidRPr="00EA27EB" w:rsidRDefault="00622CC6" w:rsidP="00EA27EB">
      <w:pPr>
        <w:pStyle w:val="a9"/>
        <w:widowControl w:val="0"/>
        <w:autoSpaceDE w:val="0"/>
        <w:autoSpaceDN w:val="0"/>
        <w:adjustRightInd w:val="0"/>
        <w:spacing w:after="0" w:line="240" w:lineRule="auto"/>
        <w:ind w:left="0" w:firstLine="851"/>
        <w:jc w:val="center"/>
        <w:outlineLvl w:val="1"/>
        <w:rPr>
          <w:rFonts w:ascii="Times New Roman" w:hAnsi="Times New Roman"/>
          <w:color w:val="000000" w:themeColor="text1"/>
          <w:sz w:val="28"/>
          <w:szCs w:val="28"/>
        </w:rPr>
      </w:pPr>
      <w:r w:rsidRPr="00EA27EB">
        <w:rPr>
          <w:rFonts w:ascii="Times New Roman" w:hAnsi="Times New Roman"/>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22CC6" w:rsidRPr="00EA27EB" w:rsidRDefault="00622CC6" w:rsidP="00EA27EB">
      <w:pPr>
        <w:widowControl w:val="0"/>
        <w:autoSpaceDE w:val="0"/>
        <w:autoSpaceDN w:val="0"/>
        <w:adjustRightInd w:val="0"/>
        <w:spacing w:after="0" w:line="240" w:lineRule="auto"/>
        <w:ind w:firstLine="851"/>
        <w:jc w:val="center"/>
        <w:outlineLvl w:val="1"/>
        <w:rPr>
          <w:rFonts w:ascii="Times New Roman" w:hAnsi="Times New Roman"/>
          <w:color w:val="000000" w:themeColor="text1"/>
          <w:sz w:val="28"/>
          <w:szCs w:val="28"/>
        </w:rPr>
      </w:pPr>
    </w:p>
    <w:p w:rsidR="00622CC6" w:rsidRPr="00EA27EB" w:rsidRDefault="00622CC6" w:rsidP="00EA27EB">
      <w:pPr>
        <w:autoSpaceDE w:val="0"/>
        <w:autoSpaceDN w:val="0"/>
        <w:adjustRightInd w:val="0"/>
        <w:spacing w:after="0" w:line="240" w:lineRule="auto"/>
        <w:ind w:firstLine="851"/>
        <w:jc w:val="both"/>
        <w:rPr>
          <w:rFonts w:ascii="Times New Roman" w:hAnsi="Times New Roman"/>
          <w:color w:val="000000" w:themeColor="text1"/>
          <w:sz w:val="28"/>
          <w:szCs w:val="28"/>
        </w:rPr>
      </w:pPr>
      <w:r w:rsidRPr="00EA27EB">
        <w:rPr>
          <w:rFonts w:ascii="Times New Roman" w:hAnsi="Times New Roman"/>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EA27EB">
        <w:rPr>
          <w:rFonts w:ascii="Times New Roman" w:hAnsi="Times New Roman"/>
          <w:bCs/>
          <w:color w:val="000000" w:themeColor="text1"/>
          <w:sz w:val="28"/>
          <w:szCs w:val="28"/>
        </w:rPr>
        <w:t xml:space="preserve"> </w:t>
      </w:r>
      <w:r w:rsidRPr="00EA27EB">
        <w:rPr>
          <w:rFonts w:ascii="Times New Roman" w:hAnsi="Times New Roman"/>
          <w:color w:val="000000" w:themeColor="text1"/>
          <w:sz w:val="28"/>
          <w:szCs w:val="28"/>
        </w:rPr>
        <w:t>в досудебном (внесудебном) порядке (далее – жалоба).</w:t>
      </w:r>
    </w:p>
    <w:p w:rsidR="00622CC6" w:rsidRDefault="00622CC6" w:rsidP="00EA27EB">
      <w:pPr>
        <w:autoSpaceDE w:val="0"/>
        <w:autoSpaceDN w:val="0"/>
        <w:adjustRightInd w:val="0"/>
        <w:spacing w:after="0" w:line="240" w:lineRule="auto"/>
        <w:ind w:firstLine="851"/>
        <w:jc w:val="center"/>
        <w:rPr>
          <w:rFonts w:ascii="Times New Roman" w:hAnsi="Times New Roman"/>
          <w:b/>
          <w:bCs/>
          <w:color w:val="000000" w:themeColor="text1"/>
          <w:sz w:val="28"/>
          <w:szCs w:val="28"/>
        </w:rPr>
      </w:pPr>
    </w:p>
    <w:p w:rsidR="00622CC6" w:rsidRPr="00EA27EB" w:rsidRDefault="00622CC6" w:rsidP="00EA27EB">
      <w:pPr>
        <w:autoSpaceDE w:val="0"/>
        <w:autoSpaceDN w:val="0"/>
        <w:adjustRightInd w:val="0"/>
        <w:spacing w:after="0" w:line="240" w:lineRule="auto"/>
        <w:ind w:firstLine="851"/>
        <w:jc w:val="center"/>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622CC6" w:rsidRPr="00EA27EB" w:rsidRDefault="00622CC6" w:rsidP="00EA27EB">
      <w:pPr>
        <w:autoSpaceDE w:val="0"/>
        <w:autoSpaceDN w:val="0"/>
        <w:adjustRightInd w:val="0"/>
        <w:spacing w:after="0" w:line="240" w:lineRule="auto"/>
        <w:ind w:firstLine="851"/>
        <w:jc w:val="center"/>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r w:rsidRPr="00EA27EB">
        <w:rPr>
          <w:rFonts w:ascii="Times New Roman" w:hAnsi="Times New Roman" w:cs="Times New Roman"/>
          <w:color w:val="000000" w:themeColor="text1"/>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bCs/>
          <w:color w:val="000000" w:themeColor="text1"/>
          <w:sz w:val="28"/>
          <w:szCs w:val="28"/>
        </w:rPr>
      </w:pPr>
    </w:p>
    <w:p w:rsidR="00622CC6" w:rsidRPr="00EA27EB" w:rsidRDefault="00622CC6" w:rsidP="00EA27EB">
      <w:pPr>
        <w:autoSpaceDE w:val="0"/>
        <w:autoSpaceDN w:val="0"/>
        <w:adjustRightInd w:val="0"/>
        <w:spacing w:after="0" w:line="240" w:lineRule="auto"/>
        <w:ind w:firstLine="851"/>
        <w:jc w:val="center"/>
        <w:rPr>
          <w:rFonts w:ascii="Times New Roman" w:hAnsi="Times New Roman" w:cs="Times New Roman"/>
          <w:bCs/>
          <w:color w:val="000000" w:themeColor="text1"/>
          <w:sz w:val="28"/>
          <w:szCs w:val="28"/>
        </w:rPr>
      </w:pPr>
      <w:r w:rsidRPr="00EA27EB">
        <w:rPr>
          <w:rFonts w:ascii="Times New Roman" w:hAnsi="Times New Roman" w:cs="Times New Roman"/>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 xml:space="preserve">Федеральным </w:t>
      </w:r>
      <w:hyperlink r:id="rId9" w:history="1">
        <w:r w:rsidRPr="00EA27EB">
          <w:rPr>
            <w:rStyle w:val="af0"/>
            <w:rFonts w:ascii="Times New Roman" w:hAnsi="Times New Roman" w:cs="Times New Roman"/>
            <w:color w:val="000000" w:themeColor="text1"/>
            <w:sz w:val="28"/>
            <w:szCs w:val="28"/>
            <w:u w:val="none"/>
          </w:rPr>
          <w:t>законом</w:t>
        </w:r>
      </w:hyperlink>
      <w:r w:rsidR="00EA27EB">
        <w:rPr>
          <w:rFonts w:ascii="Times New Roman" w:hAnsi="Times New Roman" w:cs="Times New Roman"/>
          <w:color w:val="000000" w:themeColor="text1"/>
          <w:sz w:val="28"/>
          <w:szCs w:val="28"/>
        </w:rPr>
        <w:t xml:space="preserve"> №</w:t>
      </w:r>
      <w:r w:rsidRPr="00EA27EB">
        <w:rPr>
          <w:rFonts w:ascii="Times New Roman" w:hAnsi="Times New Roman" w:cs="Times New Roman"/>
          <w:color w:val="000000" w:themeColor="text1"/>
          <w:sz w:val="28"/>
          <w:szCs w:val="28"/>
        </w:rPr>
        <w:t>210-ФЗ;</w:t>
      </w:r>
    </w:p>
    <w:p w:rsidR="00622CC6" w:rsidRPr="00EA27EB" w:rsidRDefault="00BB638C"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hyperlink r:id="rId10" w:history="1">
        <w:r w:rsidR="00622CC6" w:rsidRPr="00EA27EB">
          <w:rPr>
            <w:rStyle w:val="af0"/>
            <w:rFonts w:ascii="Times New Roman" w:hAnsi="Times New Roman" w:cs="Times New Roman"/>
            <w:color w:val="000000" w:themeColor="text1"/>
            <w:sz w:val="28"/>
            <w:szCs w:val="28"/>
            <w:u w:val="none"/>
          </w:rPr>
          <w:t>постановлением</w:t>
        </w:r>
      </w:hyperlink>
      <w:r w:rsidR="00622CC6" w:rsidRPr="00EA27EB">
        <w:rPr>
          <w:rFonts w:ascii="Times New Roman" w:hAnsi="Times New Roman" w:cs="Times New Roman"/>
          <w:color w:val="000000" w:themeColor="text1"/>
          <w:sz w:val="28"/>
          <w:szCs w:val="28"/>
        </w:rPr>
        <w:t xml:space="preserve"> Правительства Российской Фед</w:t>
      </w:r>
      <w:r w:rsidR="00EA27EB">
        <w:rPr>
          <w:rFonts w:ascii="Times New Roman" w:hAnsi="Times New Roman" w:cs="Times New Roman"/>
          <w:color w:val="000000" w:themeColor="text1"/>
          <w:sz w:val="28"/>
          <w:szCs w:val="28"/>
        </w:rPr>
        <w:t>ерации от 20 ноября 2012 года №</w:t>
      </w:r>
      <w:r w:rsidR="00622CC6" w:rsidRPr="00EA27EB">
        <w:rPr>
          <w:rFonts w:ascii="Times New Roman" w:hAnsi="Times New Roman" w:cs="Times New Roman"/>
          <w:color w:val="000000" w:themeColor="text1"/>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622CC6" w:rsidRPr="00EA27EB" w:rsidRDefault="00622CC6" w:rsidP="00EA27EB">
      <w:pPr>
        <w:widowControl w:val="0"/>
        <w:tabs>
          <w:tab w:val="left" w:pos="567"/>
        </w:tabs>
        <w:spacing w:after="0" w:line="240" w:lineRule="auto"/>
        <w:ind w:firstLine="851"/>
        <w:jc w:val="center"/>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2CC6" w:rsidRPr="00EA27EB" w:rsidRDefault="00622CC6" w:rsidP="00EA27EB">
      <w:pPr>
        <w:widowControl w:val="0"/>
        <w:tabs>
          <w:tab w:val="left" w:pos="567"/>
        </w:tabs>
        <w:spacing w:after="0" w:line="240" w:lineRule="auto"/>
        <w:ind w:firstLine="851"/>
        <w:jc w:val="center"/>
        <w:rPr>
          <w:rFonts w:ascii="Times New Roman" w:hAnsi="Times New Roman" w:cs="Times New Roman"/>
          <w:color w:val="000000" w:themeColor="text1"/>
          <w:sz w:val="28"/>
          <w:szCs w:val="28"/>
        </w:rPr>
      </w:pPr>
    </w:p>
    <w:p w:rsidR="00622CC6" w:rsidRPr="00EA27EB" w:rsidRDefault="00622CC6" w:rsidP="00EA27EB">
      <w:pPr>
        <w:autoSpaceDE w:val="0"/>
        <w:autoSpaceDN w:val="0"/>
        <w:adjustRightInd w:val="0"/>
        <w:spacing w:after="0" w:line="240" w:lineRule="auto"/>
        <w:ind w:firstLine="851"/>
        <w:jc w:val="center"/>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22CC6" w:rsidRPr="00EA27EB" w:rsidRDefault="00622CC6" w:rsidP="00EA27EB">
      <w:pPr>
        <w:widowControl w:val="0"/>
        <w:tabs>
          <w:tab w:val="left" w:pos="567"/>
        </w:tabs>
        <w:spacing w:after="0" w:line="240" w:lineRule="auto"/>
        <w:ind w:firstLine="851"/>
        <w:jc w:val="center"/>
        <w:rPr>
          <w:rFonts w:ascii="Times New Roman" w:hAnsi="Times New Roman" w:cs="Times New Roman"/>
          <w:color w:val="000000" w:themeColor="text1"/>
          <w:sz w:val="28"/>
          <w:szCs w:val="28"/>
        </w:rPr>
      </w:pPr>
    </w:p>
    <w:p w:rsidR="00622CC6" w:rsidRPr="00EA27EB" w:rsidRDefault="00622CC6" w:rsidP="00EA27EB">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6.1 Многофункциональный центр осуществляет:</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22CC6" w:rsidRPr="00EA27EB" w:rsidRDefault="00622CC6" w:rsidP="00EA27EB">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22CC6" w:rsidRPr="00EA27EB" w:rsidRDefault="00622CC6" w:rsidP="00EA27EB">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lastRenderedPageBreak/>
        <w:t>иные процедуры и действия, предус</w:t>
      </w:r>
      <w:r w:rsidR="00EA27EB">
        <w:rPr>
          <w:rFonts w:ascii="Times New Roman" w:hAnsi="Times New Roman" w:cs="Times New Roman"/>
          <w:color w:val="000000" w:themeColor="text1"/>
          <w:sz w:val="28"/>
          <w:szCs w:val="28"/>
        </w:rPr>
        <w:t>мотренные Федеральным законом №</w:t>
      </w:r>
      <w:r w:rsidRPr="00EA27EB">
        <w:rPr>
          <w:rFonts w:ascii="Times New Roman" w:hAnsi="Times New Roman" w:cs="Times New Roman"/>
          <w:color w:val="000000" w:themeColor="text1"/>
          <w:sz w:val="28"/>
          <w:szCs w:val="28"/>
        </w:rPr>
        <w:t>210-ФЗ.</w:t>
      </w:r>
    </w:p>
    <w:p w:rsidR="00622CC6" w:rsidRPr="00EA27EB" w:rsidRDefault="00622CC6" w:rsidP="00EA27EB">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 xml:space="preserve">В соответствии с частью 1.1 </w:t>
      </w:r>
      <w:r w:rsidR="00EA27EB">
        <w:rPr>
          <w:rFonts w:ascii="Times New Roman" w:hAnsi="Times New Roman" w:cs="Times New Roman"/>
          <w:color w:val="000000" w:themeColor="text1"/>
          <w:sz w:val="28"/>
          <w:szCs w:val="28"/>
        </w:rPr>
        <w:t>статьи 16 Федерального закона №</w:t>
      </w:r>
      <w:r w:rsidRPr="00EA27EB">
        <w:rPr>
          <w:rFonts w:ascii="Times New Roman" w:hAnsi="Times New Roman" w:cs="Times New Roman"/>
          <w:color w:val="000000" w:themeColor="text1"/>
          <w:sz w:val="28"/>
          <w:szCs w:val="28"/>
        </w:rPr>
        <w:t xml:space="preserve">210-ФЗ для реализации своих функций многофункциональные центры вправе привлекать иные организации. </w:t>
      </w:r>
    </w:p>
    <w:p w:rsidR="00622CC6" w:rsidRPr="00EA27EB" w:rsidRDefault="00622CC6" w:rsidP="00EA27EB">
      <w:pPr>
        <w:spacing w:after="0" w:line="240" w:lineRule="auto"/>
        <w:ind w:firstLine="851"/>
        <w:jc w:val="center"/>
        <w:rPr>
          <w:rFonts w:ascii="Times New Roman" w:hAnsi="Times New Roman" w:cs="Times New Roman"/>
          <w:color w:val="000000" w:themeColor="text1"/>
          <w:sz w:val="28"/>
          <w:szCs w:val="28"/>
        </w:rPr>
      </w:pPr>
    </w:p>
    <w:p w:rsidR="00622CC6" w:rsidRPr="00EA27EB" w:rsidRDefault="00622CC6" w:rsidP="00EA27EB">
      <w:pPr>
        <w:spacing w:after="0" w:line="240" w:lineRule="auto"/>
        <w:ind w:firstLine="851"/>
        <w:jc w:val="center"/>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Информирование заявителей</w:t>
      </w:r>
    </w:p>
    <w:p w:rsidR="00622CC6" w:rsidRPr="00EA27EB" w:rsidRDefault="00622CC6" w:rsidP="00EA27EB">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
    <w:p w:rsidR="00622CC6" w:rsidRPr="00EA27EB" w:rsidRDefault="00622CC6" w:rsidP="00EA27EB">
      <w:pPr>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622CC6" w:rsidRPr="00EA27EB" w:rsidRDefault="00622CC6" w:rsidP="00EA27EB">
      <w:pPr>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22CC6" w:rsidRPr="00EA27EB" w:rsidRDefault="00622CC6" w:rsidP="00EA27EB">
      <w:pPr>
        <w:spacing w:after="0" w:line="240" w:lineRule="auto"/>
        <w:ind w:firstLine="851"/>
        <w:jc w:val="both"/>
        <w:rPr>
          <w:rFonts w:ascii="Times New Roman" w:hAnsi="Times New Roman" w:cs="Times New Roman"/>
          <w:color w:val="000000" w:themeColor="text1"/>
          <w:sz w:val="28"/>
          <w:szCs w:val="28"/>
        </w:rPr>
      </w:pPr>
      <w:r w:rsidRPr="00EA27EB">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22CC6" w:rsidRDefault="00622CC6" w:rsidP="00EA27EB">
      <w:pPr>
        <w:spacing w:after="0" w:line="240" w:lineRule="auto"/>
        <w:ind w:firstLine="851"/>
        <w:jc w:val="both"/>
        <w:rPr>
          <w:rFonts w:ascii="Times New Roman" w:hAnsi="Times New Roman"/>
          <w:color w:val="000000" w:themeColor="text1"/>
          <w:sz w:val="28"/>
          <w:szCs w:val="28"/>
        </w:rPr>
      </w:pPr>
      <w:r w:rsidRPr="00EA27EB">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w:t>
      </w:r>
      <w:r>
        <w:rPr>
          <w:rFonts w:ascii="Times New Roman" w:hAnsi="Times New Roman"/>
          <w:color w:val="000000" w:themeColor="text1"/>
          <w:sz w:val="28"/>
          <w:szCs w:val="28"/>
        </w:rPr>
        <w:t xml:space="preserve"> ожидания в очереди в секторе информирования для получения информации о муниципальных услугах не может превышать 15 минут.</w:t>
      </w:r>
    </w:p>
    <w:p w:rsidR="00622CC6" w:rsidRDefault="00622CC6" w:rsidP="00EA27EB">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22CC6" w:rsidRDefault="00622CC6" w:rsidP="00EA27EB">
      <w:pPr>
        <w:tabs>
          <w:tab w:val="left" w:pos="7920"/>
        </w:tabs>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22CC6" w:rsidRDefault="00622CC6" w:rsidP="00EA27EB">
      <w:pPr>
        <w:tabs>
          <w:tab w:val="left" w:pos="7920"/>
        </w:tabs>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622CC6" w:rsidRDefault="00622CC6" w:rsidP="00EA27EB">
      <w:pPr>
        <w:tabs>
          <w:tab w:val="left" w:pos="7920"/>
        </w:tabs>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назначить другое время для консультаций.</w:t>
      </w:r>
    </w:p>
    <w:p w:rsidR="00507E7E" w:rsidRDefault="00622CC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507E7E">
        <w:rPr>
          <w:rFonts w:ascii="Times New Roman" w:hAnsi="Times New Roman"/>
          <w:color w:val="000000" w:themeColor="text1"/>
          <w:sz w:val="28"/>
          <w:szCs w:val="28"/>
        </w:rPr>
        <w:br w:type="page"/>
      </w:r>
    </w:p>
    <w:p w:rsidR="00622CC6" w:rsidRPr="001E5DD5" w:rsidRDefault="001E5DD5" w:rsidP="001E5DD5">
      <w:pPr>
        <w:tabs>
          <w:tab w:val="left" w:leader="underscore" w:pos="9955"/>
        </w:tabs>
        <w:spacing w:after="0" w:line="240" w:lineRule="auto"/>
        <w:ind w:left="4536"/>
        <w:jc w:val="both"/>
        <w:rPr>
          <w:rFonts w:ascii="Times New Roman" w:hAnsi="Times New Roman" w:cs="Times New Roman"/>
          <w:sz w:val="28"/>
          <w:szCs w:val="28"/>
        </w:rPr>
      </w:pPr>
      <w:r>
        <w:rPr>
          <w:rFonts w:ascii="Times New Roman" w:hAnsi="Times New Roman" w:cs="Times New Roman"/>
          <w:color w:val="000000"/>
          <w:sz w:val="28"/>
          <w:szCs w:val="28"/>
          <w:lang w:bidi="ru-RU"/>
        </w:rPr>
        <w:lastRenderedPageBreak/>
        <w:t>Приложение №</w:t>
      </w:r>
      <w:r w:rsidR="00622CC6" w:rsidRPr="001E5DD5">
        <w:rPr>
          <w:rFonts w:ascii="Times New Roman" w:hAnsi="Times New Roman" w:cs="Times New Roman"/>
          <w:color w:val="000000"/>
          <w:sz w:val="28"/>
          <w:szCs w:val="28"/>
          <w:lang w:bidi="ru-RU"/>
        </w:rPr>
        <w:t xml:space="preserve">1 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 </w:t>
      </w:r>
    </w:p>
    <w:p w:rsidR="00622CC6" w:rsidRPr="001E5DD5" w:rsidRDefault="00622CC6" w:rsidP="001E5DD5">
      <w:pPr>
        <w:spacing w:after="0" w:line="240" w:lineRule="auto"/>
        <w:ind w:left="5520"/>
        <w:jc w:val="right"/>
        <w:rPr>
          <w:rFonts w:ascii="Times New Roman" w:hAnsi="Times New Roman" w:cs="Times New Roman"/>
          <w:sz w:val="28"/>
          <w:szCs w:val="28"/>
        </w:rPr>
      </w:pPr>
    </w:p>
    <w:p w:rsidR="00622CC6" w:rsidRPr="001E5DD5" w:rsidRDefault="00622CC6" w:rsidP="001E5DD5">
      <w:pPr>
        <w:autoSpaceDE w:val="0"/>
        <w:autoSpaceDN w:val="0"/>
        <w:adjustRightInd w:val="0"/>
        <w:spacing w:after="0" w:line="240" w:lineRule="auto"/>
        <w:ind w:firstLine="720"/>
        <w:jc w:val="right"/>
        <w:rPr>
          <w:rFonts w:ascii="Times New Roman" w:hAnsi="Times New Roman" w:cs="Times New Roman"/>
          <w:sz w:val="28"/>
          <w:szCs w:val="28"/>
        </w:rPr>
      </w:pPr>
    </w:p>
    <w:p w:rsidR="00622CC6" w:rsidRPr="001E5DD5" w:rsidRDefault="001E5DD5" w:rsidP="001E5DD5">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В</w:t>
      </w:r>
    </w:p>
    <w:p w:rsidR="00622CC6" w:rsidRPr="001E5DD5" w:rsidRDefault="00622CC6" w:rsidP="001E5DD5">
      <w:pPr>
        <w:pBdr>
          <w:top w:val="single" w:sz="4" w:space="1" w:color="auto"/>
        </w:pBdr>
        <w:spacing w:after="0" w:line="240" w:lineRule="auto"/>
        <w:ind w:left="4111"/>
        <w:jc w:val="center"/>
        <w:rPr>
          <w:rFonts w:ascii="Times New Roman" w:hAnsi="Times New Roman" w:cs="Times New Roman"/>
          <w:sz w:val="24"/>
          <w:szCs w:val="28"/>
        </w:rPr>
      </w:pPr>
      <w:r w:rsidRPr="001E5DD5">
        <w:rPr>
          <w:rFonts w:ascii="Times New Roman" w:hAnsi="Times New Roman" w:cs="Times New Roman"/>
          <w:sz w:val="24"/>
          <w:szCs w:val="28"/>
        </w:rPr>
        <w:t>(наименование органа местного самоуправления</w:t>
      </w:r>
    </w:p>
    <w:p w:rsidR="00622CC6" w:rsidRPr="001E5DD5" w:rsidRDefault="00622CC6" w:rsidP="001E5DD5">
      <w:pPr>
        <w:spacing w:after="0" w:line="240" w:lineRule="auto"/>
        <w:ind w:left="4111"/>
        <w:jc w:val="center"/>
        <w:rPr>
          <w:rFonts w:ascii="Times New Roman" w:hAnsi="Times New Roman" w:cs="Times New Roman"/>
          <w:sz w:val="24"/>
          <w:szCs w:val="28"/>
        </w:rPr>
      </w:pPr>
    </w:p>
    <w:p w:rsidR="00622CC6" w:rsidRPr="001E5DD5" w:rsidRDefault="00622CC6" w:rsidP="001E5DD5">
      <w:pPr>
        <w:pBdr>
          <w:top w:val="single" w:sz="4" w:space="3" w:color="auto"/>
        </w:pBdr>
        <w:spacing w:after="0" w:line="240" w:lineRule="auto"/>
        <w:ind w:left="4111"/>
        <w:jc w:val="center"/>
        <w:rPr>
          <w:rFonts w:ascii="Times New Roman" w:hAnsi="Times New Roman" w:cs="Times New Roman"/>
          <w:sz w:val="24"/>
          <w:szCs w:val="28"/>
        </w:rPr>
      </w:pPr>
      <w:r w:rsidRPr="001E5DD5">
        <w:rPr>
          <w:rFonts w:ascii="Times New Roman" w:hAnsi="Times New Roman" w:cs="Times New Roman"/>
          <w:sz w:val="24"/>
          <w:szCs w:val="28"/>
        </w:rPr>
        <w:t>муниципального образования)</w:t>
      </w:r>
    </w:p>
    <w:p w:rsidR="00622CC6" w:rsidRPr="001E5DD5" w:rsidRDefault="00622CC6" w:rsidP="001E5DD5">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1E5DD5">
        <w:rPr>
          <w:rFonts w:ascii="Times New Roman" w:hAnsi="Times New Roman" w:cs="Times New Roman"/>
          <w:spacing w:val="-7"/>
          <w:sz w:val="28"/>
          <w:szCs w:val="28"/>
        </w:rPr>
        <w:t>от</w:t>
      </w:r>
      <w:r w:rsidRPr="001E5DD5">
        <w:rPr>
          <w:rFonts w:ascii="Times New Roman" w:hAnsi="Times New Roman" w:cs="Times New Roman"/>
          <w:sz w:val="28"/>
          <w:szCs w:val="28"/>
        </w:rPr>
        <w:t>________</w:t>
      </w:r>
      <w:r w:rsidR="001E5DD5">
        <w:rPr>
          <w:rFonts w:ascii="Times New Roman" w:hAnsi="Times New Roman" w:cs="Times New Roman"/>
          <w:sz w:val="28"/>
          <w:szCs w:val="28"/>
        </w:rPr>
        <w:t>_____________________________</w:t>
      </w:r>
    </w:p>
    <w:p w:rsidR="00622CC6" w:rsidRPr="001E5DD5" w:rsidRDefault="00622CC6" w:rsidP="001E5DD5">
      <w:pPr>
        <w:shd w:val="clear" w:color="auto" w:fill="FFFFFF"/>
        <w:spacing w:after="0" w:line="240" w:lineRule="auto"/>
        <w:ind w:left="4111"/>
        <w:jc w:val="both"/>
        <w:rPr>
          <w:rFonts w:ascii="Times New Roman" w:hAnsi="Times New Roman" w:cs="Times New Roman"/>
          <w:spacing w:val="-3"/>
          <w:sz w:val="24"/>
          <w:szCs w:val="28"/>
        </w:rPr>
      </w:pPr>
      <w:r w:rsidRPr="001E5DD5">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E5DD5">
        <w:rPr>
          <w:rFonts w:ascii="Times New Roman" w:hAnsi="Times New Roman" w:cs="Times New Roman"/>
          <w:sz w:val="24"/>
          <w:szCs w:val="28"/>
        </w:rPr>
        <w:t xml:space="preserve"> </w:t>
      </w:r>
      <w:r w:rsidRPr="001E5DD5">
        <w:rPr>
          <w:rFonts w:ascii="Times New Roman" w:hAnsi="Times New Roman" w:cs="Times New Roman"/>
          <w:spacing w:val="-3"/>
          <w:sz w:val="24"/>
          <w:szCs w:val="28"/>
        </w:rPr>
        <w:t>эл. почта;</w:t>
      </w:r>
    </w:p>
    <w:p w:rsidR="00622CC6" w:rsidRPr="001E5DD5" w:rsidRDefault="00622CC6" w:rsidP="001E5DD5">
      <w:pPr>
        <w:shd w:val="clear" w:color="auto" w:fill="FFFFFF"/>
        <w:spacing w:after="0" w:line="240" w:lineRule="auto"/>
        <w:ind w:left="4111"/>
        <w:jc w:val="both"/>
        <w:rPr>
          <w:rFonts w:ascii="Times New Roman" w:hAnsi="Times New Roman" w:cs="Times New Roman"/>
          <w:spacing w:val="-3"/>
          <w:sz w:val="24"/>
          <w:szCs w:val="28"/>
        </w:rPr>
      </w:pPr>
      <w:r w:rsidRPr="001E5DD5">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E5DD5">
        <w:rPr>
          <w:rFonts w:ascii="Times New Roman" w:hAnsi="Times New Roman" w:cs="Times New Roman"/>
          <w:spacing w:val="-7"/>
          <w:sz w:val="24"/>
          <w:szCs w:val="28"/>
        </w:rPr>
        <w:t>)</w:t>
      </w:r>
    </w:p>
    <w:p w:rsidR="00622CC6" w:rsidRPr="001E5DD5" w:rsidRDefault="00622CC6" w:rsidP="001E5DD5">
      <w:pPr>
        <w:spacing w:after="0" w:line="240" w:lineRule="auto"/>
        <w:rPr>
          <w:rFonts w:ascii="Times New Roman" w:hAnsi="Times New Roman" w:cs="Times New Roman"/>
          <w:sz w:val="28"/>
          <w:szCs w:val="28"/>
        </w:rPr>
      </w:pPr>
    </w:p>
    <w:p w:rsidR="00622CC6" w:rsidRPr="001E5DD5" w:rsidRDefault="00622CC6" w:rsidP="001E5DD5">
      <w:pPr>
        <w:spacing w:after="0" w:line="240" w:lineRule="auto"/>
        <w:jc w:val="center"/>
        <w:rPr>
          <w:rFonts w:ascii="Times New Roman" w:hAnsi="Times New Roman" w:cs="Times New Roman"/>
          <w:sz w:val="28"/>
          <w:szCs w:val="28"/>
        </w:rPr>
      </w:pPr>
      <w:r w:rsidRPr="001E5DD5">
        <w:rPr>
          <w:rFonts w:ascii="Times New Roman" w:hAnsi="Times New Roman" w:cs="Times New Roman"/>
          <w:sz w:val="28"/>
          <w:szCs w:val="28"/>
        </w:rPr>
        <w:t>Заявление</w:t>
      </w:r>
    </w:p>
    <w:p w:rsidR="00622CC6" w:rsidRPr="001E5DD5" w:rsidRDefault="00622CC6" w:rsidP="001E5DD5">
      <w:pPr>
        <w:spacing w:after="0" w:line="240" w:lineRule="auto"/>
        <w:jc w:val="center"/>
        <w:rPr>
          <w:rFonts w:ascii="Times New Roman" w:hAnsi="Times New Roman" w:cs="Times New Roman"/>
          <w:sz w:val="28"/>
          <w:szCs w:val="28"/>
        </w:rPr>
      </w:pPr>
      <w:r w:rsidRPr="001E5DD5">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CC6" w:rsidRPr="001E5DD5" w:rsidRDefault="00622CC6" w:rsidP="001E5DD5">
      <w:pPr>
        <w:spacing w:after="0" w:line="240" w:lineRule="auto"/>
        <w:rPr>
          <w:rFonts w:ascii="Times New Roman" w:hAnsi="Times New Roman" w:cs="Times New Roman"/>
          <w:sz w:val="28"/>
          <w:szCs w:val="28"/>
        </w:rPr>
      </w:pPr>
    </w:p>
    <w:p w:rsidR="00622CC6" w:rsidRPr="001E5DD5" w:rsidRDefault="00622CC6" w:rsidP="001E5DD5">
      <w:pPr>
        <w:spacing w:after="0" w:line="240" w:lineRule="auto"/>
        <w:ind w:firstLine="709"/>
        <w:jc w:val="both"/>
        <w:rPr>
          <w:rFonts w:ascii="Times New Roman" w:hAnsi="Times New Roman" w:cs="Times New Roman"/>
          <w:sz w:val="28"/>
          <w:szCs w:val="28"/>
        </w:rPr>
      </w:pPr>
      <w:r w:rsidRPr="001E5DD5">
        <w:rPr>
          <w:rFonts w:ascii="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622CC6" w:rsidRPr="001E5DD5" w:rsidRDefault="00622CC6" w:rsidP="001E5DD5">
      <w:pPr>
        <w:spacing w:after="0" w:line="240" w:lineRule="auto"/>
        <w:ind w:firstLine="709"/>
        <w:jc w:val="both"/>
        <w:rPr>
          <w:rFonts w:ascii="Times New Roman" w:hAnsi="Times New Roman" w:cs="Times New Roman"/>
          <w:sz w:val="28"/>
          <w:szCs w:val="28"/>
        </w:rPr>
      </w:pPr>
    </w:p>
    <w:p w:rsidR="00622CC6" w:rsidRPr="001E5DD5" w:rsidRDefault="00622CC6" w:rsidP="001E5DD5">
      <w:pPr>
        <w:pBdr>
          <w:top w:val="single" w:sz="4" w:space="1" w:color="auto"/>
          <w:bottom w:val="single" w:sz="4" w:space="1" w:color="auto"/>
        </w:pBdr>
        <w:spacing w:after="0" w:line="240" w:lineRule="auto"/>
        <w:jc w:val="both"/>
        <w:rPr>
          <w:rFonts w:ascii="Times New Roman" w:hAnsi="Times New Roman" w:cs="Times New Roman"/>
          <w:sz w:val="28"/>
          <w:szCs w:val="28"/>
        </w:rPr>
      </w:pPr>
    </w:p>
    <w:p w:rsidR="00622CC6" w:rsidRPr="001E5DD5" w:rsidRDefault="00622CC6" w:rsidP="001E5DD5">
      <w:pPr>
        <w:pStyle w:val="ConsPlusNonformat"/>
        <w:jc w:val="both"/>
        <w:rPr>
          <w:rFonts w:ascii="Times New Roman" w:hAnsi="Times New Roman" w:cs="Times New Roman"/>
          <w:sz w:val="28"/>
          <w:szCs w:val="28"/>
        </w:rPr>
      </w:pPr>
      <w:r w:rsidRPr="001E5DD5">
        <w:rPr>
          <w:rFonts w:ascii="Times New Roman" w:hAnsi="Times New Roman" w:cs="Times New Roman"/>
          <w:sz w:val="28"/>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22CC6" w:rsidRPr="001E5DD5" w:rsidRDefault="00622CC6" w:rsidP="001E5DD5">
      <w:pPr>
        <w:spacing w:after="0" w:line="240" w:lineRule="auto"/>
        <w:jc w:val="both"/>
        <w:rPr>
          <w:rFonts w:ascii="Times New Roman" w:hAnsi="Times New Roman" w:cs="Times New Roman"/>
          <w:sz w:val="28"/>
          <w:szCs w:val="28"/>
        </w:rPr>
      </w:pPr>
    </w:p>
    <w:p w:rsidR="00622CC6" w:rsidRPr="001E5DD5" w:rsidRDefault="00622CC6" w:rsidP="001E5DD5">
      <w:pPr>
        <w:spacing w:after="0" w:line="240" w:lineRule="auto"/>
        <w:ind w:firstLine="709"/>
        <w:jc w:val="both"/>
        <w:rPr>
          <w:rFonts w:ascii="Times New Roman" w:hAnsi="Times New Roman" w:cs="Times New Roman"/>
          <w:sz w:val="28"/>
          <w:szCs w:val="28"/>
        </w:rPr>
      </w:pPr>
      <w:r w:rsidRPr="001E5DD5">
        <w:rPr>
          <w:rFonts w:ascii="Times New Roman" w:hAnsi="Times New Roman" w:cs="Times New Roman"/>
          <w:sz w:val="28"/>
          <w:szCs w:val="28"/>
        </w:rPr>
        <w:t>Параметры планируемых к размещению объектов капитального строительства</w:t>
      </w:r>
    </w:p>
    <w:p w:rsidR="00622CC6" w:rsidRPr="001E5DD5" w:rsidRDefault="00622CC6" w:rsidP="001E5DD5">
      <w:pPr>
        <w:spacing w:after="0" w:line="240" w:lineRule="auto"/>
        <w:jc w:val="both"/>
        <w:rPr>
          <w:rFonts w:ascii="Times New Roman" w:hAnsi="Times New Roman" w:cs="Times New Roman"/>
          <w:sz w:val="28"/>
          <w:szCs w:val="28"/>
        </w:rPr>
      </w:pPr>
      <w:r w:rsidRPr="001E5DD5">
        <w:rPr>
          <w:rFonts w:ascii="Times New Roman" w:hAnsi="Times New Roman" w:cs="Times New Roman"/>
          <w:sz w:val="28"/>
          <w:szCs w:val="28"/>
        </w:rPr>
        <w:t>______________________________________</w:t>
      </w:r>
      <w:r w:rsidR="001E5DD5">
        <w:rPr>
          <w:rFonts w:ascii="Times New Roman" w:hAnsi="Times New Roman" w:cs="Times New Roman"/>
          <w:sz w:val="28"/>
          <w:szCs w:val="28"/>
        </w:rPr>
        <w:t>______________________________</w:t>
      </w:r>
    </w:p>
    <w:p w:rsidR="00622CC6" w:rsidRPr="001E5DD5" w:rsidRDefault="00622CC6" w:rsidP="001E5DD5">
      <w:pPr>
        <w:spacing w:after="0" w:line="240" w:lineRule="auto"/>
        <w:jc w:val="both"/>
        <w:rPr>
          <w:rFonts w:ascii="Times New Roman" w:hAnsi="Times New Roman" w:cs="Times New Roman"/>
          <w:sz w:val="28"/>
          <w:szCs w:val="28"/>
        </w:rPr>
      </w:pPr>
      <w:r w:rsidRPr="001E5DD5">
        <w:rPr>
          <w:rFonts w:ascii="Times New Roman" w:hAnsi="Times New Roman" w:cs="Times New Roman"/>
          <w:sz w:val="28"/>
          <w:szCs w:val="28"/>
        </w:rPr>
        <w:t>____________________________________________________________________</w:t>
      </w:r>
    </w:p>
    <w:p w:rsidR="00622CC6" w:rsidRPr="001E5DD5" w:rsidRDefault="00622CC6" w:rsidP="001E5DD5">
      <w:pPr>
        <w:spacing w:after="0" w:line="240" w:lineRule="auto"/>
        <w:ind w:firstLine="709"/>
        <w:jc w:val="both"/>
        <w:rPr>
          <w:rFonts w:ascii="Times New Roman" w:hAnsi="Times New Roman" w:cs="Times New Roman"/>
          <w:sz w:val="28"/>
          <w:szCs w:val="28"/>
        </w:rPr>
      </w:pPr>
      <w:r w:rsidRPr="001E5DD5">
        <w:rPr>
          <w:rFonts w:ascii="Times New Roman" w:hAnsi="Times New Roman" w:cs="Times New Roman"/>
          <w:sz w:val="28"/>
          <w:szCs w:val="28"/>
        </w:rPr>
        <w:lastRenderedPageBreak/>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622CC6" w:rsidRPr="001E5DD5" w:rsidRDefault="00622CC6" w:rsidP="001E5DD5">
      <w:pPr>
        <w:spacing w:after="0" w:line="240" w:lineRule="auto"/>
        <w:jc w:val="both"/>
        <w:rPr>
          <w:rFonts w:ascii="Times New Roman" w:hAnsi="Times New Roman" w:cs="Times New Roman"/>
          <w:sz w:val="28"/>
          <w:szCs w:val="28"/>
        </w:rPr>
      </w:pPr>
      <w:r w:rsidRPr="001E5DD5">
        <w:rPr>
          <w:rFonts w:ascii="Times New Roman" w:hAnsi="Times New Roman" w:cs="Times New Roman"/>
          <w:sz w:val="28"/>
          <w:szCs w:val="28"/>
        </w:rPr>
        <w:t>____________________________________________________</w:t>
      </w:r>
      <w:r w:rsidR="00C656E3">
        <w:rPr>
          <w:rFonts w:ascii="Times New Roman" w:hAnsi="Times New Roman" w:cs="Times New Roman"/>
          <w:sz w:val="28"/>
          <w:szCs w:val="28"/>
        </w:rPr>
        <w:t>________________</w:t>
      </w:r>
    </w:p>
    <w:p w:rsidR="00622CC6" w:rsidRPr="001E5DD5" w:rsidRDefault="00622CC6" w:rsidP="001E5DD5">
      <w:pPr>
        <w:spacing w:after="0" w:line="240" w:lineRule="auto"/>
        <w:jc w:val="both"/>
        <w:rPr>
          <w:rFonts w:ascii="Times New Roman" w:hAnsi="Times New Roman" w:cs="Times New Roman"/>
          <w:sz w:val="28"/>
          <w:szCs w:val="28"/>
        </w:rPr>
      </w:pPr>
      <w:r w:rsidRPr="001E5DD5">
        <w:rPr>
          <w:rFonts w:ascii="Times New Roman" w:hAnsi="Times New Roman" w:cs="Times New Roman"/>
          <w:sz w:val="28"/>
          <w:szCs w:val="28"/>
        </w:rPr>
        <w:t>____________________________________________________________________________________________________________</w:t>
      </w:r>
      <w:r w:rsidR="00C656E3">
        <w:rPr>
          <w:rFonts w:ascii="Times New Roman" w:hAnsi="Times New Roman" w:cs="Times New Roman"/>
          <w:sz w:val="28"/>
          <w:szCs w:val="28"/>
        </w:rPr>
        <w:t>____________________________</w:t>
      </w:r>
    </w:p>
    <w:p w:rsidR="00622CC6" w:rsidRPr="001E5DD5" w:rsidRDefault="00622CC6" w:rsidP="001E5DD5">
      <w:pPr>
        <w:spacing w:after="0" w:line="240" w:lineRule="auto"/>
        <w:jc w:val="both"/>
        <w:rPr>
          <w:rFonts w:ascii="Times New Roman" w:hAnsi="Times New Roman" w:cs="Times New Roman"/>
          <w:sz w:val="28"/>
          <w:szCs w:val="28"/>
        </w:rPr>
      </w:pPr>
    </w:p>
    <w:p w:rsidR="00622CC6" w:rsidRPr="001E5DD5" w:rsidRDefault="00622CC6" w:rsidP="001E5DD5">
      <w:pPr>
        <w:spacing w:after="0" w:line="240" w:lineRule="auto"/>
        <w:ind w:firstLine="709"/>
        <w:rPr>
          <w:rFonts w:ascii="Times New Roman" w:hAnsi="Times New Roman" w:cs="Times New Roman"/>
          <w:sz w:val="28"/>
          <w:szCs w:val="28"/>
        </w:rPr>
      </w:pPr>
      <w:r w:rsidRPr="001E5DD5">
        <w:rPr>
          <w:rFonts w:ascii="Times New Roman" w:hAnsi="Times New Roman" w:cs="Times New Roman"/>
          <w:sz w:val="28"/>
          <w:szCs w:val="28"/>
        </w:rPr>
        <w:t>К заявлению прилагаются следующие документы:</w:t>
      </w:r>
    </w:p>
    <w:p w:rsidR="00622CC6" w:rsidRPr="00C656E3" w:rsidRDefault="00622CC6" w:rsidP="001E5DD5">
      <w:pPr>
        <w:widowControl w:val="0"/>
        <w:autoSpaceDE w:val="0"/>
        <w:autoSpaceDN w:val="0"/>
        <w:adjustRightInd w:val="0"/>
        <w:spacing w:after="0" w:line="240" w:lineRule="auto"/>
        <w:ind w:firstLine="851"/>
        <w:jc w:val="both"/>
        <w:rPr>
          <w:rFonts w:ascii="Times New Roman" w:hAnsi="Times New Roman" w:cs="Times New Roman"/>
          <w:sz w:val="24"/>
          <w:szCs w:val="28"/>
        </w:rPr>
      </w:pPr>
      <w:r w:rsidRPr="00C656E3">
        <w:rPr>
          <w:rFonts w:ascii="Times New Roman" w:hAnsi="Times New Roman" w:cs="Times New Roman"/>
          <w:sz w:val="24"/>
          <w:szCs w:val="28"/>
        </w:rPr>
        <w:t>(указывается перечень прилагаемых документов)</w:t>
      </w:r>
    </w:p>
    <w:p w:rsidR="00622CC6" w:rsidRPr="001E5DD5" w:rsidRDefault="00622CC6" w:rsidP="001E5DD5">
      <w:pPr>
        <w:widowControl w:val="0"/>
        <w:autoSpaceDE w:val="0"/>
        <w:autoSpaceDN w:val="0"/>
        <w:adjustRightInd w:val="0"/>
        <w:spacing w:after="0" w:line="240" w:lineRule="auto"/>
        <w:jc w:val="both"/>
        <w:rPr>
          <w:rFonts w:ascii="Times New Roman" w:hAnsi="Times New Roman" w:cs="Times New Roman"/>
          <w:sz w:val="28"/>
          <w:szCs w:val="28"/>
        </w:rPr>
      </w:pPr>
    </w:p>
    <w:p w:rsidR="00622CC6" w:rsidRPr="001E5DD5" w:rsidRDefault="00622CC6" w:rsidP="001E5DD5">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1E5DD5">
        <w:rPr>
          <w:rFonts w:ascii="Times New Roman" w:hAnsi="Times New Roman" w:cs="Times New Roman"/>
          <w:color w:val="000000"/>
          <w:sz w:val="28"/>
          <w:szCs w:val="28"/>
        </w:rPr>
        <w:t>Результат предоставления муниципальной услуги, прошу предоставить:</w:t>
      </w:r>
    </w:p>
    <w:p w:rsidR="00622CC6" w:rsidRPr="00C656E3" w:rsidRDefault="00622CC6" w:rsidP="001E5DD5">
      <w:pPr>
        <w:widowControl w:val="0"/>
        <w:autoSpaceDE w:val="0"/>
        <w:autoSpaceDN w:val="0"/>
        <w:adjustRightInd w:val="0"/>
        <w:spacing w:after="0" w:line="240" w:lineRule="auto"/>
        <w:ind w:firstLine="851"/>
        <w:jc w:val="both"/>
        <w:rPr>
          <w:rFonts w:ascii="Times New Roman" w:hAnsi="Times New Roman" w:cs="Times New Roman"/>
          <w:color w:val="000000"/>
          <w:sz w:val="24"/>
          <w:szCs w:val="28"/>
        </w:rPr>
      </w:pPr>
      <w:r w:rsidRPr="00C656E3">
        <w:rPr>
          <w:rFonts w:ascii="Times New Roman" w:hAnsi="Times New Roman" w:cs="Times New Roman"/>
          <w:color w:val="000000"/>
          <w:sz w:val="24"/>
          <w:szCs w:val="28"/>
        </w:rPr>
        <w:t>(указать способ получения результата предоставления государственной (муниципальной) услуги).</w:t>
      </w:r>
    </w:p>
    <w:tbl>
      <w:tblPr>
        <w:tblW w:w="9975" w:type="dxa"/>
        <w:tblInd w:w="28" w:type="dxa"/>
        <w:tblLayout w:type="fixed"/>
        <w:tblCellMar>
          <w:left w:w="28" w:type="dxa"/>
          <w:right w:w="28" w:type="dxa"/>
        </w:tblCellMar>
        <w:tblLook w:val="04A0" w:firstRow="1" w:lastRow="0" w:firstColumn="1" w:lastColumn="0" w:noHBand="0" w:noVBand="1"/>
      </w:tblPr>
      <w:tblGrid>
        <w:gridCol w:w="1789"/>
        <w:gridCol w:w="483"/>
        <w:gridCol w:w="1369"/>
        <w:gridCol w:w="686"/>
        <w:gridCol w:w="606"/>
        <w:gridCol w:w="606"/>
        <w:gridCol w:w="2755"/>
        <w:gridCol w:w="1681"/>
      </w:tblGrid>
      <w:tr w:rsidR="00622CC6" w:rsidRPr="001E5DD5" w:rsidTr="00622CC6">
        <w:trPr>
          <w:trHeight w:val="823"/>
        </w:trPr>
        <w:tc>
          <w:tcPr>
            <w:tcW w:w="1790" w:type="dxa"/>
            <w:tcBorders>
              <w:top w:val="nil"/>
              <w:left w:val="nil"/>
              <w:bottom w:val="single" w:sz="4" w:space="0" w:color="auto"/>
              <w:right w:val="nil"/>
            </w:tcBorders>
            <w:vAlign w:val="bottom"/>
          </w:tcPr>
          <w:p w:rsidR="00622CC6" w:rsidRPr="001E5DD5" w:rsidRDefault="00622CC6" w:rsidP="001E5DD5">
            <w:pPr>
              <w:spacing w:after="0" w:line="240" w:lineRule="auto"/>
              <w:jc w:val="center"/>
              <w:rPr>
                <w:rFonts w:ascii="Times New Roman" w:hAnsi="Times New Roman" w:cs="Times New Roman"/>
                <w:sz w:val="28"/>
                <w:szCs w:val="28"/>
              </w:rPr>
            </w:pPr>
          </w:p>
        </w:tc>
        <w:tc>
          <w:tcPr>
            <w:tcW w:w="483" w:type="dxa"/>
            <w:vAlign w:val="bottom"/>
          </w:tcPr>
          <w:p w:rsidR="00622CC6" w:rsidRPr="001E5DD5" w:rsidRDefault="00622CC6" w:rsidP="001E5DD5">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622CC6" w:rsidRPr="001E5DD5" w:rsidRDefault="00622CC6" w:rsidP="001E5DD5">
            <w:pPr>
              <w:spacing w:after="0" w:line="240" w:lineRule="auto"/>
              <w:jc w:val="center"/>
              <w:rPr>
                <w:rFonts w:ascii="Times New Roman" w:hAnsi="Times New Roman" w:cs="Times New Roman"/>
                <w:sz w:val="28"/>
                <w:szCs w:val="28"/>
              </w:rPr>
            </w:pPr>
          </w:p>
        </w:tc>
        <w:tc>
          <w:tcPr>
            <w:tcW w:w="686" w:type="dxa"/>
            <w:vAlign w:val="bottom"/>
          </w:tcPr>
          <w:p w:rsidR="00622CC6" w:rsidRPr="001E5DD5" w:rsidRDefault="00622CC6" w:rsidP="001E5DD5">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622CC6" w:rsidRPr="001E5DD5" w:rsidRDefault="00622CC6" w:rsidP="001E5DD5">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622CC6" w:rsidRPr="001E5DD5" w:rsidRDefault="00622CC6" w:rsidP="001E5DD5">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622CC6" w:rsidRPr="001E5DD5" w:rsidRDefault="00622CC6" w:rsidP="001E5DD5">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622CC6" w:rsidRPr="001E5DD5" w:rsidRDefault="00622CC6" w:rsidP="001E5DD5">
            <w:pPr>
              <w:spacing w:after="0" w:line="240" w:lineRule="auto"/>
              <w:jc w:val="center"/>
              <w:rPr>
                <w:rFonts w:ascii="Times New Roman" w:hAnsi="Times New Roman" w:cs="Times New Roman"/>
                <w:sz w:val="28"/>
                <w:szCs w:val="28"/>
              </w:rPr>
            </w:pPr>
          </w:p>
        </w:tc>
      </w:tr>
      <w:tr w:rsidR="00622CC6" w:rsidRPr="001E5DD5" w:rsidTr="00622CC6">
        <w:trPr>
          <w:trHeight w:val="298"/>
        </w:trPr>
        <w:tc>
          <w:tcPr>
            <w:tcW w:w="1790" w:type="dxa"/>
            <w:hideMark/>
          </w:tcPr>
          <w:p w:rsidR="00622CC6" w:rsidRPr="001E5DD5" w:rsidRDefault="00622CC6" w:rsidP="001E5DD5">
            <w:pPr>
              <w:spacing w:after="0" w:line="240" w:lineRule="auto"/>
              <w:jc w:val="center"/>
              <w:rPr>
                <w:rFonts w:ascii="Times New Roman" w:hAnsi="Times New Roman" w:cs="Times New Roman"/>
                <w:sz w:val="28"/>
                <w:szCs w:val="28"/>
              </w:rPr>
            </w:pPr>
            <w:r w:rsidRPr="001E5DD5">
              <w:rPr>
                <w:rFonts w:ascii="Times New Roman" w:hAnsi="Times New Roman" w:cs="Times New Roman"/>
                <w:sz w:val="28"/>
                <w:szCs w:val="28"/>
              </w:rPr>
              <w:t>(дата)</w:t>
            </w:r>
          </w:p>
        </w:tc>
        <w:tc>
          <w:tcPr>
            <w:tcW w:w="483" w:type="dxa"/>
          </w:tcPr>
          <w:p w:rsidR="00622CC6" w:rsidRPr="001E5DD5" w:rsidRDefault="00622CC6" w:rsidP="001E5DD5">
            <w:pPr>
              <w:spacing w:after="0" w:line="240" w:lineRule="auto"/>
              <w:jc w:val="center"/>
              <w:rPr>
                <w:rFonts w:ascii="Times New Roman" w:hAnsi="Times New Roman" w:cs="Times New Roman"/>
                <w:sz w:val="28"/>
                <w:szCs w:val="28"/>
              </w:rPr>
            </w:pPr>
          </w:p>
        </w:tc>
        <w:tc>
          <w:tcPr>
            <w:tcW w:w="1369" w:type="dxa"/>
            <w:hideMark/>
          </w:tcPr>
          <w:p w:rsidR="00622CC6" w:rsidRPr="001E5DD5" w:rsidRDefault="00622CC6" w:rsidP="001E5DD5">
            <w:pPr>
              <w:spacing w:after="0" w:line="240" w:lineRule="auto"/>
              <w:jc w:val="center"/>
              <w:rPr>
                <w:rFonts w:ascii="Times New Roman" w:hAnsi="Times New Roman" w:cs="Times New Roman"/>
                <w:sz w:val="28"/>
                <w:szCs w:val="28"/>
              </w:rPr>
            </w:pPr>
            <w:r w:rsidRPr="001E5DD5">
              <w:rPr>
                <w:rFonts w:ascii="Times New Roman" w:hAnsi="Times New Roman" w:cs="Times New Roman"/>
                <w:sz w:val="28"/>
                <w:szCs w:val="28"/>
              </w:rPr>
              <w:t>(подпись)</w:t>
            </w:r>
          </w:p>
        </w:tc>
        <w:tc>
          <w:tcPr>
            <w:tcW w:w="686" w:type="dxa"/>
          </w:tcPr>
          <w:p w:rsidR="00622CC6" w:rsidRPr="001E5DD5" w:rsidRDefault="00622CC6" w:rsidP="001E5DD5">
            <w:pPr>
              <w:spacing w:after="0" w:line="240" w:lineRule="auto"/>
              <w:jc w:val="center"/>
              <w:rPr>
                <w:rFonts w:ascii="Times New Roman" w:hAnsi="Times New Roman" w:cs="Times New Roman"/>
                <w:sz w:val="28"/>
                <w:szCs w:val="28"/>
              </w:rPr>
            </w:pPr>
          </w:p>
        </w:tc>
        <w:tc>
          <w:tcPr>
            <w:tcW w:w="606" w:type="dxa"/>
          </w:tcPr>
          <w:p w:rsidR="00622CC6" w:rsidRPr="001E5DD5" w:rsidRDefault="00622CC6" w:rsidP="001E5DD5">
            <w:pPr>
              <w:tabs>
                <w:tab w:val="left" w:pos="1800"/>
              </w:tabs>
              <w:spacing w:after="0" w:line="240" w:lineRule="auto"/>
              <w:ind w:right="453"/>
              <w:jc w:val="center"/>
              <w:rPr>
                <w:rFonts w:ascii="Times New Roman" w:hAnsi="Times New Roman" w:cs="Times New Roman"/>
                <w:sz w:val="28"/>
                <w:szCs w:val="28"/>
              </w:rPr>
            </w:pPr>
          </w:p>
        </w:tc>
        <w:tc>
          <w:tcPr>
            <w:tcW w:w="606" w:type="dxa"/>
          </w:tcPr>
          <w:p w:rsidR="00622CC6" w:rsidRPr="001E5DD5" w:rsidRDefault="00622CC6" w:rsidP="001E5DD5">
            <w:pPr>
              <w:tabs>
                <w:tab w:val="left" w:pos="1800"/>
              </w:tabs>
              <w:spacing w:after="0" w:line="240" w:lineRule="auto"/>
              <w:ind w:right="453"/>
              <w:jc w:val="center"/>
              <w:rPr>
                <w:rFonts w:ascii="Times New Roman" w:hAnsi="Times New Roman" w:cs="Times New Roman"/>
                <w:sz w:val="28"/>
                <w:szCs w:val="28"/>
              </w:rPr>
            </w:pPr>
          </w:p>
        </w:tc>
        <w:tc>
          <w:tcPr>
            <w:tcW w:w="2756" w:type="dxa"/>
            <w:hideMark/>
          </w:tcPr>
          <w:p w:rsidR="00622CC6" w:rsidRPr="001E5DD5" w:rsidRDefault="00622CC6" w:rsidP="001E5DD5">
            <w:pPr>
              <w:spacing w:after="0" w:line="240" w:lineRule="auto"/>
              <w:jc w:val="center"/>
              <w:rPr>
                <w:rFonts w:ascii="Times New Roman" w:hAnsi="Times New Roman" w:cs="Times New Roman"/>
                <w:sz w:val="28"/>
                <w:szCs w:val="28"/>
              </w:rPr>
            </w:pPr>
            <w:r w:rsidRPr="001E5DD5">
              <w:rPr>
                <w:rFonts w:ascii="Times New Roman" w:hAnsi="Times New Roman" w:cs="Times New Roman"/>
                <w:sz w:val="28"/>
                <w:szCs w:val="28"/>
              </w:rPr>
              <w:t>(ФИО)</w:t>
            </w:r>
          </w:p>
        </w:tc>
        <w:tc>
          <w:tcPr>
            <w:tcW w:w="1681" w:type="dxa"/>
          </w:tcPr>
          <w:p w:rsidR="00622CC6" w:rsidRPr="001E5DD5" w:rsidRDefault="00622CC6" w:rsidP="001E5DD5">
            <w:pPr>
              <w:spacing w:after="0" w:line="240" w:lineRule="auto"/>
              <w:rPr>
                <w:rFonts w:ascii="Times New Roman" w:hAnsi="Times New Roman" w:cs="Times New Roman"/>
                <w:sz w:val="28"/>
                <w:szCs w:val="28"/>
              </w:rPr>
            </w:pPr>
          </w:p>
        </w:tc>
      </w:tr>
    </w:tbl>
    <w:p w:rsidR="00622CC6" w:rsidRPr="001E5DD5" w:rsidRDefault="00622CC6" w:rsidP="001E5DD5">
      <w:pPr>
        <w:autoSpaceDE w:val="0"/>
        <w:autoSpaceDN w:val="0"/>
        <w:adjustRightInd w:val="0"/>
        <w:spacing w:after="0" w:line="240" w:lineRule="auto"/>
        <w:ind w:firstLine="720"/>
        <w:jc w:val="both"/>
        <w:rPr>
          <w:rFonts w:ascii="Times New Roman" w:hAnsi="Times New Roman" w:cs="Times New Roman"/>
          <w:sz w:val="28"/>
          <w:szCs w:val="28"/>
        </w:rPr>
      </w:pPr>
    </w:p>
    <w:p w:rsidR="00622CC6" w:rsidRPr="001E5DD5" w:rsidRDefault="00622CC6" w:rsidP="001E5DD5">
      <w:pPr>
        <w:spacing w:after="0" w:line="240" w:lineRule="auto"/>
        <w:rPr>
          <w:rFonts w:ascii="Times New Roman" w:hAnsi="Times New Roman" w:cs="Times New Roman"/>
          <w:color w:val="000000"/>
          <w:spacing w:val="-6"/>
          <w:sz w:val="28"/>
          <w:szCs w:val="28"/>
        </w:rPr>
      </w:pPr>
      <w:r w:rsidRPr="001E5DD5">
        <w:rPr>
          <w:rFonts w:ascii="Times New Roman" w:hAnsi="Times New Roman" w:cs="Times New Roman"/>
          <w:color w:val="000000"/>
          <w:spacing w:val="-6"/>
          <w:sz w:val="28"/>
          <w:szCs w:val="28"/>
        </w:rPr>
        <w:br w:type="page"/>
      </w:r>
    </w:p>
    <w:p w:rsidR="00622CC6" w:rsidRPr="00DE66B8" w:rsidRDefault="00DE66B8" w:rsidP="00DE66B8">
      <w:pPr>
        <w:spacing w:after="0" w:line="240" w:lineRule="auto"/>
        <w:ind w:left="4536" w:right="-1"/>
        <w:jc w:val="both"/>
        <w:rPr>
          <w:rFonts w:ascii="Times New Roman" w:hAnsi="Times New Roman"/>
          <w:color w:val="000000"/>
          <w:spacing w:val="-6"/>
          <w:sz w:val="28"/>
          <w:szCs w:val="28"/>
        </w:rPr>
      </w:pPr>
      <w:r>
        <w:rPr>
          <w:rFonts w:ascii="Times New Roman" w:hAnsi="Times New Roman"/>
          <w:color w:val="000000"/>
          <w:spacing w:val="-6"/>
          <w:sz w:val="28"/>
          <w:szCs w:val="28"/>
        </w:rPr>
        <w:lastRenderedPageBreak/>
        <w:t>Приложение №</w:t>
      </w:r>
      <w:r w:rsidR="00622CC6" w:rsidRPr="00DE66B8">
        <w:rPr>
          <w:rFonts w:ascii="Times New Roman" w:hAnsi="Times New Roman"/>
          <w:color w:val="000000"/>
          <w:spacing w:val="-6"/>
          <w:sz w:val="28"/>
          <w:szCs w:val="28"/>
        </w:rPr>
        <w:t>2</w:t>
      </w:r>
    </w:p>
    <w:p w:rsidR="00622CC6" w:rsidRDefault="00DE66B8" w:rsidP="00DE66B8">
      <w:pPr>
        <w:widowControl w:val="0"/>
        <w:spacing w:after="0" w:line="240" w:lineRule="auto"/>
        <w:ind w:left="4536"/>
        <w:jc w:val="both"/>
        <w:rPr>
          <w:rFonts w:ascii="Times New Roman" w:hAnsi="Times New Roman"/>
          <w:color w:val="000000"/>
          <w:sz w:val="28"/>
          <w:szCs w:val="28"/>
          <w:lang w:bidi="ru-RU"/>
        </w:rPr>
      </w:pPr>
      <w:r>
        <w:rPr>
          <w:rFonts w:ascii="Times New Roman" w:hAnsi="Times New Roman"/>
          <w:color w:val="000000"/>
          <w:sz w:val="28"/>
          <w:szCs w:val="28"/>
          <w:lang w:bidi="ru-RU"/>
        </w:rPr>
        <w:t>к Административному регламенту</w:t>
      </w:r>
      <w:r w:rsidR="00622CC6" w:rsidRPr="00DE66B8">
        <w:rPr>
          <w:rFonts w:ascii="Times New Roman" w:hAnsi="Times New Roman"/>
          <w:color w:val="000000"/>
          <w:sz w:val="28"/>
          <w:szCs w:val="28"/>
          <w:lang w:bidi="ru-RU"/>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 </w:t>
      </w:r>
    </w:p>
    <w:p w:rsidR="00DE66B8" w:rsidRPr="00DE66B8" w:rsidRDefault="00DE66B8" w:rsidP="00DE66B8">
      <w:pPr>
        <w:widowControl w:val="0"/>
        <w:spacing w:after="0" w:line="240" w:lineRule="auto"/>
        <w:ind w:left="4536"/>
        <w:jc w:val="both"/>
        <w:rPr>
          <w:rFonts w:ascii="Times New Roman" w:hAnsi="Times New Roman"/>
          <w:sz w:val="28"/>
          <w:szCs w:val="28"/>
        </w:rPr>
      </w:pPr>
    </w:p>
    <w:p w:rsidR="00622CC6" w:rsidRPr="00DE66B8" w:rsidRDefault="00622CC6" w:rsidP="00DE66B8">
      <w:pPr>
        <w:spacing w:after="0" w:line="240" w:lineRule="auto"/>
        <w:rPr>
          <w:rFonts w:ascii="Times New Roman" w:hAnsi="Times New Roman"/>
          <w:sz w:val="28"/>
          <w:szCs w:val="28"/>
          <w:lang w:bidi="ru-RU"/>
        </w:rPr>
      </w:pPr>
      <w:r w:rsidRPr="00DE66B8">
        <w:rPr>
          <w:rFonts w:ascii="Times New Roman" w:hAnsi="Times New Roman"/>
          <w:sz w:val="28"/>
          <w:szCs w:val="28"/>
        </w:rPr>
        <w:t xml:space="preserve"> (Бланк органа,</w:t>
      </w:r>
      <w:r w:rsidRPr="00DE66B8">
        <w:rPr>
          <w:rFonts w:ascii="Times New Roman" w:hAnsi="Times New Roman"/>
          <w:sz w:val="28"/>
          <w:szCs w:val="28"/>
        </w:rPr>
        <w:br/>
        <w:t>осуществляющего</w:t>
      </w:r>
      <w:r w:rsidRPr="00DE66B8">
        <w:rPr>
          <w:rFonts w:ascii="Times New Roman" w:hAnsi="Times New Roman"/>
          <w:sz w:val="28"/>
          <w:szCs w:val="28"/>
        </w:rPr>
        <w:br/>
        <w:t xml:space="preserve">предоставление </w:t>
      </w:r>
      <w:r w:rsidRPr="00DE66B8">
        <w:rPr>
          <w:rFonts w:ascii="Times New Roman" w:hAnsi="Times New Roman"/>
          <w:sz w:val="28"/>
          <w:szCs w:val="28"/>
          <w:lang w:bidi="ru-RU"/>
        </w:rPr>
        <w:t xml:space="preserve">государственной </w:t>
      </w:r>
    </w:p>
    <w:p w:rsidR="00622CC6" w:rsidRPr="00DE66B8" w:rsidRDefault="00622CC6" w:rsidP="00DE66B8">
      <w:pPr>
        <w:spacing w:after="0" w:line="240" w:lineRule="auto"/>
        <w:rPr>
          <w:rFonts w:ascii="Times New Roman" w:hAnsi="Times New Roman"/>
          <w:sz w:val="28"/>
          <w:szCs w:val="28"/>
        </w:rPr>
      </w:pPr>
      <w:r w:rsidRPr="00DE66B8">
        <w:rPr>
          <w:rFonts w:ascii="Times New Roman" w:hAnsi="Times New Roman"/>
          <w:sz w:val="28"/>
          <w:szCs w:val="28"/>
          <w:lang w:bidi="ru-RU"/>
        </w:rPr>
        <w:t>(муниципальной) услуги</w:t>
      </w:r>
      <w:r w:rsidRPr="00DE66B8">
        <w:rPr>
          <w:rFonts w:ascii="Times New Roman" w:hAnsi="Times New Roman"/>
          <w:sz w:val="28"/>
          <w:szCs w:val="28"/>
        </w:rPr>
        <w:t xml:space="preserve"> </w:t>
      </w:r>
      <w:bookmarkStart w:id="5" w:name="OLE_LINK460"/>
      <w:bookmarkStart w:id="6" w:name="OLE_LINK459"/>
    </w:p>
    <w:p w:rsidR="00622CC6" w:rsidRDefault="00622CC6" w:rsidP="00DE66B8">
      <w:pPr>
        <w:tabs>
          <w:tab w:val="left" w:pos="567"/>
          <w:tab w:val="left" w:pos="4536"/>
        </w:tabs>
        <w:spacing w:after="0" w:line="240" w:lineRule="auto"/>
        <w:jc w:val="center"/>
        <w:rPr>
          <w:rFonts w:ascii="Times New Roman" w:hAnsi="Times New Roman"/>
          <w:spacing w:val="-4"/>
          <w:sz w:val="28"/>
          <w:szCs w:val="28"/>
        </w:rPr>
      </w:pPr>
    </w:p>
    <w:p w:rsidR="00DE66B8" w:rsidRPr="00DE66B8" w:rsidRDefault="00DE66B8" w:rsidP="00DE66B8">
      <w:pPr>
        <w:tabs>
          <w:tab w:val="left" w:pos="567"/>
          <w:tab w:val="left" w:pos="4536"/>
        </w:tabs>
        <w:spacing w:after="0" w:line="240" w:lineRule="auto"/>
        <w:jc w:val="center"/>
        <w:rPr>
          <w:rFonts w:ascii="Times New Roman" w:hAnsi="Times New Roman"/>
          <w:spacing w:val="-4"/>
          <w:sz w:val="28"/>
          <w:szCs w:val="28"/>
        </w:rPr>
      </w:pPr>
    </w:p>
    <w:p w:rsidR="00622CC6" w:rsidRPr="00DE66B8" w:rsidRDefault="00622CC6" w:rsidP="00DE66B8">
      <w:pPr>
        <w:tabs>
          <w:tab w:val="left" w:pos="567"/>
          <w:tab w:val="left" w:pos="4536"/>
        </w:tabs>
        <w:spacing w:after="0" w:line="240" w:lineRule="auto"/>
        <w:jc w:val="center"/>
        <w:rPr>
          <w:rFonts w:ascii="Times New Roman" w:hAnsi="Times New Roman"/>
          <w:spacing w:val="-4"/>
          <w:sz w:val="28"/>
          <w:szCs w:val="28"/>
        </w:rPr>
      </w:pPr>
      <w:r w:rsidRPr="00DE66B8">
        <w:rPr>
          <w:rFonts w:ascii="Times New Roman" w:hAnsi="Times New Roman"/>
          <w:spacing w:val="-4"/>
          <w:sz w:val="28"/>
          <w:szCs w:val="28"/>
        </w:rPr>
        <w:t xml:space="preserve">О предоставлении разрешения на </w:t>
      </w:r>
      <w:bookmarkEnd w:id="5"/>
      <w:bookmarkEnd w:id="6"/>
      <w:r w:rsidRPr="00DE66B8">
        <w:rPr>
          <w:rFonts w:ascii="Times New Roman" w:hAnsi="Times New Roman"/>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622CC6" w:rsidRPr="00DE66B8" w:rsidRDefault="00622CC6" w:rsidP="00DE66B8">
      <w:pPr>
        <w:tabs>
          <w:tab w:val="left" w:pos="567"/>
          <w:tab w:val="left" w:pos="4536"/>
        </w:tabs>
        <w:spacing w:after="0" w:line="240" w:lineRule="auto"/>
        <w:rPr>
          <w:rFonts w:ascii="Times New Roman" w:hAnsi="Times New Roman"/>
          <w:color w:val="000000"/>
          <w:sz w:val="28"/>
          <w:szCs w:val="28"/>
        </w:rPr>
      </w:pPr>
    </w:p>
    <w:p w:rsidR="00622CC6" w:rsidRPr="00DE66B8" w:rsidRDefault="00622CC6" w:rsidP="00DE66B8">
      <w:pPr>
        <w:widowControl w:val="0"/>
        <w:tabs>
          <w:tab w:val="left" w:pos="4819"/>
        </w:tabs>
        <w:spacing w:after="0" w:line="240" w:lineRule="auto"/>
        <w:jc w:val="center"/>
        <w:rPr>
          <w:rFonts w:ascii="Times New Roman" w:hAnsi="Times New Roman"/>
          <w:color w:val="000000"/>
          <w:sz w:val="28"/>
          <w:szCs w:val="28"/>
          <w:lang w:bidi="ru-RU"/>
        </w:rPr>
      </w:pPr>
      <w:r w:rsidRPr="00DE66B8">
        <w:rPr>
          <w:rFonts w:ascii="Times New Roman" w:hAnsi="Times New Roman"/>
          <w:color w:val="000000"/>
          <w:sz w:val="28"/>
          <w:szCs w:val="28"/>
          <w:lang w:bidi="ru-RU"/>
        </w:rPr>
        <w:t>от________________№_______________</w:t>
      </w:r>
    </w:p>
    <w:p w:rsidR="00622CC6" w:rsidRPr="00DE66B8" w:rsidRDefault="00622CC6" w:rsidP="00DE66B8">
      <w:pPr>
        <w:spacing w:after="0" w:line="240" w:lineRule="auto"/>
        <w:ind w:firstLine="851"/>
        <w:jc w:val="both"/>
        <w:rPr>
          <w:rFonts w:ascii="Times New Roman" w:hAnsi="Times New Roman"/>
          <w:spacing w:val="-4"/>
          <w:sz w:val="28"/>
          <w:szCs w:val="28"/>
        </w:rPr>
      </w:pPr>
      <w:r w:rsidRPr="00DE66B8">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w:t>
      </w:r>
      <w:r w:rsidR="00DE66B8">
        <w:rPr>
          <w:rFonts w:ascii="Times New Roman" w:hAnsi="Times New Roman"/>
          <w:spacing w:val="-4"/>
          <w:sz w:val="28"/>
          <w:szCs w:val="28"/>
        </w:rPr>
        <w:t>ода</w:t>
      </w:r>
      <w:r w:rsidRPr="00DE66B8">
        <w:rPr>
          <w:rFonts w:ascii="Times New Roman" w:hAnsi="Times New Roman"/>
          <w:spacing w:val="-4"/>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622CC6" w:rsidRPr="00DE66B8" w:rsidRDefault="00622CC6" w:rsidP="00DE66B8">
      <w:pPr>
        <w:tabs>
          <w:tab w:val="left" w:pos="709"/>
        </w:tabs>
        <w:spacing w:after="0" w:line="240" w:lineRule="auto"/>
        <w:ind w:firstLine="851"/>
        <w:jc w:val="both"/>
        <w:rPr>
          <w:rFonts w:ascii="Times New Roman" w:hAnsi="Times New Roman"/>
          <w:iCs/>
          <w:color w:val="000000" w:themeColor="text1"/>
          <w:spacing w:val="-4"/>
          <w:sz w:val="28"/>
          <w:szCs w:val="28"/>
        </w:rPr>
      </w:pPr>
      <w:r w:rsidRPr="00DE66B8">
        <w:rPr>
          <w:rFonts w:ascii="Times New Roman" w:hAnsi="Times New Roman"/>
          <w:color w:val="000000" w:themeColor="text1"/>
          <w:spacing w:val="-4"/>
          <w:sz w:val="28"/>
          <w:szCs w:val="28"/>
        </w:rPr>
        <w:tab/>
        <w:t xml:space="preserve">1. Предоставить разрешение на </w:t>
      </w:r>
      <w:bookmarkStart w:id="7" w:name="OLE_LINK458"/>
      <w:bookmarkStart w:id="8" w:name="OLE_LINK457"/>
      <w:bookmarkStart w:id="9" w:name="OLE_LINK456"/>
      <w:r w:rsidRPr="00DE66B8">
        <w:rPr>
          <w:rFonts w:ascii="Times New Roman" w:hAnsi="Times New Roman"/>
          <w:color w:val="000000" w:themeColor="text1"/>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7"/>
      <w:bookmarkEnd w:id="8"/>
      <w:bookmarkEnd w:id="9"/>
      <w:r w:rsidRPr="00DE66B8">
        <w:rPr>
          <w:rFonts w:ascii="Times New Roman" w:hAnsi="Times New Roman"/>
          <w:color w:val="000000" w:themeColor="text1"/>
          <w:spacing w:val="-4"/>
          <w:sz w:val="28"/>
          <w:szCs w:val="28"/>
        </w:rPr>
        <w:t xml:space="preserve">- </w:t>
      </w:r>
      <w:r w:rsidRPr="00DE66B8">
        <w:rPr>
          <w:rFonts w:ascii="Times New Roman" w:hAnsi="Times New Roman"/>
          <w:iCs/>
          <w:color w:val="000000" w:themeColor="text1"/>
          <w:spacing w:val="-4"/>
          <w:sz w:val="28"/>
          <w:szCs w:val="28"/>
        </w:rPr>
        <w:t>«_______________________________»</w:t>
      </w:r>
      <w:r w:rsidRPr="00DE66B8">
        <w:rPr>
          <w:rFonts w:ascii="Times New Roman" w:hAnsi="Times New Roman"/>
          <w:color w:val="000000" w:themeColor="text1"/>
          <w:spacing w:val="-4"/>
          <w:sz w:val="28"/>
          <w:szCs w:val="28"/>
        </w:rPr>
        <w:t xml:space="preserve"> в отношении земельного участка с кадастровым номером </w:t>
      </w:r>
      <w:r w:rsidRPr="00DE66B8">
        <w:rPr>
          <w:rFonts w:ascii="Times New Roman" w:hAnsi="Times New Roman"/>
          <w:iCs/>
          <w:color w:val="000000" w:themeColor="text1"/>
          <w:spacing w:val="-4"/>
          <w:sz w:val="28"/>
          <w:szCs w:val="28"/>
        </w:rPr>
        <w:t>___________________</w:t>
      </w:r>
      <w:r w:rsidRPr="00DE66B8">
        <w:rPr>
          <w:rFonts w:ascii="Times New Roman" w:hAnsi="Times New Roman"/>
          <w:color w:val="000000" w:themeColor="text1"/>
          <w:spacing w:val="-4"/>
          <w:sz w:val="28"/>
          <w:szCs w:val="28"/>
        </w:rPr>
        <w:t xml:space="preserve">, расположенного по адресу: </w:t>
      </w:r>
      <w:r w:rsidRPr="00DE66B8">
        <w:rPr>
          <w:rFonts w:ascii="Times New Roman" w:hAnsi="Times New Roman"/>
          <w:iCs/>
          <w:color w:val="000000" w:themeColor="text1"/>
          <w:spacing w:val="-4"/>
          <w:sz w:val="28"/>
          <w:szCs w:val="28"/>
        </w:rPr>
        <w:t>________________________________________</w:t>
      </w:r>
      <w:r w:rsidR="00DE66B8">
        <w:rPr>
          <w:rFonts w:ascii="Times New Roman" w:hAnsi="Times New Roman"/>
          <w:iCs/>
          <w:color w:val="000000" w:themeColor="text1"/>
          <w:spacing w:val="-4"/>
          <w:sz w:val="28"/>
          <w:szCs w:val="28"/>
        </w:rPr>
        <w:t>______________________________</w:t>
      </w:r>
    </w:p>
    <w:p w:rsidR="00622CC6" w:rsidRPr="00DE66B8" w:rsidRDefault="00622CC6" w:rsidP="00DE66B8">
      <w:pPr>
        <w:tabs>
          <w:tab w:val="left" w:pos="709"/>
        </w:tabs>
        <w:spacing w:after="0" w:line="240" w:lineRule="auto"/>
        <w:jc w:val="center"/>
        <w:rPr>
          <w:rFonts w:ascii="Times New Roman" w:hAnsi="Times New Roman"/>
          <w:iCs/>
          <w:color w:val="000000" w:themeColor="text1"/>
          <w:spacing w:val="-4"/>
          <w:sz w:val="28"/>
          <w:szCs w:val="28"/>
        </w:rPr>
      </w:pPr>
      <w:r w:rsidRPr="00DE66B8">
        <w:rPr>
          <w:rFonts w:ascii="Times New Roman" w:hAnsi="Times New Roman"/>
          <w:iCs/>
          <w:color w:val="000000" w:themeColor="text1"/>
          <w:spacing w:val="-4"/>
          <w:sz w:val="28"/>
          <w:szCs w:val="28"/>
        </w:rPr>
        <w:t>(указывается адрес)</w:t>
      </w:r>
    </w:p>
    <w:p w:rsidR="00622CC6" w:rsidRPr="00DE66B8" w:rsidRDefault="00622CC6" w:rsidP="00DE66B8">
      <w:pPr>
        <w:tabs>
          <w:tab w:val="left" w:pos="709"/>
        </w:tabs>
        <w:spacing w:after="0" w:line="240" w:lineRule="auto"/>
        <w:jc w:val="center"/>
        <w:rPr>
          <w:rFonts w:ascii="Times New Roman" w:hAnsi="Times New Roman"/>
          <w:iCs/>
          <w:color w:val="000000" w:themeColor="text1"/>
          <w:spacing w:val="-4"/>
          <w:sz w:val="28"/>
          <w:szCs w:val="28"/>
        </w:rPr>
      </w:pPr>
      <w:r w:rsidRPr="00DE66B8">
        <w:rPr>
          <w:rFonts w:ascii="Times New Roman" w:hAnsi="Times New Roman"/>
          <w:iCs/>
          <w:color w:val="000000" w:themeColor="text1"/>
          <w:spacing w:val="-4"/>
          <w:sz w:val="28"/>
          <w:szCs w:val="28"/>
        </w:rPr>
        <w:t>________________________________________</w:t>
      </w:r>
      <w:r w:rsidR="00DE66B8">
        <w:rPr>
          <w:rFonts w:ascii="Times New Roman" w:hAnsi="Times New Roman"/>
          <w:iCs/>
          <w:color w:val="000000" w:themeColor="text1"/>
          <w:spacing w:val="-4"/>
          <w:sz w:val="28"/>
          <w:szCs w:val="28"/>
        </w:rPr>
        <w:t xml:space="preserve">______________________________ </w:t>
      </w:r>
    </w:p>
    <w:p w:rsidR="00622CC6" w:rsidRPr="00DE66B8" w:rsidRDefault="00622CC6" w:rsidP="00DE66B8">
      <w:pPr>
        <w:tabs>
          <w:tab w:val="left" w:pos="709"/>
        </w:tabs>
        <w:spacing w:after="0" w:line="240" w:lineRule="auto"/>
        <w:jc w:val="center"/>
        <w:rPr>
          <w:rFonts w:ascii="Times New Roman" w:hAnsi="Times New Roman"/>
          <w:iCs/>
          <w:color w:val="000000" w:themeColor="text1"/>
          <w:spacing w:val="-4"/>
          <w:sz w:val="24"/>
          <w:szCs w:val="28"/>
        </w:rPr>
      </w:pPr>
      <w:r w:rsidRPr="00DE66B8">
        <w:rPr>
          <w:rFonts w:ascii="Times New Roman" w:hAnsi="Times New Roman"/>
          <w:iCs/>
          <w:color w:val="000000" w:themeColor="text1"/>
          <w:spacing w:val="-4"/>
          <w:sz w:val="24"/>
          <w:szCs w:val="28"/>
        </w:rPr>
        <w:t>(указывается наименование предельного параметра и показатель предоставляемого отклонения)</w:t>
      </w:r>
    </w:p>
    <w:p w:rsidR="00622CC6" w:rsidRPr="00DE66B8" w:rsidRDefault="00622CC6" w:rsidP="00DE66B8">
      <w:pPr>
        <w:tabs>
          <w:tab w:val="left" w:pos="709"/>
        </w:tabs>
        <w:spacing w:after="0" w:line="240" w:lineRule="auto"/>
        <w:jc w:val="both"/>
        <w:rPr>
          <w:rFonts w:ascii="Times New Roman" w:hAnsi="Times New Roman"/>
          <w:spacing w:val="-4"/>
          <w:sz w:val="28"/>
          <w:szCs w:val="28"/>
        </w:rPr>
      </w:pPr>
    </w:p>
    <w:p w:rsidR="00622CC6" w:rsidRPr="00DE66B8" w:rsidRDefault="00622CC6" w:rsidP="00DE66B8">
      <w:pPr>
        <w:tabs>
          <w:tab w:val="left" w:pos="709"/>
        </w:tabs>
        <w:spacing w:after="0" w:line="240" w:lineRule="auto"/>
        <w:ind w:firstLine="709"/>
        <w:jc w:val="both"/>
        <w:rPr>
          <w:rFonts w:ascii="Times New Roman" w:hAnsi="Times New Roman"/>
          <w:spacing w:val="-4"/>
          <w:sz w:val="28"/>
          <w:szCs w:val="28"/>
        </w:rPr>
      </w:pPr>
      <w:r w:rsidRPr="00DE66B8">
        <w:rPr>
          <w:rFonts w:ascii="Times New Roman" w:hAnsi="Times New Roman"/>
          <w:spacing w:val="-4"/>
          <w:sz w:val="28"/>
          <w:szCs w:val="28"/>
        </w:rPr>
        <w:t>2. Опубликовать настоящее постановление в «__________________________».</w:t>
      </w:r>
    </w:p>
    <w:p w:rsidR="00622CC6" w:rsidRPr="00DE66B8" w:rsidRDefault="00622CC6" w:rsidP="00DE66B8">
      <w:pPr>
        <w:spacing w:after="0" w:line="240" w:lineRule="auto"/>
        <w:ind w:right="-57" w:firstLine="720"/>
        <w:jc w:val="both"/>
        <w:rPr>
          <w:rFonts w:ascii="Times New Roman" w:hAnsi="Times New Roman"/>
          <w:spacing w:val="-4"/>
          <w:sz w:val="28"/>
          <w:szCs w:val="28"/>
        </w:rPr>
      </w:pPr>
      <w:r w:rsidRPr="00DE66B8">
        <w:rPr>
          <w:rFonts w:ascii="Times New Roman" w:hAnsi="Times New Roman"/>
          <w:spacing w:val="-4"/>
          <w:sz w:val="28"/>
          <w:szCs w:val="28"/>
        </w:rPr>
        <w:t>4. Настоящее решение (постановление/распоряжение) вступает в силу после его официального опубликования.</w:t>
      </w:r>
    </w:p>
    <w:p w:rsidR="00622CC6" w:rsidRPr="00DE66B8" w:rsidRDefault="00622CC6" w:rsidP="00DE66B8">
      <w:pPr>
        <w:spacing w:after="0" w:line="240" w:lineRule="auto"/>
        <w:ind w:right="-57" w:firstLine="720"/>
        <w:jc w:val="both"/>
        <w:rPr>
          <w:rFonts w:ascii="Times New Roman" w:hAnsi="Times New Roman"/>
          <w:spacing w:val="-4"/>
          <w:sz w:val="28"/>
          <w:szCs w:val="28"/>
        </w:rPr>
      </w:pPr>
      <w:r w:rsidRPr="00DE66B8">
        <w:rPr>
          <w:rFonts w:ascii="Times New Roman" w:hAnsi="Times New Roman"/>
          <w:spacing w:val="-4"/>
          <w:sz w:val="28"/>
          <w:szCs w:val="28"/>
        </w:rPr>
        <w:t>5. Контроль за исполнением настоящего постановления возложить на _________________________________________</w:t>
      </w:r>
      <w:r w:rsidR="00DE66B8">
        <w:rPr>
          <w:rFonts w:ascii="Times New Roman" w:hAnsi="Times New Roman"/>
          <w:spacing w:val="-4"/>
          <w:sz w:val="28"/>
          <w:szCs w:val="28"/>
        </w:rPr>
        <w:t>______________________________</w:t>
      </w:r>
    </w:p>
    <w:p w:rsidR="00622CC6" w:rsidRPr="00DE66B8" w:rsidRDefault="00622CC6" w:rsidP="00DE66B8">
      <w:pPr>
        <w:spacing w:after="0" w:line="240" w:lineRule="auto"/>
        <w:rPr>
          <w:rFonts w:ascii="Times New Roman" w:hAnsi="Times New Roman"/>
          <w:sz w:val="28"/>
          <w:szCs w:val="28"/>
        </w:rPr>
      </w:pPr>
      <w:r w:rsidRPr="00DE66B8">
        <w:rPr>
          <w:rFonts w:ascii="Times New Roman" w:hAnsi="Times New Roman"/>
          <w:sz w:val="28"/>
          <w:szCs w:val="28"/>
        </w:rPr>
        <w:t>Должностное лицо (ФИО)</w:t>
      </w:r>
    </w:p>
    <w:p w:rsidR="00622CC6" w:rsidRPr="00DE66B8" w:rsidRDefault="00622CC6" w:rsidP="00DE66B8">
      <w:pPr>
        <w:pBdr>
          <w:top w:val="single" w:sz="4" w:space="9" w:color="000000"/>
        </w:pBdr>
        <w:spacing w:after="0" w:line="240" w:lineRule="auto"/>
        <w:ind w:left="5670"/>
        <w:jc w:val="center"/>
        <w:rPr>
          <w:rFonts w:ascii="Times New Roman" w:hAnsi="Times New Roman"/>
          <w:sz w:val="28"/>
          <w:szCs w:val="28"/>
        </w:rPr>
      </w:pPr>
    </w:p>
    <w:p w:rsidR="00622CC6" w:rsidRPr="00DE66B8" w:rsidRDefault="00622CC6" w:rsidP="00DE66B8">
      <w:pPr>
        <w:pBdr>
          <w:top w:val="single" w:sz="4" w:space="9" w:color="000000"/>
        </w:pBdr>
        <w:spacing w:after="0" w:line="240" w:lineRule="auto"/>
        <w:ind w:left="5670"/>
        <w:jc w:val="center"/>
        <w:rPr>
          <w:rFonts w:ascii="Times New Roman" w:hAnsi="Times New Roman"/>
          <w:sz w:val="28"/>
          <w:szCs w:val="28"/>
        </w:rPr>
      </w:pPr>
      <w:r w:rsidRPr="00DE66B8">
        <w:rPr>
          <w:rFonts w:ascii="Times New Roman" w:hAnsi="Times New Roman"/>
          <w:sz w:val="28"/>
          <w:szCs w:val="28"/>
        </w:rPr>
        <w:t>(подпись должностного лица органа, осуществляющего</w:t>
      </w:r>
    </w:p>
    <w:p w:rsidR="00622CC6" w:rsidRPr="00DE66B8" w:rsidRDefault="00622CC6" w:rsidP="00DE66B8">
      <w:pPr>
        <w:pBdr>
          <w:top w:val="single" w:sz="4" w:space="9" w:color="000000"/>
        </w:pBdr>
        <w:spacing w:after="0" w:line="240" w:lineRule="auto"/>
        <w:ind w:left="5670"/>
        <w:jc w:val="center"/>
        <w:rPr>
          <w:rFonts w:ascii="Times New Roman" w:hAnsi="Times New Roman"/>
          <w:sz w:val="28"/>
          <w:szCs w:val="28"/>
        </w:rPr>
      </w:pPr>
      <w:r w:rsidRPr="00DE66B8">
        <w:rPr>
          <w:rFonts w:ascii="Times New Roman" w:hAnsi="Times New Roman"/>
          <w:sz w:val="28"/>
          <w:szCs w:val="28"/>
        </w:rPr>
        <w:t xml:space="preserve">предоставление государственной </w:t>
      </w:r>
    </w:p>
    <w:p w:rsidR="00622CC6" w:rsidRPr="00DE66B8" w:rsidRDefault="00622CC6" w:rsidP="00DE66B8">
      <w:pPr>
        <w:pBdr>
          <w:top w:val="single" w:sz="4" w:space="9" w:color="000000"/>
        </w:pBdr>
        <w:spacing w:after="0" w:line="240" w:lineRule="auto"/>
        <w:ind w:left="5670"/>
        <w:jc w:val="center"/>
        <w:rPr>
          <w:rFonts w:ascii="Times New Roman" w:hAnsi="Times New Roman"/>
          <w:sz w:val="28"/>
          <w:szCs w:val="28"/>
        </w:rPr>
      </w:pPr>
      <w:r w:rsidRPr="00DE66B8">
        <w:rPr>
          <w:rFonts w:ascii="Times New Roman" w:hAnsi="Times New Roman"/>
          <w:sz w:val="28"/>
          <w:szCs w:val="28"/>
        </w:rPr>
        <w:t>(муниципальной) услуги</w:t>
      </w:r>
    </w:p>
    <w:p w:rsidR="00622CC6" w:rsidRPr="00DE66B8" w:rsidRDefault="00622CC6" w:rsidP="00DE66B8">
      <w:pPr>
        <w:spacing w:after="0" w:line="240" w:lineRule="auto"/>
        <w:ind w:right="-1"/>
        <w:rPr>
          <w:rFonts w:ascii="Times New Roman" w:hAnsi="Times New Roman"/>
          <w:color w:val="000000"/>
          <w:spacing w:val="-6"/>
          <w:sz w:val="28"/>
          <w:szCs w:val="28"/>
        </w:rPr>
      </w:pPr>
    </w:p>
    <w:p w:rsidR="00622CC6" w:rsidRPr="00DE66B8" w:rsidRDefault="00622CC6" w:rsidP="00DE66B8">
      <w:pPr>
        <w:spacing w:after="0" w:line="240" w:lineRule="auto"/>
        <w:rPr>
          <w:rFonts w:ascii="Times New Roman" w:hAnsi="Times New Roman"/>
          <w:color w:val="000000"/>
          <w:sz w:val="28"/>
          <w:szCs w:val="28"/>
          <w:lang w:bidi="ru-RU"/>
        </w:rPr>
      </w:pPr>
      <w:r w:rsidRPr="00DE66B8">
        <w:rPr>
          <w:color w:val="000000"/>
          <w:sz w:val="28"/>
          <w:szCs w:val="28"/>
          <w:lang w:bidi="ru-RU"/>
        </w:rPr>
        <w:br w:type="page"/>
      </w:r>
    </w:p>
    <w:p w:rsidR="00622CC6" w:rsidRPr="0094298E" w:rsidRDefault="0094298E" w:rsidP="0094298E">
      <w:pPr>
        <w:tabs>
          <w:tab w:val="left" w:leader="underscore" w:pos="9817"/>
        </w:tabs>
        <w:spacing w:after="0" w:line="240" w:lineRule="auto"/>
        <w:ind w:left="5103"/>
        <w:jc w:val="both"/>
        <w:rPr>
          <w:rFonts w:ascii="Times New Roman" w:hAnsi="Times New Roman" w:cs="Times New Roman"/>
          <w:sz w:val="28"/>
          <w:szCs w:val="28"/>
        </w:rPr>
      </w:pPr>
      <w:r>
        <w:rPr>
          <w:rFonts w:ascii="Times New Roman" w:hAnsi="Times New Roman" w:cs="Times New Roman"/>
          <w:color w:val="000000"/>
          <w:sz w:val="28"/>
          <w:szCs w:val="28"/>
          <w:lang w:bidi="ru-RU"/>
        </w:rPr>
        <w:lastRenderedPageBreak/>
        <w:t>Приложение №</w:t>
      </w:r>
      <w:r w:rsidR="00622CC6" w:rsidRPr="0094298E">
        <w:rPr>
          <w:rFonts w:ascii="Times New Roman" w:hAnsi="Times New Roman" w:cs="Times New Roman"/>
          <w:color w:val="000000"/>
          <w:sz w:val="28"/>
          <w:szCs w:val="28"/>
          <w:lang w:bidi="ru-RU"/>
        </w:rPr>
        <w:t>3</w:t>
      </w:r>
    </w:p>
    <w:p w:rsidR="00622CC6" w:rsidRPr="0094298E" w:rsidRDefault="00622CC6" w:rsidP="0094298E">
      <w:pPr>
        <w:widowControl w:val="0"/>
        <w:spacing w:after="0" w:line="240" w:lineRule="auto"/>
        <w:ind w:left="5103"/>
        <w:jc w:val="both"/>
        <w:rPr>
          <w:rFonts w:ascii="Times New Roman" w:hAnsi="Times New Roman" w:cs="Times New Roman"/>
          <w:sz w:val="28"/>
          <w:szCs w:val="28"/>
        </w:rPr>
      </w:pPr>
      <w:r w:rsidRPr="0094298E">
        <w:rPr>
          <w:rFonts w:ascii="Times New Roman" w:hAnsi="Times New Roman" w:cs="Times New Roman"/>
          <w:color w:val="000000"/>
          <w:sz w:val="28"/>
          <w:szCs w:val="28"/>
          <w:lang w:bidi="ru-RU"/>
        </w:rPr>
        <w:t xml:space="preserve">к Административному регламенту по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 </w:t>
      </w:r>
    </w:p>
    <w:p w:rsidR="00622CC6" w:rsidRPr="0094298E" w:rsidRDefault="00622CC6" w:rsidP="0094298E">
      <w:pPr>
        <w:spacing w:after="0" w:line="240" w:lineRule="auto"/>
        <w:rPr>
          <w:rFonts w:ascii="Times New Roman" w:hAnsi="Times New Roman" w:cs="Times New Roman"/>
          <w:sz w:val="24"/>
          <w:szCs w:val="24"/>
          <w:lang w:bidi="ru-RU"/>
        </w:rPr>
      </w:pPr>
      <w:r w:rsidRPr="0094298E">
        <w:rPr>
          <w:rFonts w:ascii="Times New Roman" w:hAnsi="Times New Roman" w:cs="Times New Roman"/>
          <w:sz w:val="24"/>
          <w:szCs w:val="24"/>
        </w:rPr>
        <w:t>(Бланк органа,</w:t>
      </w:r>
      <w:r w:rsidRPr="0094298E">
        <w:rPr>
          <w:rFonts w:ascii="Times New Roman" w:hAnsi="Times New Roman" w:cs="Times New Roman"/>
          <w:sz w:val="24"/>
          <w:szCs w:val="24"/>
        </w:rPr>
        <w:br/>
        <w:t>осуществляющего</w:t>
      </w:r>
      <w:r w:rsidRPr="0094298E">
        <w:rPr>
          <w:rFonts w:ascii="Times New Roman" w:hAnsi="Times New Roman" w:cs="Times New Roman"/>
          <w:sz w:val="24"/>
          <w:szCs w:val="24"/>
        </w:rPr>
        <w:br/>
        <w:t xml:space="preserve">предоставление </w:t>
      </w:r>
      <w:r w:rsidRPr="0094298E">
        <w:rPr>
          <w:rFonts w:ascii="Times New Roman" w:hAnsi="Times New Roman" w:cs="Times New Roman"/>
          <w:sz w:val="24"/>
          <w:szCs w:val="24"/>
          <w:lang w:bidi="ru-RU"/>
        </w:rPr>
        <w:t xml:space="preserve">государственной </w:t>
      </w:r>
    </w:p>
    <w:p w:rsidR="00622CC6" w:rsidRPr="0094298E" w:rsidRDefault="00622CC6" w:rsidP="0094298E">
      <w:pPr>
        <w:spacing w:after="0" w:line="240" w:lineRule="auto"/>
        <w:rPr>
          <w:rFonts w:ascii="Times New Roman" w:hAnsi="Times New Roman" w:cs="Times New Roman"/>
          <w:sz w:val="24"/>
          <w:szCs w:val="24"/>
        </w:rPr>
      </w:pPr>
      <w:r w:rsidRPr="0094298E">
        <w:rPr>
          <w:rFonts w:ascii="Times New Roman" w:hAnsi="Times New Roman" w:cs="Times New Roman"/>
          <w:sz w:val="24"/>
          <w:szCs w:val="24"/>
          <w:lang w:bidi="ru-RU"/>
        </w:rPr>
        <w:t>(муниципальной) услуги</w:t>
      </w:r>
      <w:r w:rsidRPr="0094298E">
        <w:rPr>
          <w:rFonts w:ascii="Times New Roman" w:hAnsi="Times New Roman" w:cs="Times New Roman"/>
          <w:sz w:val="24"/>
          <w:szCs w:val="24"/>
        </w:rPr>
        <w:t xml:space="preserve"> </w:t>
      </w:r>
    </w:p>
    <w:p w:rsidR="00622CC6" w:rsidRPr="0094298E" w:rsidRDefault="00622CC6" w:rsidP="0094298E">
      <w:pPr>
        <w:spacing w:after="0" w:line="240" w:lineRule="auto"/>
        <w:rPr>
          <w:rFonts w:ascii="Times New Roman" w:hAnsi="Times New Roman" w:cs="Times New Roman"/>
          <w:color w:val="000000"/>
          <w:sz w:val="28"/>
          <w:szCs w:val="24"/>
        </w:rPr>
      </w:pPr>
    </w:p>
    <w:p w:rsidR="0094298E" w:rsidRPr="0094298E" w:rsidRDefault="0094298E" w:rsidP="0094298E">
      <w:pPr>
        <w:spacing w:after="0" w:line="240" w:lineRule="auto"/>
        <w:rPr>
          <w:rFonts w:ascii="Times New Roman" w:hAnsi="Times New Roman" w:cs="Times New Roman"/>
          <w:color w:val="000000"/>
          <w:sz w:val="28"/>
          <w:szCs w:val="24"/>
        </w:rPr>
      </w:pPr>
    </w:p>
    <w:p w:rsidR="00622CC6" w:rsidRPr="0094298E" w:rsidRDefault="00622CC6" w:rsidP="0094298E">
      <w:pPr>
        <w:tabs>
          <w:tab w:val="left" w:pos="567"/>
          <w:tab w:val="left" w:pos="4536"/>
        </w:tabs>
        <w:spacing w:after="0" w:line="240" w:lineRule="auto"/>
        <w:jc w:val="center"/>
        <w:rPr>
          <w:rFonts w:ascii="Times New Roman" w:hAnsi="Times New Roman" w:cs="Times New Roman"/>
          <w:spacing w:val="-4"/>
          <w:sz w:val="28"/>
          <w:szCs w:val="28"/>
        </w:rPr>
      </w:pPr>
      <w:r w:rsidRPr="0094298E">
        <w:rPr>
          <w:rFonts w:ascii="Times New Roman" w:hAnsi="Times New Roman" w:cs="Times New Roman"/>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CC6" w:rsidRPr="0094298E" w:rsidRDefault="00622CC6" w:rsidP="0094298E">
      <w:pPr>
        <w:tabs>
          <w:tab w:val="left" w:pos="567"/>
          <w:tab w:val="left" w:pos="4536"/>
        </w:tabs>
        <w:spacing w:after="0" w:line="240" w:lineRule="auto"/>
        <w:jc w:val="center"/>
        <w:rPr>
          <w:rFonts w:ascii="Times New Roman" w:hAnsi="Times New Roman" w:cs="Times New Roman"/>
          <w:color w:val="000000"/>
          <w:sz w:val="24"/>
          <w:szCs w:val="24"/>
        </w:rPr>
      </w:pPr>
    </w:p>
    <w:p w:rsidR="00622CC6" w:rsidRPr="0094298E" w:rsidRDefault="00622CC6" w:rsidP="0094298E">
      <w:pPr>
        <w:tabs>
          <w:tab w:val="left" w:pos="567"/>
          <w:tab w:val="left" w:pos="4536"/>
        </w:tabs>
        <w:spacing w:after="0" w:line="240" w:lineRule="auto"/>
        <w:jc w:val="center"/>
        <w:rPr>
          <w:rFonts w:ascii="Times New Roman" w:hAnsi="Times New Roman" w:cs="Times New Roman"/>
          <w:color w:val="000000"/>
          <w:sz w:val="28"/>
          <w:szCs w:val="24"/>
        </w:rPr>
      </w:pPr>
      <w:r w:rsidRPr="0094298E">
        <w:rPr>
          <w:rFonts w:ascii="Times New Roman" w:hAnsi="Times New Roman" w:cs="Times New Roman"/>
          <w:color w:val="000000"/>
          <w:sz w:val="28"/>
          <w:szCs w:val="24"/>
        </w:rPr>
        <w:t>от________________№_______________</w:t>
      </w:r>
    </w:p>
    <w:p w:rsidR="00622CC6" w:rsidRDefault="00622CC6" w:rsidP="0094298E">
      <w:pPr>
        <w:spacing w:after="0" w:line="240" w:lineRule="auto"/>
        <w:ind w:right="-1" w:firstLine="709"/>
        <w:jc w:val="both"/>
        <w:rPr>
          <w:rFonts w:ascii="Times New Roman" w:hAnsi="Times New Roman" w:cs="Times New Roman"/>
          <w:color w:val="000000"/>
          <w:sz w:val="28"/>
          <w:szCs w:val="28"/>
          <w:lang w:bidi="ru-RU"/>
        </w:rPr>
      </w:pPr>
    </w:p>
    <w:p w:rsidR="0094298E" w:rsidRPr="0094298E" w:rsidRDefault="0094298E" w:rsidP="0094298E">
      <w:pPr>
        <w:spacing w:after="0" w:line="240" w:lineRule="auto"/>
        <w:ind w:right="-1" w:firstLine="709"/>
        <w:jc w:val="both"/>
        <w:rPr>
          <w:rFonts w:ascii="Times New Roman" w:hAnsi="Times New Roman" w:cs="Times New Roman"/>
          <w:color w:val="000000"/>
          <w:sz w:val="28"/>
          <w:szCs w:val="28"/>
          <w:lang w:bidi="ru-RU"/>
        </w:rPr>
      </w:pPr>
    </w:p>
    <w:p w:rsidR="00622CC6" w:rsidRPr="0094298E" w:rsidRDefault="00622CC6" w:rsidP="0094298E">
      <w:pPr>
        <w:spacing w:after="0" w:line="240" w:lineRule="auto"/>
        <w:ind w:right="-1" w:firstLine="851"/>
        <w:jc w:val="both"/>
        <w:rPr>
          <w:rFonts w:ascii="Times New Roman" w:hAnsi="Times New Roman" w:cs="Times New Roman"/>
          <w:color w:val="000000"/>
          <w:sz w:val="28"/>
          <w:szCs w:val="28"/>
          <w:lang w:bidi="ru-RU"/>
        </w:rPr>
      </w:pPr>
      <w:r w:rsidRPr="0094298E">
        <w:rPr>
          <w:rFonts w:ascii="Times New Roman" w:hAnsi="Times New Roman" w:cs="Times New Roman"/>
          <w:color w:val="000000"/>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w:t>
      </w:r>
      <w:r w:rsidR="0094298E">
        <w:rPr>
          <w:rFonts w:ascii="Times New Roman" w:hAnsi="Times New Roman" w:cs="Times New Roman"/>
          <w:color w:val="000000"/>
          <w:sz w:val="28"/>
          <w:szCs w:val="28"/>
          <w:lang w:bidi="ru-RU"/>
        </w:rPr>
        <w:t>______________________________</w:t>
      </w:r>
    </w:p>
    <w:p w:rsidR="00622CC6" w:rsidRPr="0094298E" w:rsidRDefault="00622CC6" w:rsidP="0094298E">
      <w:pPr>
        <w:spacing w:after="0" w:line="240" w:lineRule="auto"/>
        <w:ind w:right="-1" w:firstLine="851"/>
        <w:jc w:val="center"/>
        <w:rPr>
          <w:rFonts w:ascii="Times New Roman" w:hAnsi="Times New Roman" w:cs="Times New Roman"/>
          <w:szCs w:val="20"/>
        </w:rPr>
      </w:pPr>
      <w:r w:rsidRPr="0094298E">
        <w:rPr>
          <w:rFonts w:ascii="Times New Roman" w:hAnsi="Times New Roman" w:cs="Times New Roman"/>
          <w:szCs w:val="20"/>
        </w:rPr>
        <w:t>(Ф.И.О. физического лица, наименование юридического лица– заявителя,</w:t>
      </w:r>
    </w:p>
    <w:p w:rsidR="00622CC6" w:rsidRPr="0094298E" w:rsidRDefault="00622CC6" w:rsidP="0094298E">
      <w:pPr>
        <w:spacing w:after="0" w:line="240" w:lineRule="auto"/>
        <w:ind w:right="-1" w:firstLine="851"/>
        <w:jc w:val="both"/>
        <w:rPr>
          <w:rFonts w:ascii="Times New Roman" w:hAnsi="Times New Roman" w:cs="Times New Roman"/>
          <w:szCs w:val="20"/>
        </w:rPr>
      </w:pPr>
      <w:r w:rsidRPr="0094298E">
        <w:rPr>
          <w:rFonts w:ascii="Times New Roman" w:hAnsi="Times New Roman" w:cs="Times New Roman"/>
          <w:szCs w:val="20"/>
        </w:rPr>
        <w:t>__________________________________________________________</w:t>
      </w:r>
      <w:r w:rsidR="0094298E">
        <w:rPr>
          <w:rFonts w:ascii="Times New Roman" w:hAnsi="Times New Roman" w:cs="Times New Roman"/>
          <w:szCs w:val="20"/>
        </w:rPr>
        <w:t>_____________________</w:t>
      </w:r>
    </w:p>
    <w:p w:rsidR="00622CC6" w:rsidRPr="0094298E" w:rsidRDefault="00622CC6" w:rsidP="0094298E">
      <w:pPr>
        <w:spacing w:after="0" w:line="240" w:lineRule="auto"/>
        <w:ind w:right="-1"/>
        <w:jc w:val="center"/>
        <w:rPr>
          <w:rFonts w:ascii="Times New Roman" w:hAnsi="Times New Roman" w:cs="Times New Roman"/>
          <w:szCs w:val="20"/>
        </w:rPr>
      </w:pPr>
      <w:r w:rsidRPr="0094298E">
        <w:rPr>
          <w:rFonts w:ascii="Times New Roman" w:hAnsi="Times New Roman" w:cs="Times New Roman"/>
          <w:szCs w:val="20"/>
        </w:rPr>
        <w:t>дата направления заявления)</w:t>
      </w:r>
    </w:p>
    <w:p w:rsidR="00622CC6" w:rsidRPr="0094298E" w:rsidRDefault="00622CC6" w:rsidP="0094298E">
      <w:pPr>
        <w:widowControl w:val="0"/>
        <w:spacing w:after="0" w:line="240" w:lineRule="auto"/>
        <w:ind w:right="-1"/>
        <w:jc w:val="both"/>
        <w:rPr>
          <w:rFonts w:ascii="Times New Roman" w:hAnsi="Times New Roman" w:cs="Times New Roman"/>
          <w:color w:val="000000"/>
          <w:sz w:val="28"/>
          <w:szCs w:val="28"/>
          <w:lang w:bidi="ru-RU"/>
        </w:rPr>
      </w:pPr>
      <w:r w:rsidRPr="0094298E">
        <w:rPr>
          <w:rFonts w:ascii="Times New Roman" w:hAnsi="Times New Roman" w:cs="Times New Roman"/>
          <w:sz w:val="28"/>
          <w:szCs w:val="24"/>
        </w:rPr>
        <w:t>на основании___________________________________________________________</w:t>
      </w:r>
    </w:p>
    <w:p w:rsidR="00622CC6" w:rsidRPr="0094298E" w:rsidRDefault="00622CC6" w:rsidP="0094298E">
      <w:pPr>
        <w:spacing w:after="0" w:line="240" w:lineRule="auto"/>
        <w:ind w:right="-1"/>
        <w:rPr>
          <w:rFonts w:ascii="Times New Roman" w:hAnsi="Times New Roman" w:cs="Times New Roman"/>
          <w:sz w:val="28"/>
          <w:szCs w:val="24"/>
        </w:rPr>
      </w:pPr>
      <w:r w:rsidRPr="0094298E">
        <w:rPr>
          <w:rFonts w:ascii="Times New Roman" w:hAnsi="Times New Roman" w:cs="Times New Roman"/>
          <w:sz w:val="28"/>
          <w:szCs w:val="24"/>
        </w:rPr>
        <w:t>______________________________________</w:t>
      </w:r>
      <w:r w:rsidR="0094298E">
        <w:rPr>
          <w:rFonts w:ascii="Times New Roman" w:hAnsi="Times New Roman" w:cs="Times New Roman"/>
          <w:sz w:val="28"/>
          <w:szCs w:val="24"/>
        </w:rPr>
        <w:t>______________________________</w:t>
      </w:r>
    </w:p>
    <w:p w:rsidR="00622CC6" w:rsidRPr="0094298E" w:rsidRDefault="00622CC6" w:rsidP="0094298E">
      <w:pPr>
        <w:spacing w:after="0" w:line="240" w:lineRule="auto"/>
        <w:ind w:right="-1"/>
        <w:jc w:val="both"/>
        <w:rPr>
          <w:rFonts w:ascii="Times New Roman" w:hAnsi="Times New Roman" w:cs="Times New Roman"/>
          <w:sz w:val="28"/>
          <w:szCs w:val="24"/>
        </w:rPr>
      </w:pPr>
    </w:p>
    <w:p w:rsidR="00622CC6" w:rsidRPr="0094298E" w:rsidRDefault="00622CC6" w:rsidP="0094298E">
      <w:pPr>
        <w:spacing w:after="0" w:line="240" w:lineRule="auto"/>
        <w:ind w:right="-1"/>
        <w:jc w:val="both"/>
        <w:rPr>
          <w:rFonts w:ascii="Times New Roman" w:hAnsi="Times New Roman" w:cs="Times New Roman"/>
          <w:sz w:val="28"/>
          <w:szCs w:val="24"/>
        </w:rPr>
      </w:pPr>
      <w:r w:rsidRPr="0094298E">
        <w:rPr>
          <w:rFonts w:ascii="Times New Roman" w:hAnsi="Times New Roman" w:cs="Times New Roman"/>
          <w:sz w:val="28"/>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22CC6" w:rsidRPr="0094298E" w:rsidRDefault="00622CC6" w:rsidP="0094298E">
      <w:pPr>
        <w:spacing w:after="0" w:line="240" w:lineRule="auto"/>
        <w:ind w:right="-1"/>
        <w:jc w:val="both"/>
        <w:rPr>
          <w:rFonts w:ascii="Times New Roman" w:hAnsi="Times New Roman" w:cs="Times New Roman"/>
          <w:sz w:val="28"/>
          <w:szCs w:val="24"/>
        </w:rPr>
      </w:pPr>
      <w:r w:rsidRPr="0094298E">
        <w:rPr>
          <w:rFonts w:ascii="Times New Roman" w:hAnsi="Times New Roman" w:cs="Times New Roman"/>
          <w:sz w:val="28"/>
          <w:szCs w:val="24"/>
        </w:rPr>
        <w:t>______________________________________</w:t>
      </w:r>
      <w:r w:rsidR="0094298E">
        <w:rPr>
          <w:rFonts w:ascii="Times New Roman" w:hAnsi="Times New Roman" w:cs="Times New Roman"/>
          <w:sz w:val="28"/>
          <w:szCs w:val="24"/>
        </w:rPr>
        <w:t>______________________________</w:t>
      </w:r>
    </w:p>
    <w:p w:rsidR="00622CC6" w:rsidRPr="0094298E" w:rsidRDefault="00622CC6" w:rsidP="0094298E">
      <w:pPr>
        <w:spacing w:after="0" w:line="240" w:lineRule="auto"/>
        <w:ind w:right="-1"/>
        <w:jc w:val="center"/>
        <w:rPr>
          <w:rFonts w:ascii="Times New Roman" w:hAnsi="Times New Roman" w:cs="Times New Roman"/>
          <w:sz w:val="24"/>
          <w:szCs w:val="24"/>
        </w:rPr>
      </w:pPr>
      <w:r w:rsidRPr="0094298E">
        <w:rPr>
          <w:rFonts w:ascii="Times New Roman" w:hAnsi="Times New Roman" w:cs="Times New Roman"/>
          <w:sz w:val="24"/>
          <w:szCs w:val="24"/>
        </w:rPr>
        <w:t>(указывается основание отказа в предоставлении разрешения)</w:t>
      </w:r>
    </w:p>
    <w:p w:rsidR="00622CC6" w:rsidRDefault="00622CC6" w:rsidP="0094298E">
      <w:pPr>
        <w:spacing w:after="0" w:line="240" w:lineRule="auto"/>
        <w:ind w:right="-1"/>
        <w:jc w:val="both"/>
        <w:rPr>
          <w:rFonts w:ascii="Times New Roman" w:hAnsi="Times New Roman" w:cs="Times New Roman"/>
          <w:sz w:val="28"/>
          <w:szCs w:val="24"/>
        </w:rPr>
      </w:pPr>
    </w:p>
    <w:p w:rsidR="0094298E" w:rsidRPr="0094298E" w:rsidRDefault="0094298E" w:rsidP="0094298E">
      <w:pPr>
        <w:spacing w:after="0" w:line="240" w:lineRule="auto"/>
        <w:ind w:right="-1"/>
        <w:jc w:val="both"/>
        <w:rPr>
          <w:rFonts w:ascii="Times New Roman" w:hAnsi="Times New Roman" w:cs="Times New Roman"/>
          <w:sz w:val="28"/>
          <w:szCs w:val="24"/>
        </w:rPr>
      </w:pPr>
    </w:p>
    <w:p w:rsidR="00622CC6" w:rsidRPr="0094298E" w:rsidRDefault="00622CC6" w:rsidP="0094298E">
      <w:pPr>
        <w:spacing w:after="0" w:line="240" w:lineRule="auto"/>
        <w:ind w:right="-1" w:firstLine="709"/>
        <w:jc w:val="both"/>
        <w:rPr>
          <w:rFonts w:ascii="Times New Roman" w:hAnsi="Times New Roman" w:cs="Times New Roman"/>
          <w:sz w:val="28"/>
          <w:szCs w:val="24"/>
        </w:rPr>
      </w:pPr>
      <w:r w:rsidRPr="0094298E">
        <w:rPr>
          <w:rFonts w:ascii="Times New Roman" w:hAnsi="Times New Roman" w:cs="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22CC6" w:rsidRPr="0094298E" w:rsidRDefault="00622CC6" w:rsidP="0094298E">
      <w:pPr>
        <w:spacing w:after="0" w:line="240" w:lineRule="auto"/>
        <w:rPr>
          <w:rFonts w:ascii="Times New Roman" w:hAnsi="Times New Roman" w:cs="Times New Roman"/>
          <w:sz w:val="24"/>
          <w:szCs w:val="24"/>
        </w:rPr>
      </w:pPr>
    </w:p>
    <w:p w:rsidR="00622CC6" w:rsidRPr="0094298E" w:rsidRDefault="00622CC6" w:rsidP="0094298E">
      <w:pPr>
        <w:spacing w:after="0" w:line="240" w:lineRule="auto"/>
        <w:rPr>
          <w:rFonts w:ascii="Times New Roman" w:hAnsi="Times New Roman" w:cs="Times New Roman"/>
          <w:sz w:val="24"/>
          <w:szCs w:val="24"/>
        </w:rPr>
      </w:pPr>
    </w:p>
    <w:p w:rsidR="00622CC6" w:rsidRPr="0094298E" w:rsidRDefault="00622CC6" w:rsidP="0094298E">
      <w:pPr>
        <w:spacing w:after="0" w:line="240" w:lineRule="auto"/>
        <w:rPr>
          <w:rFonts w:ascii="Times New Roman" w:hAnsi="Times New Roman" w:cs="Times New Roman"/>
          <w:sz w:val="28"/>
          <w:szCs w:val="24"/>
        </w:rPr>
      </w:pPr>
      <w:r w:rsidRPr="0094298E">
        <w:rPr>
          <w:rFonts w:ascii="Times New Roman" w:hAnsi="Times New Roman" w:cs="Times New Roman"/>
          <w:sz w:val="28"/>
          <w:szCs w:val="24"/>
        </w:rPr>
        <w:lastRenderedPageBreak/>
        <w:t>Должностное лицо (ФИО)</w:t>
      </w: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r w:rsidRPr="0094298E">
        <w:rPr>
          <w:rFonts w:ascii="Times New Roman" w:hAnsi="Times New Roman" w:cs="Times New Roman"/>
          <w:sz w:val="20"/>
          <w:szCs w:val="20"/>
        </w:rPr>
        <w:t>(подпись должностного лица органа, осуществляющего</w:t>
      </w: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r w:rsidRPr="0094298E">
        <w:rPr>
          <w:rFonts w:ascii="Times New Roman" w:hAnsi="Times New Roman" w:cs="Times New Roman"/>
          <w:sz w:val="20"/>
          <w:szCs w:val="20"/>
        </w:rPr>
        <w:t xml:space="preserve">предоставление государственной </w:t>
      </w: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r w:rsidRPr="0094298E">
        <w:rPr>
          <w:rFonts w:ascii="Times New Roman" w:hAnsi="Times New Roman" w:cs="Times New Roman"/>
          <w:sz w:val="20"/>
          <w:szCs w:val="20"/>
        </w:rPr>
        <w:t>(муниципальной) услуги)</w:t>
      </w:r>
    </w:p>
    <w:p w:rsidR="0094298E" w:rsidRDefault="0094298E" w:rsidP="0094298E">
      <w:pPr>
        <w:spacing w:after="0" w:line="240" w:lineRule="auto"/>
        <w:rPr>
          <w:rFonts w:ascii="Times New Roman" w:hAnsi="Times New Roman"/>
          <w:sz w:val="20"/>
          <w:szCs w:val="20"/>
        </w:rPr>
      </w:pPr>
      <w:r>
        <w:rPr>
          <w:rFonts w:ascii="Times New Roman" w:hAnsi="Times New Roman"/>
          <w:sz w:val="20"/>
          <w:szCs w:val="20"/>
        </w:rPr>
        <w:br w:type="page"/>
      </w:r>
    </w:p>
    <w:p w:rsidR="00622CC6" w:rsidRDefault="00622CC6" w:rsidP="00622CC6">
      <w:pPr>
        <w:spacing w:after="0" w:line="240" w:lineRule="auto"/>
        <w:rPr>
          <w:rFonts w:ascii="Times New Roman" w:hAnsi="Times New Roman"/>
          <w:color w:val="000000"/>
          <w:spacing w:val="-6"/>
          <w:sz w:val="28"/>
          <w:szCs w:val="28"/>
        </w:rPr>
      </w:pPr>
    </w:p>
    <w:p w:rsidR="00622CC6" w:rsidRPr="0094298E" w:rsidRDefault="0094298E" w:rsidP="0094298E">
      <w:pPr>
        <w:widowControl w:val="0"/>
        <w:tabs>
          <w:tab w:val="left" w:leader="underscore" w:pos="9817"/>
        </w:tabs>
        <w:spacing w:after="0" w:line="240" w:lineRule="auto"/>
        <w:ind w:left="4678"/>
        <w:jc w:val="both"/>
        <w:rPr>
          <w:rFonts w:ascii="Times New Roman" w:hAnsi="Times New Roman" w:cs="Times New Roman"/>
          <w:sz w:val="28"/>
          <w:szCs w:val="28"/>
        </w:rPr>
      </w:pPr>
      <w:r>
        <w:rPr>
          <w:rFonts w:ascii="Times New Roman" w:hAnsi="Times New Roman" w:cs="Times New Roman"/>
          <w:color w:val="000000"/>
          <w:sz w:val="28"/>
          <w:szCs w:val="28"/>
          <w:lang w:bidi="ru-RU"/>
        </w:rPr>
        <w:t>Приложение №</w:t>
      </w:r>
      <w:r w:rsidR="00622CC6" w:rsidRPr="0094298E">
        <w:rPr>
          <w:rFonts w:ascii="Times New Roman" w:hAnsi="Times New Roman" w:cs="Times New Roman"/>
          <w:color w:val="000000"/>
          <w:sz w:val="28"/>
          <w:szCs w:val="28"/>
          <w:lang w:bidi="ru-RU"/>
        </w:rPr>
        <w:t>4</w:t>
      </w:r>
    </w:p>
    <w:p w:rsidR="00622CC6" w:rsidRPr="0094298E" w:rsidRDefault="00622CC6" w:rsidP="0094298E">
      <w:pPr>
        <w:widowControl w:val="0"/>
        <w:spacing w:after="0" w:line="240" w:lineRule="auto"/>
        <w:ind w:left="4678"/>
        <w:jc w:val="both"/>
        <w:rPr>
          <w:rFonts w:ascii="Times New Roman" w:hAnsi="Times New Roman" w:cs="Times New Roman"/>
          <w:sz w:val="28"/>
          <w:szCs w:val="28"/>
        </w:rPr>
      </w:pPr>
      <w:r w:rsidRPr="0094298E">
        <w:rPr>
          <w:rFonts w:ascii="Times New Roman" w:hAnsi="Times New Roman" w:cs="Times New Roman"/>
          <w:color w:val="000000"/>
          <w:sz w:val="28"/>
          <w:szCs w:val="28"/>
          <w:lang w:bidi="ru-RU"/>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 </w:t>
      </w:r>
    </w:p>
    <w:p w:rsidR="00622CC6" w:rsidRPr="0094298E" w:rsidRDefault="00622CC6" w:rsidP="0094298E">
      <w:pPr>
        <w:spacing w:after="0" w:line="240" w:lineRule="auto"/>
        <w:rPr>
          <w:rFonts w:ascii="Times New Roman" w:hAnsi="Times New Roman" w:cs="Times New Roman"/>
          <w:sz w:val="24"/>
          <w:szCs w:val="24"/>
          <w:lang w:bidi="ru-RU"/>
        </w:rPr>
      </w:pPr>
      <w:r w:rsidRPr="0094298E">
        <w:rPr>
          <w:rFonts w:ascii="Times New Roman" w:hAnsi="Times New Roman" w:cs="Times New Roman"/>
          <w:sz w:val="24"/>
          <w:szCs w:val="24"/>
        </w:rPr>
        <w:t xml:space="preserve"> (Бланк органа,</w:t>
      </w:r>
      <w:r w:rsidRPr="0094298E">
        <w:rPr>
          <w:rFonts w:ascii="Times New Roman" w:hAnsi="Times New Roman" w:cs="Times New Roman"/>
          <w:sz w:val="24"/>
          <w:szCs w:val="24"/>
        </w:rPr>
        <w:br/>
        <w:t>осуществляющего</w:t>
      </w:r>
      <w:r w:rsidRPr="0094298E">
        <w:rPr>
          <w:rFonts w:ascii="Times New Roman" w:hAnsi="Times New Roman" w:cs="Times New Roman"/>
          <w:sz w:val="24"/>
          <w:szCs w:val="24"/>
        </w:rPr>
        <w:br/>
        <w:t xml:space="preserve">предоставление </w:t>
      </w:r>
      <w:r w:rsidRPr="0094298E">
        <w:rPr>
          <w:rFonts w:ascii="Times New Roman" w:hAnsi="Times New Roman" w:cs="Times New Roman"/>
          <w:sz w:val="24"/>
          <w:szCs w:val="24"/>
          <w:lang w:bidi="ru-RU"/>
        </w:rPr>
        <w:t xml:space="preserve">государственной </w:t>
      </w:r>
    </w:p>
    <w:p w:rsidR="00622CC6" w:rsidRPr="0094298E" w:rsidRDefault="00622CC6" w:rsidP="0094298E">
      <w:pPr>
        <w:spacing w:after="0" w:line="240" w:lineRule="auto"/>
        <w:rPr>
          <w:rFonts w:ascii="Times New Roman" w:hAnsi="Times New Roman" w:cs="Times New Roman"/>
          <w:sz w:val="24"/>
          <w:szCs w:val="24"/>
        </w:rPr>
      </w:pPr>
      <w:r w:rsidRPr="0094298E">
        <w:rPr>
          <w:rFonts w:ascii="Times New Roman" w:hAnsi="Times New Roman" w:cs="Times New Roman"/>
          <w:sz w:val="24"/>
          <w:szCs w:val="24"/>
          <w:lang w:bidi="ru-RU"/>
        </w:rPr>
        <w:t>(муниципальной) услуги</w:t>
      </w:r>
      <w:r w:rsidRPr="0094298E">
        <w:rPr>
          <w:rFonts w:ascii="Times New Roman" w:hAnsi="Times New Roman" w:cs="Times New Roman"/>
          <w:sz w:val="24"/>
          <w:szCs w:val="24"/>
        </w:rPr>
        <w:t xml:space="preserve"> </w:t>
      </w:r>
    </w:p>
    <w:p w:rsidR="00622CC6" w:rsidRPr="0094298E" w:rsidRDefault="00622CC6" w:rsidP="0094298E">
      <w:pPr>
        <w:widowControl w:val="0"/>
        <w:spacing w:after="0" w:line="240" w:lineRule="auto"/>
        <w:ind w:left="5245"/>
        <w:rPr>
          <w:rFonts w:ascii="Times New Roman" w:hAnsi="Times New Roman" w:cs="Times New Roman"/>
          <w:iCs/>
          <w:sz w:val="24"/>
          <w:szCs w:val="28"/>
          <w:lang w:bidi="ru-RU"/>
        </w:rPr>
      </w:pPr>
      <w:r w:rsidRPr="0094298E">
        <w:rPr>
          <w:rFonts w:ascii="Times New Roman" w:hAnsi="Times New Roman" w:cs="Times New Roman"/>
          <w:iCs/>
          <w:sz w:val="24"/>
          <w:szCs w:val="28"/>
          <w:lang w:bidi="ru-RU"/>
        </w:rPr>
        <w:t>(фамилия, имя, отчество, место жительства - для физических лиц; полное наименование, место нахождения, ИНН –для юридических лиц )</w:t>
      </w:r>
    </w:p>
    <w:p w:rsidR="00622CC6" w:rsidRPr="0094298E" w:rsidRDefault="00622CC6" w:rsidP="0094298E">
      <w:pPr>
        <w:widowControl w:val="0"/>
        <w:spacing w:after="0" w:line="240" w:lineRule="auto"/>
        <w:ind w:right="140"/>
        <w:jc w:val="center"/>
        <w:rPr>
          <w:rFonts w:ascii="Times New Roman" w:hAnsi="Times New Roman" w:cs="Times New Roman"/>
          <w:bCs/>
          <w:sz w:val="26"/>
          <w:szCs w:val="26"/>
          <w:lang w:bidi="ru-RU"/>
        </w:rPr>
      </w:pPr>
      <w:r w:rsidRPr="0094298E">
        <w:rPr>
          <w:rFonts w:ascii="Times New Roman" w:hAnsi="Times New Roman" w:cs="Times New Roman"/>
          <w:bCs/>
          <w:sz w:val="26"/>
          <w:szCs w:val="26"/>
          <w:lang w:bidi="ru-RU"/>
        </w:rPr>
        <w:t>УВЕДОМЛЕНИЕ</w:t>
      </w:r>
    </w:p>
    <w:p w:rsidR="00622CC6" w:rsidRPr="0094298E" w:rsidRDefault="00622CC6" w:rsidP="0094298E">
      <w:pPr>
        <w:widowControl w:val="0"/>
        <w:spacing w:after="0" w:line="240" w:lineRule="auto"/>
        <w:ind w:right="140"/>
        <w:jc w:val="center"/>
        <w:rPr>
          <w:rFonts w:ascii="Times New Roman" w:hAnsi="Times New Roman" w:cs="Times New Roman"/>
          <w:bCs/>
          <w:sz w:val="26"/>
          <w:szCs w:val="26"/>
          <w:lang w:bidi="ru-RU"/>
        </w:rPr>
      </w:pPr>
      <w:r w:rsidRPr="0094298E">
        <w:rPr>
          <w:rFonts w:ascii="Times New Roman" w:hAnsi="Times New Roman" w:cs="Times New Roman"/>
          <w:bCs/>
          <w:sz w:val="26"/>
          <w:szCs w:val="26"/>
          <w:lang w:bidi="ru-RU"/>
        </w:rPr>
        <w:t>об отказе в приеме документов, необходимых для предоставления муниципальной услуги</w:t>
      </w:r>
    </w:p>
    <w:p w:rsidR="00622CC6" w:rsidRPr="0094298E" w:rsidRDefault="00622CC6" w:rsidP="0094298E">
      <w:pPr>
        <w:widowControl w:val="0"/>
        <w:spacing w:after="0" w:line="240" w:lineRule="auto"/>
        <w:ind w:right="140"/>
        <w:jc w:val="center"/>
        <w:rPr>
          <w:rFonts w:ascii="Times New Roman" w:hAnsi="Times New Roman" w:cs="Times New Roman"/>
          <w:bCs/>
          <w:sz w:val="26"/>
          <w:szCs w:val="26"/>
          <w:lang w:bidi="ru-RU"/>
        </w:rPr>
      </w:pPr>
    </w:p>
    <w:p w:rsidR="00622CC6" w:rsidRPr="0094298E" w:rsidRDefault="00622CC6" w:rsidP="0094298E">
      <w:pPr>
        <w:tabs>
          <w:tab w:val="left" w:pos="567"/>
          <w:tab w:val="left" w:pos="4536"/>
        </w:tabs>
        <w:spacing w:after="0" w:line="240" w:lineRule="auto"/>
        <w:jc w:val="center"/>
        <w:rPr>
          <w:rFonts w:ascii="Times New Roman" w:hAnsi="Times New Roman" w:cs="Times New Roman"/>
          <w:color w:val="000000"/>
          <w:sz w:val="28"/>
          <w:szCs w:val="24"/>
        </w:rPr>
      </w:pPr>
      <w:r w:rsidRPr="0094298E">
        <w:rPr>
          <w:rFonts w:ascii="Times New Roman" w:hAnsi="Times New Roman" w:cs="Times New Roman"/>
          <w:color w:val="000000"/>
          <w:sz w:val="28"/>
          <w:szCs w:val="24"/>
        </w:rPr>
        <w:t>от________________№_______________</w:t>
      </w:r>
    </w:p>
    <w:p w:rsidR="00622CC6" w:rsidRPr="0094298E" w:rsidRDefault="00622CC6" w:rsidP="0094298E">
      <w:pPr>
        <w:widowControl w:val="0"/>
        <w:spacing w:after="0" w:line="240" w:lineRule="auto"/>
        <w:ind w:left="460" w:right="320" w:firstLine="700"/>
        <w:rPr>
          <w:rFonts w:ascii="Times New Roman" w:hAnsi="Times New Roman" w:cs="Times New Roman"/>
          <w:iCs/>
          <w:sz w:val="15"/>
          <w:szCs w:val="15"/>
          <w:lang w:bidi="ru-RU"/>
        </w:rPr>
      </w:pPr>
    </w:p>
    <w:p w:rsidR="00622CC6" w:rsidRPr="0094298E" w:rsidRDefault="00622CC6" w:rsidP="0094298E">
      <w:pPr>
        <w:spacing w:after="0" w:line="240" w:lineRule="auto"/>
        <w:ind w:right="-1" w:firstLine="709"/>
        <w:jc w:val="both"/>
        <w:rPr>
          <w:rFonts w:ascii="Times New Roman" w:hAnsi="Times New Roman" w:cs="Times New Roman"/>
          <w:color w:val="000000"/>
          <w:sz w:val="28"/>
          <w:szCs w:val="28"/>
          <w:lang w:bidi="ru-RU"/>
        </w:rPr>
      </w:pPr>
      <w:r w:rsidRPr="0094298E">
        <w:rPr>
          <w:rFonts w:ascii="Times New Roman" w:hAnsi="Times New Roman" w:cs="Times New Roman"/>
          <w:color w:val="000000"/>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w:t>
      </w:r>
      <w:r w:rsidR="0094298E">
        <w:rPr>
          <w:rFonts w:ascii="Times New Roman" w:hAnsi="Times New Roman" w:cs="Times New Roman"/>
          <w:color w:val="000000"/>
          <w:sz w:val="28"/>
          <w:szCs w:val="28"/>
          <w:lang w:bidi="ru-RU"/>
        </w:rPr>
        <w:t>______________________________</w:t>
      </w:r>
    </w:p>
    <w:p w:rsidR="00622CC6" w:rsidRPr="0094298E" w:rsidRDefault="00622CC6" w:rsidP="0094298E">
      <w:pPr>
        <w:spacing w:after="0" w:line="240" w:lineRule="auto"/>
        <w:ind w:right="-1" w:firstLine="709"/>
        <w:jc w:val="center"/>
        <w:rPr>
          <w:rFonts w:ascii="Times New Roman" w:hAnsi="Times New Roman" w:cs="Times New Roman"/>
          <w:szCs w:val="20"/>
        </w:rPr>
      </w:pPr>
      <w:r w:rsidRPr="0094298E">
        <w:rPr>
          <w:rFonts w:ascii="Times New Roman" w:hAnsi="Times New Roman" w:cs="Times New Roman"/>
          <w:szCs w:val="20"/>
        </w:rPr>
        <w:t>(Ф.И.О. физического лица, наименование юридического лица– заявителя,</w:t>
      </w:r>
    </w:p>
    <w:p w:rsidR="00622CC6" w:rsidRPr="0094298E" w:rsidRDefault="00622CC6" w:rsidP="0094298E">
      <w:pPr>
        <w:spacing w:after="0" w:line="240" w:lineRule="auto"/>
        <w:ind w:right="-1"/>
        <w:jc w:val="both"/>
        <w:rPr>
          <w:rFonts w:ascii="Times New Roman" w:hAnsi="Times New Roman" w:cs="Times New Roman"/>
          <w:szCs w:val="20"/>
        </w:rPr>
      </w:pPr>
      <w:r w:rsidRPr="0094298E">
        <w:rPr>
          <w:rFonts w:ascii="Times New Roman" w:hAnsi="Times New Roman" w:cs="Times New Roman"/>
          <w:szCs w:val="20"/>
        </w:rPr>
        <w:t>__________________________________________________________</w:t>
      </w:r>
      <w:r w:rsidR="0094298E">
        <w:rPr>
          <w:rFonts w:ascii="Times New Roman" w:hAnsi="Times New Roman" w:cs="Times New Roman"/>
          <w:szCs w:val="20"/>
        </w:rPr>
        <w:t>_____________________________</w:t>
      </w:r>
    </w:p>
    <w:p w:rsidR="00622CC6" w:rsidRPr="0094298E" w:rsidRDefault="00622CC6" w:rsidP="0094298E">
      <w:pPr>
        <w:spacing w:after="0" w:line="240" w:lineRule="auto"/>
        <w:ind w:right="-1"/>
        <w:jc w:val="center"/>
        <w:rPr>
          <w:rFonts w:ascii="Times New Roman" w:hAnsi="Times New Roman" w:cs="Times New Roman"/>
          <w:szCs w:val="20"/>
        </w:rPr>
      </w:pPr>
      <w:r w:rsidRPr="0094298E">
        <w:rPr>
          <w:rFonts w:ascii="Times New Roman" w:hAnsi="Times New Roman" w:cs="Times New Roman"/>
          <w:szCs w:val="20"/>
        </w:rPr>
        <w:t>дата направления заявления)</w:t>
      </w:r>
    </w:p>
    <w:p w:rsidR="00622CC6" w:rsidRPr="0094298E" w:rsidRDefault="00622CC6" w:rsidP="0094298E">
      <w:pPr>
        <w:spacing w:after="0" w:line="240" w:lineRule="auto"/>
        <w:ind w:right="-1"/>
        <w:jc w:val="both"/>
        <w:rPr>
          <w:rFonts w:ascii="Times New Roman" w:hAnsi="Times New Roman" w:cs="Times New Roman"/>
          <w:sz w:val="28"/>
          <w:szCs w:val="24"/>
        </w:rPr>
      </w:pPr>
    </w:p>
    <w:p w:rsidR="00622CC6" w:rsidRPr="0094298E" w:rsidRDefault="00622CC6" w:rsidP="0094298E">
      <w:pPr>
        <w:spacing w:after="0" w:line="240" w:lineRule="auto"/>
        <w:ind w:right="-1"/>
        <w:jc w:val="both"/>
        <w:rPr>
          <w:rFonts w:ascii="Times New Roman" w:hAnsi="Times New Roman" w:cs="Times New Roman"/>
          <w:sz w:val="28"/>
          <w:szCs w:val="24"/>
        </w:rPr>
      </w:pPr>
      <w:r w:rsidRPr="0094298E">
        <w:rPr>
          <w:rFonts w:ascii="Times New Roman" w:hAnsi="Times New Roman" w:cs="Times New Roman"/>
          <w:sz w:val="28"/>
          <w:szCs w:val="24"/>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w:t>
      </w:r>
    </w:p>
    <w:p w:rsidR="00622CC6" w:rsidRPr="0094298E" w:rsidRDefault="00622CC6" w:rsidP="0094298E">
      <w:pPr>
        <w:spacing w:after="0" w:line="240" w:lineRule="auto"/>
        <w:ind w:right="-1"/>
        <w:jc w:val="center"/>
        <w:rPr>
          <w:rFonts w:ascii="Times New Roman" w:hAnsi="Times New Roman" w:cs="Times New Roman"/>
          <w:szCs w:val="20"/>
        </w:rPr>
      </w:pPr>
      <w:r w:rsidRPr="0094298E">
        <w:rPr>
          <w:rFonts w:ascii="Times New Roman" w:hAnsi="Times New Roman" w:cs="Times New Roman"/>
          <w:szCs w:val="20"/>
        </w:rPr>
        <w:t xml:space="preserve">(указываются основания отказа в приеме документов, необходимых для предоставления </w:t>
      </w:r>
    </w:p>
    <w:p w:rsidR="00622CC6" w:rsidRPr="0094298E" w:rsidRDefault="00622CC6" w:rsidP="0094298E">
      <w:pPr>
        <w:spacing w:after="0" w:line="240" w:lineRule="auto"/>
        <w:ind w:right="-1"/>
        <w:jc w:val="center"/>
        <w:rPr>
          <w:rFonts w:ascii="Times New Roman" w:hAnsi="Times New Roman" w:cs="Times New Roman"/>
          <w:szCs w:val="20"/>
        </w:rPr>
      </w:pPr>
      <w:r w:rsidRPr="0094298E">
        <w:rPr>
          <w:rFonts w:ascii="Times New Roman" w:hAnsi="Times New Roman" w:cs="Times New Roman"/>
          <w:szCs w:val="20"/>
        </w:rPr>
        <w:t>_______________________________________________________________________________________</w:t>
      </w:r>
    </w:p>
    <w:p w:rsidR="00622CC6" w:rsidRPr="0094298E" w:rsidRDefault="00622CC6" w:rsidP="0094298E">
      <w:pPr>
        <w:spacing w:after="0" w:line="240" w:lineRule="auto"/>
        <w:ind w:right="-1"/>
        <w:jc w:val="center"/>
        <w:rPr>
          <w:rFonts w:ascii="Times New Roman" w:hAnsi="Times New Roman" w:cs="Times New Roman"/>
          <w:szCs w:val="20"/>
        </w:rPr>
      </w:pPr>
      <w:r w:rsidRPr="0094298E">
        <w:rPr>
          <w:rFonts w:ascii="Times New Roman" w:hAnsi="Times New Roman" w:cs="Times New Roman"/>
          <w:szCs w:val="20"/>
        </w:rPr>
        <w:t>государственной (муниципальной) услуги)</w:t>
      </w:r>
    </w:p>
    <w:p w:rsidR="00622CC6" w:rsidRPr="0094298E" w:rsidRDefault="00622CC6" w:rsidP="0094298E">
      <w:pPr>
        <w:spacing w:after="0" w:line="240" w:lineRule="auto"/>
        <w:ind w:right="-1"/>
        <w:jc w:val="both"/>
        <w:rPr>
          <w:rFonts w:ascii="Times New Roman" w:hAnsi="Times New Roman" w:cs="Times New Roman"/>
          <w:sz w:val="28"/>
          <w:szCs w:val="24"/>
        </w:rPr>
      </w:pPr>
    </w:p>
    <w:p w:rsidR="00622CC6" w:rsidRPr="0094298E" w:rsidRDefault="00622CC6" w:rsidP="0094298E">
      <w:pPr>
        <w:spacing w:after="0" w:line="240" w:lineRule="auto"/>
        <w:ind w:firstLine="460"/>
        <w:rPr>
          <w:rFonts w:ascii="Times New Roman" w:hAnsi="Times New Roman" w:cs="Times New Roman"/>
          <w:sz w:val="28"/>
          <w:szCs w:val="28"/>
        </w:rPr>
      </w:pPr>
      <w:r w:rsidRPr="0094298E">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22CC6" w:rsidRPr="0094298E" w:rsidRDefault="00622CC6" w:rsidP="0094298E">
      <w:pPr>
        <w:spacing w:after="0" w:line="240" w:lineRule="auto"/>
        <w:ind w:right="-1" w:firstLine="460"/>
        <w:jc w:val="both"/>
        <w:rPr>
          <w:rFonts w:ascii="Times New Roman" w:hAnsi="Times New Roman" w:cs="Times New Roman"/>
          <w:sz w:val="28"/>
          <w:szCs w:val="24"/>
        </w:rPr>
      </w:pPr>
      <w:r w:rsidRPr="0094298E">
        <w:rPr>
          <w:rFonts w:ascii="Times New Roman" w:hAnsi="Times New Roman" w:cs="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22CC6" w:rsidRPr="0094298E" w:rsidRDefault="00622CC6" w:rsidP="0094298E">
      <w:pPr>
        <w:spacing w:after="0" w:line="240" w:lineRule="auto"/>
        <w:ind w:right="-1" w:firstLine="460"/>
        <w:jc w:val="both"/>
        <w:rPr>
          <w:rFonts w:ascii="Times New Roman" w:hAnsi="Times New Roman" w:cs="Times New Roman"/>
          <w:sz w:val="28"/>
          <w:szCs w:val="24"/>
        </w:rPr>
      </w:pPr>
    </w:p>
    <w:p w:rsidR="00622CC6" w:rsidRPr="0094298E" w:rsidRDefault="00622CC6" w:rsidP="0094298E">
      <w:pPr>
        <w:spacing w:after="0" w:line="240" w:lineRule="auto"/>
        <w:rPr>
          <w:rFonts w:ascii="Times New Roman" w:hAnsi="Times New Roman" w:cs="Times New Roman"/>
          <w:sz w:val="24"/>
          <w:szCs w:val="24"/>
        </w:rPr>
      </w:pPr>
    </w:p>
    <w:p w:rsidR="00622CC6" w:rsidRPr="0094298E" w:rsidRDefault="00622CC6" w:rsidP="0094298E">
      <w:pPr>
        <w:spacing w:after="0" w:line="240" w:lineRule="auto"/>
        <w:rPr>
          <w:rFonts w:ascii="Times New Roman" w:hAnsi="Times New Roman" w:cs="Times New Roman"/>
          <w:sz w:val="24"/>
          <w:szCs w:val="24"/>
        </w:rPr>
      </w:pPr>
    </w:p>
    <w:p w:rsidR="00622CC6" w:rsidRPr="0094298E" w:rsidRDefault="00622CC6" w:rsidP="0094298E">
      <w:pPr>
        <w:spacing w:after="0" w:line="240" w:lineRule="auto"/>
        <w:rPr>
          <w:rFonts w:ascii="Times New Roman" w:hAnsi="Times New Roman" w:cs="Times New Roman"/>
          <w:sz w:val="28"/>
          <w:szCs w:val="24"/>
        </w:rPr>
      </w:pPr>
      <w:r w:rsidRPr="0094298E">
        <w:rPr>
          <w:rFonts w:ascii="Times New Roman" w:hAnsi="Times New Roman" w:cs="Times New Roman"/>
          <w:sz w:val="28"/>
          <w:szCs w:val="24"/>
        </w:rPr>
        <w:t>Должностное лицо (ФИО)</w:t>
      </w: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r w:rsidRPr="0094298E">
        <w:rPr>
          <w:rFonts w:ascii="Times New Roman" w:hAnsi="Times New Roman" w:cs="Times New Roman"/>
          <w:sz w:val="20"/>
          <w:szCs w:val="20"/>
        </w:rPr>
        <w:t>(подпись должностного лица органа, осуществляющего</w:t>
      </w: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r w:rsidRPr="0094298E">
        <w:rPr>
          <w:rFonts w:ascii="Times New Roman" w:hAnsi="Times New Roman" w:cs="Times New Roman"/>
          <w:sz w:val="20"/>
          <w:szCs w:val="20"/>
        </w:rPr>
        <w:t xml:space="preserve">предоставление государственной </w:t>
      </w:r>
    </w:p>
    <w:p w:rsidR="00622CC6" w:rsidRPr="0094298E" w:rsidRDefault="00622CC6" w:rsidP="0094298E">
      <w:pPr>
        <w:pBdr>
          <w:top w:val="single" w:sz="4" w:space="9" w:color="000000"/>
        </w:pBdr>
        <w:spacing w:after="0" w:line="240" w:lineRule="auto"/>
        <w:ind w:left="5670"/>
        <w:jc w:val="center"/>
        <w:rPr>
          <w:rFonts w:ascii="Times New Roman" w:hAnsi="Times New Roman" w:cs="Times New Roman"/>
          <w:sz w:val="20"/>
          <w:szCs w:val="20"/>
        </w:rPr>
      </w:pPr>
      <w:r w:rsidRPr="0094298E">
        <w:rPr>
          <w:rFonts w:ascii="Times New Roman" w:hAnsi="Times New Roman" w:cs="Times New Roman"/>
          <w:sz w:val="20"/>
          <w:szCs w:val="20"/>
        </w:rPr>
        <w:t>(муниципальной) услуги)</w:t>
      </w:r>
    </w:p>
    <w:p w:rsidR="00622CC6" w:rsidRDefault="00622CC6" w:rsidP="00622CC6">
      <w:pPr>
        <w:autoSpaceDE w:val="0"/>
        <w:autoSpaceDN w:val="0"/>
        <w:adjustRightInd w:val="0"/>
        <w:spacing w:after="0" w:line="240" w:lineRule="auto"/>
        <w:rPr>
          <w:rFonts w:ascii="Times New Roman" w:hAnsi="Times New Roman"/>
          <w:spacing w:val="-6"/>
          <w:sz w:val="28"/>
          <w:szCs w:val="28"/>
        </w:rPr>
      </w:pPr>
    </w:p>
    <w:p w:rsidR="00622CC6" w:rsidRDefault="00622CC6" w:rsidP="00622CC6">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22CC6" w:rsidRDefault="00622CC6" w:rsidP="00622CC6">
      <w:pPr>
        <w:spacing w:after="0" w:line="240" w:lineRule="auto"/>
        <w:rPr>
          <w:rFonts w:ascii="Times New Roman" w:hAnsi="Times New Roman"/>
          <w:bCs/>
          <w:color w:val="000000"/>
          <w:sz w:val="28"/>
          <w:szCs w:val="28"/>
        </w:rPr>
        <w:sectPr w:rsidR="00622CC6" w:rsidSect="00BB638C">
          <w:footerReference w:type="default" r:id="rId11"/>
          <w:pgSz w:w="11907" w:h="16840"/>
          <w:pgMar w:top="1134" w:right="851" w:bottom="1134" w:left="1418" w:header="720" w:footer="720" w:gutter="0"/>
          <w:cols w:space="720"/>
          <w:titlePg/>
          <w:rtlGutter/>
          <w:docGrid w:linePitch="299"/>
        </w:sectPr>
      </w:pPr>
    </w:p>
    <w:p w:rsidR="00622CC6" w:rsidRDefault="00622CC6" w:rsidP="00622CC6">
      <w:pPr>
        <w:autoSpaceDE w:val="0"/>
        <w:autoSpaceDN w:val="0"/>
        <w:adjustRightInd w:val="0"/>
        <w:spacing w:after="0" w:line="240" w:lineRule="auto"/>
        <w:ind w:left="7655"/>
        <w:jc w:val="both"/>
        <w:rPr>
          <w:rFonts w:ascii="Times New Roman" w:hAnsi="Times New Roman"/>
          <w:color w:val="000000"/>
          <w:sz w:val="28"/>
          <w:szCs w:val="28"/>
          <w:lang w:bidi="ru-RU"/>
        </w:rPr>
      </w:pPr>
      <w:r>
        <w:rPr>
          <w:rFonts w:ascii="Times New Roman" w:hAnsi="Times New Roman"/>
          <w:bCs/>
          <w:color w:val="000000"/>
          <w:sz w:val="28"/>
          <w:szCs w:val="28"/>
        </w:rPr>
        <w:lastRenderedPageBreak/>
        <w:t>Приложение №</w:t>
      </w:r>
      <w:r w:rsidRPr="00622CC6">
        <w:rPr>
          <w:rFonts w:ascii="Times New Roman" w:hAnsi="Times New Roman"/>
          <w:bCs/>
          <w:color w:val="000000"/>
          <w:sz w:val="28"/>
          <w:szCs w:val="28"/>
        </w:rPr>
        <w:t>5</w:t>
      </w:r>
      <w:r>
        <w:rPr>
          <w:rFonts w:ascii="Times New Roman" w:hAnsi="Times New Roman"/>
          <w:bCs/>
          <w:color w:val="000000"/>
          <w:sz w:val="28"/>
          <w:szCs w:val="28"/>
        </w:rPr>
        <w:t xml:space="preserve"> </w:t>
      </w:r>
      <w:r w:rsidRPr="00622CC6">
        <w:rPr>
          <w:rFonts w:ascii="Times New Roman" w:hAnsi="Times New Roman"/>
          <w:color w:val="000000"/>
          <w:sz w:val="28"/>
          <w:szCs w:val="28"/>
          <w:lang w:bidi="ru-RU"/>
        </w:rPr>
        <w:t xml:space="preserve">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Питерского муниципального района» </w:t>
      </w:r>
    </w:p>
    <w:p w:rsidR="00622CC6" w:rsidRPr="00622CC6" w:rsidRDefault="00622CC6" w:rsidP="00622CC6">
      <w:pPr>
        <w:autoSpaceDE w:val="0"/>
        <w:autoSpaceDN w:val="0"/>
        <w:adjustRightInd w:val="0"/>
        <w:spacing w:after="0" w:line="240" w:lineRule="auto"/>
        <w:ind w:left="7655"/>
        <w:jc w:val="both"/>
        <w:rPr>
          <w:rFonts w:ascii="Times New Roman" w:hAnsi="Times New Roman"/>
          <w:bCs/>
          <w:color w:val="000000"/>
          <w:sz w:val="32"/>
          <w:szCs w:val="28"/>
        </w:rPr>
      </w:pPr>
    </w:p>
    <w:p w:rsidR="00622CC6" w:rsidRPr="00622CC6" w:rsidRDefault="00622CC6" w:rsidP="00622CC6">
      <w:pPr>
        <w:widowControl w:val="0"/>
        <w:tabs>
          <w:tab w:val="left" w:pos="567"/>
        </w:tabs>
        <w:spacing w:after="0" w:line="240" w:lineRule="auto"/>
        <w:ind w:firstLine="426"/>
        <w:jc w:val="center"/>
        <w:rPr>
          <w:rFonts w:ascii="Times New Roman" w:hAnsi="Times New Roman"/>
          <w:color w:val="000000"/>
          <w:sz w:val="28"/>
          <w:szCs w:val="24"/>
        </w:rPr>
      </w:pPr>
      <w:r w:rsidRPr="00622CC6">
        <w:rPr>
          <w:rFonts w:ascii="Times New Roman" w:hAnsi="Times New Roman"/>
          <w:color w:val="000000"/>
          <w:sz w:val="28"/>
          <w:szCs w:val="24"/>
        </w:rPr>
        <w:t>Состав, последовательность и сроки выполнения административных процедур (действий) при предоставлении муниципальной услуги</w:t>
      </w:r>
    </w:p>
    <w:p w:rsidR="00622CC6" w:rsidRPr="00622CC6" w:rsidRDefault="00622CC6" w:rsidP="00622CC6">
      <w:pPr>
        <w:widowControl w:val="0"/>
        <w:tabs>
          <w:tab w:val="left" w:pos="567"/>
        </w:tabs>
        <w:spacing w:after="0" w:line="240" w:lineRule="auto"/>
        <w:ind w:firstLine="426"/>
        <w:jc w:val="center"/>
        <w:rPr>
          <w:rFonts w:ascii="Times New Roman" w:hAnsi="Times New Roman"/>
          <w:color w:val="000000"/>
          <w:sz w:val="28"/>
          <w:szCs w:val="24"/>
        </w:rPr>
      </w:pPr>
    </w:p>
    <w:p w:rsidR="00622CC6" w:rsidRPr="00622CC6" w:rsidRDefault="00622CC6" w:rsidP="00622CC6">
      <w:pPr>
        <w:spacing w:after="0" w:line="240" w:lineRule="auto"/>
        <w:rPr>
          <w:rFonts w:ascii="Times New Roman" w:hAnsi="Times New Roman"/>
          <w:bCs/>
          <w:color w:val="000000"/>
          <w:sz w:val="28"/>
          <w:szCs w:val="28"/>
        </w:rPr>
      </w:pPr>
    </w:p>
    <w:tbl>
      <w:tblPr>
        <w:tblStyle w:val="a5"/>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22CC6" w:rsidRPr="00622CC6" w:rsidTr="00622CC6">
        <w:trPr>
          <w:jc w:val="center"/>
        </w:trPr>
        <w:tc>
          <w:tcPr>
            <w:tcW w:w="2830"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94298E" w:rsidP="00622CC6">
            <w:pPr>
              <w:spacing w:after="0" w:line="240" w:lineRule="auto"/>
              <w:jc w:val="center"/>
              <w:rPr>
                <w:rFonts w:ascii="Times New Roman" w:hAnsi="Times New Roman"/>
                <w:sz w:val="24"/>
                <w:szCs w:val="24"/>
              </w:rPr>
            </w:pPr>
            <w:r>
              <w:rPr>
                <w:rFonts w:ascii="Times New Roman" w:hAnsi="Times New Roman"/>
                <w:sz w:val="24"/>
                <w:szCs w:val="24"/>
              </w:rPr>
              <w:t>Срок выполнения администра</w:t>
            </w:r>
            <w:r w:rsidR="00622CC6" w:rsidRPr="00622CC6">
              <w:rPr>
                <w:rFonts w:ascii="Times New Roman" w:hAnsi="Times New Roman"/>
                <w:sz w:val="24"/>
                <w:szCs w:val="24"/>
              </w:rPr>
              <w:t>тивных действий</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94298E" w:rsidP="00622CC6">
            <w:pPr>
              <w:spacing w:after="0" w:line="240" w:lineRule="auto"/>
              <w:jc w:val="center"/>
              <w:rPr>
                <w:rFonts w:ascii="Times New Roman" w:hAnsi="Times New Roman"/>
                <w:sz w:val="24"/>
                <w:szCs w:val="24"/>
              </w:rPr>
            </w:pPr>
            <w:r>
              <w:rPr>
                <w:rFonts w:ascii="Times New Roman" w:hAnsi="Times New Roman"/>
                <w:sz w:val="24"/>
                <w:szCs w:val="24"/>
              </w:rPr>
              <w:t>Должност</w:t>
            </w:r>
            <w:r w:rsidR="00622CC6" w:rsidRPr="00622CC6">
              <w:rPr>
                <w:rFonts w:ascii="Times New Roman" w:hAnsi="Times New Roman"/>
                <w:sz w:val="24"/>
                <w:szCs w:val="24"/>
              </w:rPr>
              <w:t>ное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Место выполнения</w:t>
            </w:r>
            <w:r w:rsidR="0094298E">
              <w:rPr>
                <w:rFonts w:ascii="Times New Roman" w:hAnsi="Times New Roman"/>
                <w:sz w:val="24"/>
                <w:szCs w:val="24"/>
              </w:rPr>
              <w:t xml:space="preserve"> административно</w:t>
            </w:r>
            <w:r w:rsidRPr="00622CC6">
              <w:rPr>
                <w:rFonts w:ascii="Times New Roman" w:hAnsi="Times New Roman"/>
                <w:sz w:val="24"/>
                <w:szCs w:val="24"/>
              </w:rPr>
              <w:t>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eastAsia="Calibri" w:hAnsi="Times New Roman"/>
                <w:sz w:val="24"/>
                <w:szCs w:val="24"/>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Результат административного действия, способ фиксации</w:t>
            </w:r>
          </w:p>
        </w:tc>
      </w:tr>
      <w:tr w:rsidR="00622CC6" w:rsidRPr="00622CC6" w:rsidTr="00622CC6">
        <w:trPr>
          <w:jc w:val="center"/>
        </w:trPr>
        <w:tc>
          <w:tcPr>
            <w:tcW w:w="2830"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6</w:t>
            </w: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7</w:t>
            </w:r>
          </w:p>
        </w:tc>
      </w:tr>
      <w:tr w:rsidR="00622CC6" w:rsidRPr="00622CC6" w:rsidTr="00622CC6">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622CC6" w:rsidRPr="00622CC6" w:rsidRDefault="00622CC6" w:rsidP="00622CC6">
            <w:pPr>
              <w:pStyle w:val="a9"/>
              <w:numPr>
                <w:ilvl w:val="0"/>
                <w:numId w:val="19"/>
              </w:numPr>
              <w:spacing w:after="0" w:line="240" w:lineRule="auto"/>
              <w:jc w:val="center"/>
              <w:rPr>
                <w:rFonts w:ascii="Times New Roman" w:hAnsi="Times New Roman"/>
                <w:sz w:val="24"/>
                <w:szCs w:val="24"/>
              </w:rPr>
            </w:pPr>
            <w:r w:rsidRPr="00622CC6">
              <w:rPr>
                <w:rFonts w:ascii="Times New Roman" w:hAnsi="Times New Roman"/>
                <w:sz w:val="24"/>
                <w:szCs w:val="24"/>
              </w:rPr>
              <w:t>Проверка документов и регистрация заявления</w:t>
            </w:r>
          </w:p>
          <w:p w:rsidR="00622CC6" w:rsidRPr="00622CC6" w:rsidRDefault="00622CC6" w:rsidP="00622CC6">
            <w:pPr>
              <w:spacing w:after="0" w:line="240" w:lineRule="auto"/>
              <w:ind w:left="360"/>
              <w:rPr>
                <w:rFonts w:ascii="Times New Roman" w:hAnsi="Times New Roman"/>
                <w:sz w:val="24"/>
                <w:szCs w:val="24"/>
              </w:rPr>
            </w:pPr>
          </w:p>
        </w:tc>
      </w:tr>
      <w:tr w:rsidR="00622CC6" w:rsidRPr="00622CC6" w:rsidTr="00622CC6">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 1 рабочего дня</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 xml:space="preserve">регистрация заявления и документов в ГИС (присвоение номера и датирование); </w:t>
            </w:r>
          </w:p>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 xml:space="preserve">назначение должностного лица, </w:t>
            </w:r>
            <w:r w:rsidRPr="00622CC6">
              <w:rPr>
                <w:rFonts w:ascii="Times New Roman" w:hAnsi="Times New Roman"/>
                <w:sz w:val="24"/>
                <w:szCs w:val="24"/>
              </w:rPr>
              <w:lastRenderedPageBreak/>
              <w:t>ответственного за предоставление муниципальной услуги, и передача ему документов</w:t>
            </w:r>
          </w:p>
        </w:tc>
      </w:tr>
      <w:tr w:rsidR="00622CC6" w:rsidRPr="00622CC6" w:rsidTr="00622CC6">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r>
      <w:tr w:rsidR="00622CC6" w:rsidRPr="00622CC6" w:rsidTr="00622CC6">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r>
      <w:tr w:rsidR="00622CC6" w:rsidRPr="00622CC6" w:rsidTr="00622CC6">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jc w:val="center"/>
              <w:rPr>
                <w:rFonts w:ascii="Times New Roman" w:hAnsi="Times New Roman"/>
                <w:sz w:val="24"/>
                <w:szCs w:val="24"/>
              </w:rPr>
            </w:pPr>
            <w:r w:rsidRPr="00622CC6">
              <w:rPr>
                <w:rFonts w:ascii="Times New Roman" w:hAnsi="Times New Roman"/>
                <w:sz w:val="24"/>
                <w:szCs w:val="24"/>
              </w:rPr>
              <w:t>2.</w:t>
            </w:r>
            <w:r w:rsidRPr="00622CC6">
              <w:rPr>
                <w:rFonts w:ascii="Times New Roman" w:hAnsi="Times New Roman"/>
                <w:sz w:val="24"/>
                <w:szCs w:val="24"/>
              </w:rPr>
              <w:tab/>
              <w:t>Получение сведений посредством СМЭВ</w:t>
            </w:r>
          </w:p>
          <w:p w:rsidR="00622CC6" w:rsidRPr="00622CC6" w:rsidRDefault="00622CC6" w:rsidP="00622CC6">
            <w:pPr>
              <w:spacing w:after="0" w:line="240" w:lineRule="auto"/>
              <w:jc w:val="center"/>
              <w:rPr>
                <w:rFonts w:ascii="Times New Roman" w:hAnsi="Times New Roman"/>
                <w:sz w:val="24"/>
                <w:szCs w:val="24"/>
              </w:rPr>
            </w:pPr>
          </w:p>
        </w:tc>
      </w:tr>
      <w:tr w:rsidR="00622CC6" w:rsidRPr="00622CC6" w:rsidTr="00622CC6">
        <w:trPr>
          <w:jc w:val="center"/>
        </w:trPr>
        <w:tc>
          <w:tcPr>
            <w:tcW w:w="2830"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пакет зарегистрированных документов, поступивших должностному лицу,</w:t>
            </w:r>
          </w:p>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 xml:space="preserve">должностное лицо Уполномоченного органа, ответственное за предоставление </w:t>
            </w:r>
            <w:r w:rsidRPr="00622CC6">
              <w:rPr>
                <w:rFonts w:ascii="Times New Roman" w:hAnsi="Times New Roman"/>
                <w:sz w:val="24"/>
                <w:szCs w:val="24"/>
              </w:rPr>
              <w:lastRenderedPageBreak/>
              <w:t>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lastRenderedPageBreak/>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 xml:space="preserve">отсутствие документов, необходимых для предоставления муниципальной </w:t>
            </w:r>
            <w:r w:rsidRPr="00622CC6">
              <w:rPr>
                <w:rFonts w:ascii="Times New Roman" w:hAnsi="Times New Roman"/>
                <w:sz w:val="24"/>
                <w:szCs w:val="24"/>
              </w:rPr>
              <w:lastRenderedPageBreak/>
              <w:t>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w:t>
            </w:r>
            <w:r w:rsidRPr="00622CC6">
              <w:rPr>
                <w:rFonts w:ascii="Times New Roman" w:hAnsi="Times New Roman"/>
                <w:sz w:val="24"/>
                <w:szCs w:val="24"/>
              </w:rPr>
              <w:lastRenderedPageBreak/>
              <w:t>е пунктом 2.7 Административного регламента, в том числе с использованием СМЭВ</w:t>
            </w:r>
          </w:p>
        </w:tc>
      </w:tr>
      <w:tr w:rsidR="00622CC6" w:rsidRPr="00622CC6" w:rsidTr="00622CC6">
        <w:trPr>
          <w:jc w:val="center"/>
        </w:trPr>
        <w:tc>
          <w:tcPr>
            <w:tcW w:w="2830"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Уполномоченный орган) /ГИС/ ПГС / СМЭВ</w:t>
            </w:r>
          </w:p>
        </w:tc>
        <w:tc>
          <w:tcPr>
            <w:tcW w:w="1418"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получение документов (сведений), необходимых для предоставления муниципальной  услуги</w:t>
            </w:r>
          </w:p>
        </w:tc>
      </w:tr>
      <w:tr w:rsidR="00622CC6" w:rsidRPr="00622CC6" w:rsidTr="00622CC6">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622CC6" w:rsidRPr="00622CC6" w:rsidRDefault="00622CC6" w:rsidP="00622CC6">
            <w:pPr>
              <w:pStyle w:val="a9"/>
              <w:numPr>
                <w:ilvl w:val="0"/>
                <w:numId w:val="20"/>
              </w:numPr>
              <w:spacing w:after="0" w:line="240" w:lineRule="auto"/>
              <w:jc w:val="center"/>
              <w:rPr>
                <w:rFonts w:ascii="Times New Roman" w:hAnsi="Times New Roman"/>
                <w:sz w:val="24"/>
                <w:szCs w:val="24"/>
              </w:rPr>
            </w:pPr>
            <w:r w:rsidRPr="00622CC6">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22CC6" w:rsidRPr="00622CC6" w:rsidRDefault="00622CC6" w:rsidP="00622CC6">
            <w:pPr>
              <w:pStyle w:val="a9"/>
              <w:spacing w:after="0" w:line="240" w:lineRule="auto"/>
              <w:rPr>
                <w:rFonts w:ascii="Times New Roman" w:hAnsi="Times New Roman"/>
                <w:sz w:val="24"/>
                <w:szCs w:val="24"/>
              </w:rPr>
            </w:pPr>
          </w:p>
        </w:tc>
      </w:tr>
      <w:tr w:rsidR="00622CC6" w:rsidRPr="00622CC6" w:rsidTr="00622CC6">
        <w:trPr>
          <w:jc w:val="center"/>
        </w:trPr>
        <w:tc>
          <w:tcPr>
            <w:tcW w:w="2830"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пакет зарегистрированных документов, поступивших должностному лицу,</w:t>
            </w:r>
          </w:p>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 xml:space="preserve">должностное лицо Уполномоченного органа, ответственное за предоставление </w:t>
            </w:r>
            <w:r w:rsidRPr="00622CC6">
              <w:rPr>
                <w:rFonts w:ascii="Times New Roman" w:hAnsi="Times New Roman"/>
                <w:sz w:val="24"/>
                <w:szCs w:val="24"/>
              </w:rPr>
              <w:lastRenderedPageBreak/>
              <w:t>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lastRenderedPageBreak/>
              <w:t xml:space="preserve">Уполномоченный орган)/ГИС / </w:t>
            </w:r>
          </w:p>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ПГС</w:t>
            </w:r>
          </w:p>
        </w:tc>
        <w:tc>
          <w:tcPr>
            <w:tcW w:w="1418"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 xml:space="preserve">основания отказа в предоставлении  муниципальной услуги, предусмотренные </w:t>
            </w:r>
            <w:r w:rsidRPr="00622CC6">
              <w:rPr>
                <w:rFonts w:ascii="Times New Roman" w:hAnsi="Times New Roman"/>
                <w:sz w:val="24"/>
                <w:szCs w:val="24"/>
              </w:rPr>
              <w:lastRenderedPageBreak/>
              <w:t>пунктом 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lastRenderedPageBreak/>
              <w:t>Принятие решения о проведении</w:t>
            </w:r>
            <w:r w:rsidRPr="00622CC6">
              <w:t xml:space="preserve"> </w:t>
            </w:r>
            <w:r w:rsidRPr="00622CC6">
              <w:rPr>
                <w:rFonts w:ascii="Times New Roman" w:hAnsi="Times New Roman"/>
                <w:sz w:val="24"/>
                <w:szCs w:val="24"/>
              </w:rPr>
              <w:t>проведение публичных слушаний или общественных обсуждений</w:t>
            </w:r>
          </w:p>
        </w:tc>
      </w:tr>
      <w:tr w:rsidR="00622CC6" w:rsidRPr="00622CC6" w:rsidTr="00622CC6">
        <w:trPr>
          <w:jc w:val="center"/>
        </w:trPr>
        <w:tc>
          <w:tcPr>
            <w:tcW w:w="2830"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проведение публичных слушаний или общественных обсуждений</w:t>
            </w:r>
          </w:p>
          <w:p w:rsidR="00622CC6" w:rsidRPr="00622CC6" w:rsidRDefault="00622CC6" w:rsidP="00622CC6">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долж</w:t>
            </w:r>
            <w:r w:rsidR="0094298E">
              <w:rPr>
                <w:rFonts w:ascii="Times New Roman" w:hAnsi="Times New Roman"/>
                <w:sz w:val="24"/>
                <w:szCs w:val="24"/>
              </w:rPr>
              <w:t>ностное лицо Уполномоченного органа, ответствен</w:t>
            </w:r>
            <w:r w:rsidRPr="00622CC6">
              <w:rPr>
                <w:rFonts w:ascii="Times New Roman" w:hAnsi="Times New Roman"/>
                <w:sz w:val="24"/>
                <w:szCs w:val="24"/>
              </w:rPr>
              <w:t>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подготовка рекомендаций Комиссии</w:t>
            </w:r>
          </w:p>
        </w:tc>
      </w:tr>
      <w:tr w:rsidR="00622CC6" w:rsidRPr="00622CC6" w:rsidTr="00622CC6">
        <w:trPr>
          <w:jc w:val="center"/>
        </w:trPr>
        <w:tc>
          <w:tcPr>
            <w:tcW w:w="14561" w:type="dxa"/>
            <w:gridSpan w:val="7"/>
            <w:tcBorders>
              <w:top w:val="single" w:sz="4" w:space="0" w:color="auto"/>
              <w:left w:val="single" w:sz="4" w:space="0" w:color="auto"/>
              <w:bottom w:val="single" w:sz="4" w:space="0" w:color="auto"/>
              <w:right w:val="single" w:sz="4" w:space="0" w:color="auto"/>
            </w:tcBorders>
          </w:tcPr>
          <w:p w:rsidR="00622CC6" w:rsidRPr="00622CC6" w:rsidRDefault="00622CC6" w:rsidP="00622CC6">
            <w:pPr>
              <w:pStyle w:val="a9"/>
              <w:numPr>
                <w:ilvl w:val="0"/>
                <w:numId w:val="20"/>
              </w:numPr>
              <w:spacing w:after="0" w:line="240" w:lineRule="auto"/>
              <w:jc w:val="center"/>
              <w:rPr>
                <w:rFonts w:ascii="Times New Roman" w:hAnsi="Times New Roman"/>
                <w:sz w:val="24"/>
                <w:szCs w:val="24"/>
              </w:rPr>
            </w:pPr>
            <w:r w:rsidRPr="00622CC6">
              <w:rPr>
                <w:rFonts w:ascii="Times New Roman" w:hAnsi="Times New Roman"/>
                <w:sz w:val="24"/>
                <w:szCs w:val="24"/>
              </w:rPr>
              <w:t>Принятие решения</w:t>
            </w:r>
          </w:p>
          <w:p w:rsidR="00622CC6" w:rsidRPr="0094298E" w:rsidRDefault="00622CC6" w:rsidP="0094298E">
            <w:pPr>
              <w:spacing w:after="0" w:line="240" w:lineRule="auto"/>
              <w:rPr>
                <w:rFonts w:ascii="Times New Roman" w:hAnsi="Times New Roman"/>
                <w:sz w:val="24"/>
                <w:szCs w:val="24"/>
              </w:rPr>
            </w:pPr>
          </w:p>
        </w:tc>
      </w:tr>
      <w:tr w:rsidR="00622CC6" w:rsidRPr="00622CC6" w:rsidTr="00622CC6">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Не более 7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22CC6" w:rsidRPr="00622CC6" w:rsidRDefault="0094298E" w:rsidP="00622CC6">
            <w:pPr>
              <w:spacing w:after="0" w:line="240" w:lineRule="auto"/>
              <w:rPr>
                <w:rFonts w:ascii="Times New Roman" w:hAnsi="Times New Roman"/>
                <w:sz w:val="24"/>
                <w:szCs w:val="24"/>
              </w:rPr>
            </w:pPr>
            <w:r>
              <w:rPr>
                <w:rFonts w:ascii="Times New Roman" w:hAnsi="Times New Roman"/>
                <w:sz w:val="24"/>
                <w:szCs w:val="24"/>
              </w:rPr>
              <w:t>Руководитель Уполномо</w:t>
            </w:r>
            <w:r w:rsidR="00622CC6" w:rsidRPr="00622CC6">
              <w:rPr>
                <w:rFonts w:ascii="Times New Roman" w:hAnsi="Times New Roman"/>
                <w:sz w:val="24"/>
                <w:szCs w:val="24"/>
              </w:rPr>
              <w:t xml:space="preserve">ченного органа или иное </w:t>
            </w:r>
            <w:r>
              <w:rPr>
                <w:rFonts w:ascii="Times New Roman" w:hAnsi="Times New Roman"/>
                <w:sz w:val="24"/>
                <w:szCs w:val="24"/>
              </w:rPr>
              <w:lastRenderedPageBreak/>
              <w:t>уполномо</w:t>
            </w:r>
            <w:r w:rsidR="00622CC6" w:rsidRPr="00622CC6">
              <w:rPr>
                <w:rFonts w:ascii="Times New Roman" w:hAnsi="Times New Roman"/>
                <w:sz w:val="24"/>
                <w:szCs w:val="24"/>
              </w:rPr>
              <w:t>ченное им лицо</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w:t>
            </w:r>
          </w:p>
        </w:tc>
        <w:tc>
          <w:tcPr>
            <w:tcW w:w="1949" w:type="dxa"/>
            <w:vMerge w:val="restart"/>
            <w:tcBorders>
              <w:top w:val="single" w:sz="4" w:space="0" w:color="auto"/>
              <w:left w:val="single" w:sz="4" w:space="0" w:color="auto"/>
              <w:bottom w:val="single" w:sz="4" w:space="0" w:color="auto"/>
              <w:right w:val="single" w:sz="4" w:space="0" w:color="auto"/>
            </w:tcBorders>
          </w:tcPr>
          <w:p w:rsidR="00622CC6" w:rsidRPr="00622CC6" w:rsidRDefault="00622CC6" w:rsidP="00622CC6">
            <w:pPr>
              <w:spacing w:after="0" w:line="240" w:lineRule="auto"/>
              <w:rPr>
                <w:rFonts w:ascii="Times New Roman" w:eastAsia="Calibri" w:hAnsi="Times New Roman"/>
                <w:color w:val="000000"/>
                <w:sz w:val="24"/>
                <w:szCs w:val="24"/>
              </w:rPr>
            </w:pPr>
            <w:r w:rsidRPr="00622CC6">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w:t>
            </w:r>
            <w:r w:rsidRPr="00622CC6">
              <w:rPr>
                <w:rFonts w:ascii="Times New Roman" w:eastAsia="Calibri" w:hAnsi="Times New Roman"/>
                <w:color w:val="000000"/>
                <w:sz w:val="24"/>
                <w:szCs w:val="24"/>
              </w:rPr>
              <w:lastRenderedPageBreak/>
              <w:t>о им лица)</w:t>
            </w:r>
          </w:p>
          <w:p w:rsidR="00622CC6" w:rsidRPr="00622CC6" w:rsidRDefault="00622CC6" w:rsidP="00622CC6">
            <w:pPr>
              <w:spacing w:after="0" w:line="240" w:lineRule="auto"/>
              <w:rPr>
                <w:rFonts w:ascii="Times New Roman" w:hAnsi="Times New Roman"/>
                <w:sz w:val="24"/>
                <w:szCs w:val="24"/>
              </w:rPr>
            </w:pPr>
          </w:p>
        </w:tc>
      </w:tr>
      <w:tr w:rsidR="00622CC6" w:rsidRPr="00622CC6" w:rsidTr="00622CC6">
        <w:trPr>
          <w:jc w:val="center"/>
        </w:trPr>
        <w:tc>
          <w:tcPr>
            <w:tcW w:w="14561"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hideMark/>
          </w:tcPr>
          <w:p w:rsidR="00622CC6" w:rsidRPr="00622CC6" w:rsidRDefault="00622CC6" w:rsidP="00622CC6">
            <w:pPr>
              <w:spacing w:after="0" w:line="240" w:lineRule="auto"/>
              <w:rPr>
                <w:rFonts w:ascii="Times New Roman" w:hAnsi="Times New Roman"/>
                <w:sz w:val="24"/>
                <w:szCs w:val="24"/>
              </w:rPr>
            </w:pPr>
            <w:r w:rsidRPr="00622CC6">
              <w:rPr>
                <w:rFonts w:ascii="Times New Roman" w:hAnsi="Times New Roman"/>
                <w:sz w:val="24"/>
                <w:szCs w:val="24"/>
              </w:rPr>
              <w:t>До 1 часа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622CC6" w:rsidRPr="00622CC6" w:rsidRDefault="00622CC6" w:rsidP="00622CC6">
            <w:pPr>
              <w:spacing w:after="0" w:line="240" w:lineRule="auto"/>
              <w:rPr>
                <w:rFonts w:ascii="Times New Roman" w:hAnsi="Times New Roman"/>
                <w:sz w:val="24"/>
                <w:szCs w:val="24"/>
              </w:rPr>
            </w:pPr>
          </w:p>
        </w:tc>
      </w:tr>
    </w:tbl>
    <w:p w:rsidR="000F213B" w:rsidRDefault="000F213B">
      <w:pPr>
        <w:spacing w:after="0" w:line="240" w:lineRule="auto"/>
        <w:rPr>
          <w:rFonts w:ascii="Times New Roman" w:hAnsi="Times New Roman" w:cs="Times New Roman"/>
          <w:sz w:val="28"/>
          <w:szCs w:val="28"/>
        </w:rPr>
      </w:pPr>
    </w:p>
    <w:sectPr w:rsidR="000F213B" w:rsidSect="00622CC6">
      <w:footerReference w:type="default" r:id="rId12"/>
      <w:pgSz w:w="16839" w:h="11907" w:orient="landscape" w:code="9"/>
      <w:pgMar w:top="851" w:right="992" w:bottom="1418" w:left="992"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53" w:rsidRDefault="00357953" w:rsidP="006823C3">
      <w:pPr>
        <w:spacing w:after="0" w:line="240" w:lineRule="auto"/>
      </w:pPr>
      <w:r>
        <w:separator/>
      </w:r>
    </w:p>
  </w:endnote>
  <w:endnote w:type="continuationSeparator" w:id="0">
    <w:p w:rsidR="00357953" w:rsidRDefault="00357953"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930365"/>
      <w:docPartObj>
        <w:docPartGallery w:val="Page Numbers (Bottom of Page)"/>
        <w:docPartUnique/>
      </w:docPartObj>
    </w:sdtPr>
    <w:sdtContent>
      <w:p w:rsidR="00BB638C" w:rsidRDefault="00BB638C">
        <w:pPr>
          <w:pStyle w:val="ae"/>
          <w:jc w:val="right"/>
        </w:pPr>
        <w:r>
          <w:fldChar w:fldCharType="begin"/>
        </w:r>
        <w:r>
          <w:instrText>PAGE   \* MERGEFORMAT</w:instrText>
        </w:r>
        <w:r>
          <w:fldChar w:fldCharType="separate"/>
        </w:r>
        <w:r>
          <w:rPr>
            <w:noProof/>
          </w:rPr>
          <w:t>13</w:t>
        </w:r>
        <w:r>
          <w:fldChar w:fldCharType="end"/>
        </w:r>
      </w:p>
    </w:sdtContent>
  </w:sdt>
  <w:p w:rsidR="00BB638C" w:rsidRDefault="00BB63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622CC6" w:rsidRDefault="00622CC6">
        <w:pPr>
          <w:pStyle w:val="ae"/>
          <w:jc w:val="right"/>
        </w:pPr>
        <w:r>
          <w:rPr>
            <w:noProof/>
          </w:rPr>
          <w:fldChar w:fldCharType="begin"/>
        </w:r>
        <w:r>
          <w:rPr>
            <w:noProof/>
          </w:rPr>
          <w:instrText xml:space="preserve"> PAGE   \* MERGEFORMAT </w:instrText>
        </w:r>
        <w:r>
          <w:rPr>
            <w:noProof/>
          </w:rPr>
          <w:fldChar w:fldCharType="separate"/>
        </w:r>
        <w:r w:rsidR="00BB638C">
          <w:rPr>
            <w:noProof/>
          </w:rPr>
          <w:t>31</w:t>
        </w:r>
        <w:r>
          <w:rPr>
            <w:noProof/>
          </w:rPr>
          <w:fldChar w:fldCharType="end"/>
        </w:r>
      </w:p>
    </w:sdtContent>
  </w:sdt>
  <w:p w:rsidR="00622CC6" w:rsidRDefault="00622CC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53" w:rsidRDefault="00357953" w:rsidP="006823C3">
      <w:pPr>
        <w:spacing w:after="0" w:line="240" w:lineRule="auto"/>
      </w:pPr>
      <w:r>
        <w:separator/>
      </w:r>
    </w:p>
  </w:footnote>
  <w:footnote w:type="continuationSeparator" w:id="0">
    <w:p w:rsidR="00357953" w:rsidRDefault="00357953"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77569B4"/>
    <w:multiLevelType w:val="hybridMultilevel"/>
    <w:tmpl w:val="F20C3896"/>
    <w:lvl w:ilvl="0" w:tplc="3702A1CE">
      <w:start w:val="1"/>
      <w:numFmt w:val="decimal"/>
      <w:lvlText w:val="%1."/>
      <w:lvlJc w:val="left"/>
      <w:pPr>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FFC1CC7"/>
    <w:multiLevelType w:val="hybridMultilevel"/>
    <w:tmpl w:val="7B6E92B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8"/>
  </w:num>
  <w:num w:numId="2">
    <w:abstractNumId w:val="5"/>
  </w:num>
  <w:num w:numId="3">
    <w:abstractNumId w:val="11"/>
  </w:num>
  <w:num w:numId="4">
    <w:abstractNumId w:val="2"/>
  </w:num>
  <w:num w:numId="5">
    <w:abstractNumId w:val="6"/>
  </w:num>
  <w:num w:numId="6">
    <w:abstractNumId w:val="17"/>
  </w:num>
  <w:num w:numId="7">
    <w:abstractNumId w:val="8"/>
  </w:num>
  <w:num w:numId="8">
    <w:abstractNumId w:val="14"/>
  </w:num>
  <w:num w:numId="9">
    <w:abstractNumId w:val="7"/>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16109"/>
    <w:rsid w:val="0003031E"/>
    <w:rsid w:val="00033CD6"/>
    <w:rsid w:val="000346C7"/>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03DB"/>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478"/>
    <w:rsid w:val="00116BFB"/>
    <w:rsid w:val="0011771F"/>
    <w:rsid w:val="001225D3"/>
    <w:rsid w:val="00126B2B"/>
    <w:rsid w:val="00126C73"/>
    <w:rsid w:val="00126EB3"/>
    <w:rsid w:val="00133426"/>
    <w:rsid w:val="001453C5"/>
    <w:rsid w:val="0014668B"/>
    <w:rsid w:val="00150712"/>
    <w:rsid w:val="00151BED"/>
    <w:rsid w:val="00163FA1"/>
    <w:rsid w:val="00164296"/>
    <w:rsid w:val="0016475D"/>
    <w:rsid w:val="00166D02"/>
    <w:rsid w:val="00170A97"/>
    <w:rsid w:val="00170BA9"/>
    <w:rsid w:val="001712D3"/>
    <w:rsid w:val="001728E7"/>
    <w:rsid w:val="00172962"/>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D5D06"/>
    <w:rsid w:val="001E1F67"/>
    <w:rsid w:val="001E5DD5"/>
    <w:rsid w:val="001E796C"/>
    <w:rsid w:val="001F0CCC"/>
    <w:rsid w:val="001F1396"/>
    <w:rsid w:val="001F1881"/>
    <w:rsid w:val="001F1F5E"/>
    <w:rsid w:val="001F720F"/>
    <w:rsid w:val="002014C6"/>
    <w:rsid w:val="002027B7"/>
    <w:rsid w:val="00206A3B"/>
    <w:rsid w:val="002101A1"/>
    <w:rsid w:val="002101AA"/>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0B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29B9"/>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300E42"/>
    <w:rsid w:val="003017F2"/>
    <w:rsid w:val="00301FFF"/>
    <w:rsid w:val="0030745E"/>
    <w:rsid w:val="0030757E"/>
    <w:rsid w:val="00315669"/>
    <w:rsid w:val="00320245"/>
    <w:rsid w:val="00323808"/>
    <w:rsid w:val="00323D9B"/>
    <w:rsid w:val="00331FBA"/>
    <w:rsid w:val="00332141"/>
    <w:rsid w:val="00335039"/>
    <w:rsid w:val="003365D9"/>
    <w:rsid w:val="00336F02"/>
    <w:rsid w:val="003370C6"/>
    <w:rsid w:val="00343410"/>
    <w:rsid w:val="00344C57"/>
    <w:rsid w:val="00344C9D"/>
    <w:rsid w:val="00345D59"/>
    <w:rsid w:val="00347F64"/>
    <w:rsid w:val="0035257A"/>
    <w:rsid w:val="00352D45"/>
    <w:rsid w:val="003541D2"/>
    <w:rsid w:val="00357953"/>
    <w:rsid w:val="00363479"/>
    <w:rsid w:val="00366BA2"/>
    <w:rsid w:val="003677F0"/>
    <w:rsid w:val="0038228E"/>
    <w:rsid w:val="0038578B"/>
    <w:rsid w:val="003870E7"/>
    <w:rsid w:val="003906D7"/>
    <w:rsid w:val="003914E9"/>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368B"/>
    <w:rsid w:val="00447FF4"/>
    <w:rsid w:val="00451140"/>
    <w:rsid w:val="0045152B"/>
    <w:rsid w:val="00451B35"/>
    <w:rsid w:val="0046080D"/>
    <w:rsid w:val="00460BAC"/>
    <w:rsid w:val="00461760"/>
    <w:rsid w:val="00463938"/>
    <w:rsid w:val="00465803"/>
    <w:rsid w:val="004660BF"/>
    <w:rsid w:val="00466184"/>
    <w:rsid w:val="00467574"/>
    <w:rsid w:val="00470583"/>
    <w:rsid w:val="00473E60"/>
    <w:rsid w:val="004761FD"/>
    <w:rsid w:val="00476D2E"/>
    <w:rsid w:val="00481F00"/>
    <w:rsid w:val="00482417"/>
    <w:rsid w:val="004837DD"/>
    <w:rsid w:val="00490C90"/>
    <w:rsid w:val="00493FCB"/>
    <w:rsid w:val="004961A4"/>
    <w:rsid w:val="004A13F6"/>
    <w:rsid w:val="004A343B"/>
    <w:rsid w:val="004A7E0A"/>
    <w:rsid w:val="004B120F"/>
    <w:rsid w:val="004B20C7"/>
    <w:rsid w:val="004B621E"/>
    <w:rsid w:val="004C17BE"/>
    <w:rsid w:val="004C1A2D"/>
    <w:rsid w:val="004C36D5"/>
    <w:rsid w:val="004C3CE5"/>
    <w:rsid w:val="004C4A8B"/>
    <w:rsid w:val="004C58E6"/>
    <w:rsid w:val="004D15CE"/>
    <w:rsid w:val="004D32D6"/>
    <w:rsid w:val="004D420C"/>
    <w:rsid w:val="004D59A2"/>
    <w:rsid w:val="004D5AA5"/>
    <w:rsid w:val="004E1556"/>
    <w:rsid w:val="004E3B39"/>
    <w:rsid w:val="004E415F"/>
    <w:rsid w:val="004E5B0B"/>
    <w:rsid w:val="004E700F"/>
    <w:rsid w:val="004F296B"/>
    <w:rsid w:val="004F5BF1"/>
    <w:rsid w:val="005032B8"/>
    <w:rsid w:val="005033A6"/>
    <w:rsid w:val="00507E7E"/>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D17"/>
    <w:rsid w:val="00553284"/>
    <w:rsid w:val="00553A0D"/>
    <w:rsid w:val="005605C9"/>
    <w:rsid w:val="00563E9B"/>
    <w:rsid w:val="005661F4"/>
    <w:rsid w:val="00571CB9"/>
    <w:rsid w:val="005730CB"/>
    <w:rsid w:val="00573335"/>
    <w:rsid w:val="00575A22"/>
    <w:rsid w:val="00577478"/>
    <w:rsid w:val="00577F56"/>
    <w:rsid w:val="00581FFB"/>
    <w:rsid w:val="00583687"/>
    <w:rsid w:val="00584ABE"/>
    <w:rsid w:val="00585056"/>
    <w:rsid w:val="0058698A"/>
    <w:rsid w:val="005876DE"/>
    <w:rsid w:val="0058783D"/>
    <w:rsid w:val="005914B6"/>
    <w:rsid w:val="005938E9"/>
    <w:rsid w:val="005945BF"/>
    <w:rsid w:val="00596519"/>
    <w:rsid w:val="0059753E"/>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6BE2"/>
    <w:rsid w:val="005E6F02"/>
    <w:rsid w:val="005F0D00"/>
    <w:rsid w:val="005F1F17"/>
    <w:rsid w:val="005F4EA1"/>
    <w:rsid w:val="005F6A2E"/>
    <w:rsid w:val="006009C8"/>
    <w:rsid w:val="00602AE2"/>
    <w:rsid w:val="00604764"/>
    <w:rsid w:val="006139C8"/>
    <w:rsid w:val="0061445E"/>
    <w:rsid w:val="00615C08"/>
    <w:rsid w:val="006178DE"/>
    <w:rsid w:val="00621219"/>
    <w:rsid w:val="00622CC6"/>
    <w:rsid w:val="0062544D"/>
    <w:rsid w:val="006365F2"/>
    <w:rsid w:val="00636DD7"/>
    <w:rsid w:val="00640494"/>
    <w:rsid w:val="0064180F"/>
    <w:rsid w:val="00642957"/>
    <w:rsid w:val="006440F6"/>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7214"/>
    <w:rsid w:val="006878A4"/>
    <w:rsid w:val="00696D2D"/>
    <w:rsid w:val="006A141E"/>
    <w:rsid w:val="006A5EFD"/>
    <w:rsid w:val="006B1B51"/>
    <w:rsid w:val="006B1FEA"/>
    <w:rsid w:val="006C1BBC"/>
    <w:rsid w:val="006C20A3"/>
    <w:rsid w:val="006C2C72"/>
    <w:rsid w:val="006C400D"/>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2B7E"/>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337B"/>
    <w:rsid w:val="00786BD7"/>
    <w:rsid w:val="00787244"/>
    <w:rsid w:val="00787E0D"/>
    <w:rsid w:val="00792D15"/>
    <w:rsid w:val="00793D55"/>
    <w:rsid w:val="007961BC"/>
    <w:rsid w:val="00797E06"/>
    <w:rsid w:val="007A30D2"/>
    <w:rsid w:val="007A51A7"/>
    <w:rsid w:val="007A5C75"/>
    <w:rsid w:val="007A7958"/>
    <w:rsid w:val="007B2BC6"/>
    <w:rsid w:val="007B476A"/>
    <w:rsid w:val="007B4794"/>
    <w:rsid w:val="007B4843"/>
    <w:rsid w:val="007C1FF0"/>
    <w:rsid w:val="007C57A2"/>
    <w:rsid w:val="007D1ED2"/>
    <w:rsid w:val="007D20BB"/>
    <w:rsid w:val="007D274C"/>
    <w:rsid w:val="007D5E58"/>
    <w:rsid w:val="007E1358"/>
    <w:rsid w:val="007E4B08"/>
    <w:rsid w:val="007E5C02"/>
    <w:rsid w:val="007F4F73"/>
    <w:rsid w:val="007F62F1"/>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2B2F"/>
    <w:rsid w:val="00864ED4"/>
    <w:rsid w:val="008653D3"/>
    <w:rsid w:val="008655DD"/>
    <w:rsid w:val="00865DAA"/>
    <w:rsid w:val="0086687D"/>
    <w:rsid w:val="00874C06"/>
    <w:rsid w:val="00874DC4"/>
    <w:rsid w:val="008770FB"/>
    <w:rsid w:val="00883A12"/>
    <w:rsid w:val="008845CF"/>
    <w:rsid w:val="00885335"/>
    <w:rsid w:val="00885EE2"/>
    <w:rsid w:val="00887061"/>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24A8"/>
    <w:rsid w:val="00933705"/>
    <w:rsid w:val="00933B77"/>
    <w:rsid w:val="00936FC1"/>
    <w:rsid w:val="00940D64"/>
    <w:rsid w:val="0094298E"/>
    <w:rsid w:val="00942C81"/>
    <w:rsid w:val="009456BA"/>
    <w:rsid w:val="00950C9A"/>
    <w:rsid w:val="00951111"/>
    <w:rsid w:val="00954E5B"/>
    <w:rsid w:val="00955F13"/>
    <w:rsid w:val="00957951"/>
    <w:rsid w:val="0096021B"/>
    <w:rsid w:val="0096298B"/>
    <w:rsid w:val="00962EFD"/>
    <w:rsid w:val="009662EA"/>
    <w:rsid w:val="0097247A"/>
    <w:rsid w:val="00972832"/>
    <w:rsid w:val="00974EE0"/>
    <w:rsid w:val="00975224"/>
    <w:rsid w:val="00975B86"/>
    <w:rsid w:val="009809DD"/>
    <w:rsid w:val="0098462B"/>
    <w:rsid w:val="00985BB4"/>
    <w:rsid w:val="009862EF"/>
    <w:rsid w:val="00990D49"/>
    <w:rsid w:val="00996808"/>
    <w:rsid w:val="00997F0C"/>
    <w:rsid w:val="009A147B"/>
    <w:rsid w:val="009A3182"/>
    <w:rsid w:val="009A5D3B"/>
    <w:rsid w:val="009B1AF8"/>
    <w:rsid w:val="009B5758"/>
    <w:rsid w:val="009B5FF0"/>
    <w:rsid w:val="009B71EF"/>
    <w:rsid w:val="009C1674"/>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5730"/>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8368A"/>
    <w:rsid w:val="00A918BA"/>
    <w:rsid w:val="00A92EC4"/>
    <w:rsid w:val="00A97050"/>
    <w:rsid w:val="00AA2F30"/>
    <w:rsid w:val="00AA397E"/>
    <w:rsid w:val="00AA5EA0"/>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E12"/>
    <w:rsid w:val="00B97199"/>
    <w:rsid w:val="00BA0D55"/>
    <w:rsid w:val="00BA2A48"/>
    <w:rsid w:val="00BA2C35"/>
    <w:rsid w:val="00BB0327"/>
    <w:rsid w:val="00BB288A"/>
    <w:rsid w:val="00BB3135"/>
    <w:rsid w:val="00BB34B1"/>
    <w:rsid w:val="00BB4063"/>
    <w:rsid w:val="00BB635A"/>
    <w:rsid w:val="00BB638C"/>
    <w:rsid w:val="00BB733E"/>
    <w:rsid w:val="00BC44ED"/>
    <w:rsid w:val="00BD401E"/>
    <w:rsid w:val="00BD56B0"/>
    <w:rsid w:val="00BD5D37"/>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6073"/>
    <w:rsid w:val="00C502A3"/>
    <w:rsid w:val="00C50334"/>
    <w:rsid w:val="00C5183B"/>
    <w:rsid w:val="00C5572A"/>
    <w:rsid w:val="00C56AAE"/>
    <w:rsid w:val="00C63CBF"/>
    <w:rsid w:val="00C656E3"/>
    <w:rsid w:val="00C670D9"/>
    <w:rsid w:val="00C67FA9"/>
    <w:rsid w:val="00C708CE"/>
    <w:rsid w:val="00C70DB2"/>
    <w:rsid w:val="00C713B9"/>
    <w:rsid w:val="00C73463"/>
    <w:rsid w:val="00C757A3"/>
    <w:rsid w:val="00C778FB"/>
    <w:rsid w:val="00C80965"/>
    <w:rsid w:val="00C8451F"/>
    <w:rsid w:val="00C93151"/>
    <w:rsid w:val="00C95DB1"/>
    <w:rsid w:val="00CA1518"/>
    <w:rsid w:val="00CB0BF1"/>
    <w:rsid w:val="00CB1686"/>
    <w:rsid w:val="00CB1EB4"/>
    <w:rsid w:val="00CB465C"/>
    <w:rsid w:val="00CB4B02"/>
    <w:rsid w:val="00CC0998"/>
    <w:rsid w:val="00CC0D3D"/>
    <w:rsid w:val="00CC52D3"/>
    <w:rsid w:val="00CD4762"/>
    <w:rsid w:val="00CE2272"/>
    <w:rsid w:val="00CE2DBE"/>
    <w:rsid w:val="00CE5148"/>
    <w:rsid w:val="00CF30D9"/>
    <w:rsid w:val="00CF5C57"/>
    <w:rsid w:val="00D0441B"/>
    <w:rsid w:val="00D053D7"/>
    <w:rsid w:val="00D05B99"/>
    <w:rsid w:val="00D06B30"/>
    <w:rsid w:val="00D131E6"/>
    <w:rsid w:val="00D138C1"/>
    <w:rsid w:val="00D13CDF"/>
    <w:rsid w:val="00D221F1"/>
    <w:rsid w:val="00D2363E"/>
    <w:rsid w:val="00D23F68"/>
    <w:rsid w:val="00D24267"/>
    <w:rsid w:val="00D243E6"/>
    <w:rsid w:val="00D247B4"/>
    <w:rsid w:val="00D24E10"/>
    <w:rsid w:val="00D27C64"/>
    <w:rsid w:val="00D325A1"/>
    <w:rsid w:val="00D34417"/>
    <w:rsid w:val="00D34EE2"/>
    <w:rsid w:val="00D35EBD"/>
    <w:rsid w:val="00D43BC4"/>
    <w:rsid w:val="00D4403E"/>
    <w:rsid w:val="00D51B6F"/>
    <w:rsid w:val="00D52245"/>
    <w:rsid w:val="00D54CC7"/>
    <w:rsid w:val="00D553B2"/>
    <w:rsid w:val="00D5548B"/>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6B8"/>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3BF6"/>
    <w:rsid w:val="00E340C0"/>
    <w:rsid w:val="00E34835"/>
    <w:rsid w:val="00E35FB2"/>
    <w:rsid w:val="00E41658"/>
    <w:rsid w:val="00E41B9D"/>
    <w:rsid w:val="00E42604"/>
    <w:rsid w:val="00E42D71"/>
    <w:rsid w:val="00E4606A"/>
    <w:rsid w:val="00E46582"/>
    <w:rsid w:val="00E50451"/>
    <w:rsid w:val="00E51F51"/>
    <w:rsid w:val="00E52D61"/>
    <w:rsid w:val="00E628E0"/>
    <w:rsid w:val="00E62BF8"/>
    <w:rsid w:val="00E647AA"/>
    <w:rsid w:val="00E648DD"/>
    <w:rsid w:val="00E72721"/>
    <w:rsid w:val="00E73FEA"/>
    <w:rsid w:val="00E74591"/>
    <w:rsid w:val="00E80018"/>
    <w:rsid w:val="00E814F4"/>
    <w:rsid w:val="00E83DD0"/>
    <w:rsid w:val="00E847F3"/>
    <w:rsid w:val="00E848A2"/>
    <w:rsid w:val="00E90DFC"/>
    <w:rsid w:val="00E91078"/>
    <w:rsid w:val="00E93DD5"/>
    <w:rsid w:val="00EA27EB"/>
    <w:rsid w:val="00EA5BC9"/>
    <w:rsid w:val="00EA7F09"/>
    <w:rsid w:val="00EB0953"/>
    <w:rsid w:val="00EB2C2B"/>
    <w:rsid w:val="00EB5DD1"/>
    <w:rsid w:val="00EC0F36"/>
    <w:rsid w:val="00EC3F9A"/>
    <w:rsid w:val="00EC49EE"/>
    <w:rsid w:val="00ED0BD3"/>
    <w:rsid w:val="00ED1EE0"/>
    <w:rsid w:val="00ED48E3"/>
    <w:rsid w:val="00EE27EF"/>
    <w:rsid w:val="00EE7CB7"/>
    <w:rsid w:val="00EF5D86"/>
    <w:rsid w:val="00EF722E"/>
    <w:rsid w:val="00F01B62"/>
    <w:rsid w:val="00F02A1F"/>
    <w:rsid w:val="00F03990"/>
    <w:rsid w:val="00F055F8"/>
    <w:rsid w:val="00F05A0E"/>
    <w:rsid w:val="00F06426"/>
    <w:rsid w:val="00F117FC"/>
    <w:rsid w:val="00F11982"/>
    <w:rsid w:val="00F17B41"/>
    <w:rsid w:val="00F24240"/>
    <w:rsid w:val="00F25D36"/>
    <w:rsid w:val="00F27568"/>
    <w:rsid w:val="00F30C0E"/>
    <w:rsid w:val="00F3109B"/>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D75EA8-69D7-4403-91A1-DF4DCF1B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3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aliases w:val="ТЗ список,Абзац списка нумерованный"/>
    <w:basedOn w:val="a"/>
    <w:link w:val="a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rsid w:val="006823C3"/>
    <w:pPr>
      <w:tabs>
        <w:tab w:val="center" w:pos="4677"/>
        <w:tab w:val="right" w:pos="9355"/>
      </w:tabs>
      <w:spacing w:after="0" w:line="240" w:lineRule="auto"/>
    </w:pPr>
  </w:style>
  <w:style w:type="character" w:customStyle="1" w:styleId="ad">
    <w:name w:val="Верхний колонтитул Знак"/>
    <w:basedOn w:val="a0"/>
    <w:link w:val="ac"/>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E1F67"/>
    <w:rPr>
      <w:rFonts w:ascii="Times New Roman" w:hAnsi="Times New Roman"/>
      <w:sz w:val="28"/>
      <w:szCs w:val="28"/>
      <w:shd w:val="clear" w:color="auto" w:fill="FFFFFF"/>
    </w:rPr>
  </w:style>
  <w:style w:type="character" w:styleId="af0">
    <w:name w:val="Hyperlink"/>
    <w:basedOn w:val="a0"/>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character" w:customStyle="1" w:styleId="aa">
    <w:name w:val="Абзац списка Знак"/>
    <w:aliases w:val="ТЗ список Знак,Абзац списка нумерованный Знак"/>
    <w:link w:val="a9"/>
    <w:uiPriority w:val="34"/>
    <w:qFormat/>
    <w:locked/>
    <w:rsid w:val="00622CC6"/>
    <w:rPr>
      <w:rFonts w:cs="Calibri"/>
      <w:sz w:val="22"/>
      <w:szCs w:val="22"/>
    </w:rPr>
  </w:style>
  <w:style w:type="paragraph" w:customStyle="1" w:styleId="ConsPlusNormal">
    <w:name w:val="ConsPlusNormal"/>
    <w:uiPriority w:val="99"/>
    <w:rsid w:val="00622CC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22CC6"/>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454248179">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C750-843E-4C72-BF41-8295AEDC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32</Pages>
  <Words>8387</Words>
  <Characters>47811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4</cp:revision>
  <cp:lastPrinted>2022-04-13T07:07:00Z</cp:lastPrinted>
  <dcterms:created xsi:type="dcterms:W3CDTF">2022-05-19T10:52:00Z</dcterms:created>
  <dcterms:modified xsi:type="dcterms:W3CDTF">2022-05-30T13:40:00Z</dcterms:modified>
</cp:coreProperties>
</file>